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10" w:rsidRDefault="00AD0639" w:rsidP="00CE34A4">
      <w:pPr>
        <w:ind w:left="1418"/>
      </w:pPr>
      <w:r>
        <w:rPr>
          <w:b/>
          <w:i/>
          <w:noProof/>
          <w:sz w:val="36"/>
          <w:szCs w:val="36"/>
          <w:lang w:eastAsia="en-AU"/>
        </w:rPr>
        <w:drawing>
          <wp:inline distT="0" distB="0" distL="0" distR="0">
            <wp:extent cx="5116195" cy="1099185"/>
            <wp:effectExtent l="0" t="0" r="8255" b="5715"/>
            <wp:docPr id="1" name="Picture 11" descr="Description: C:\Users\Joanne\AppData\Local\Microsoft\Windows\Temporary Internet Files\Content.Outlook\1HURLI7C\HRM@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Joanne\AppData\Local\Microsoft\Windows\Temporary Internet Files\Content.Outlook\1HURLI7C\HRM@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6195" cy="1099185"/>
                    </a:xfrm>
                    <a:prstGeom prst="rect">
                      <a:avLst/>
                    </a:prstGeom>
                    <a:noFill/>
                    <a:ln>
                      <a:noFill/>
                    </a:ln>
                  </pic:spPr>
                </pic:pic>
              </a:graphicData>
            </a:graphic>
          </wp:inline>
        </w:drawing>
      </w:r>
    </w:p>
    <w:p w:rsidR="000E41D4" w:rsidRDefault="000E41D4"/>
    <w:p w:rsidR="00BE2899" w:rsidRDefault="00BE2899"/>
    <w:tbl>
      <w:tblPr>
        <w:tblW w:w="18769" w:type="dxa"/>
        <w:shd w:val="clear" w:color="auto" w:fill="FFFF00"/>
        <w:tblLayout w:type="fixed"/>
        <w:tblLook w:val="01E0" w:firstRow="1" w:lastRow="1" w:firstColumn="1" w:lastColumn="1" w:noHBand="0" w:noVBand="0"/>
      </w:tblPr>
      <w:tblGrid>
        <w:gridCol w:w="1059"/>
        <w:gridCol w:w="9681"/>
        <w:gridCol w:w="8029"/>
      </w:tblGrid>
      <w:tr w:rsidR="00534C10" w:rsidRPr="00A450B1" w:rsidTr="00A95F7C">
        <w:tc>
          <w:tcPr>
            <w:tcW w:w="18769" w:type="dxa"/>
            <w:gridSpan w:val="3"/>
            <w:shd w:val="clear" w:color="auto" w:fill="800080"/>
          </w:tcPr>
          <w:p w:rsidR="00534C10" w:rsidRPr="00A450B1" w:rsidRDefault="00534C10">
            <w:pPr>
              <w:autoSpaceDE w:val="0"/>
              <w:autoSpaceDN w:val="0"/>
              <w:adjustRightInd w:val="0"/>
              <w:rPr>
                <w:b/>
                <w:bCs w:val="0"/>
                <w:sz w:val="24"/>
              </w:rPr>
            </w:pPr>
            <w:r w:rsidRPr="00A450B1">
              <w:rPr>
                <w:b/>
                <w:bCs w:val="0"/>
                <w:sz w:val="24"/>
              </w:rPr>
              <w:t xml:space="preserve">NOTICE OF MEETING </w:t>
            </w:r>
          </w:p>
        </w:tc>
      </w:tr>
      <w:tr w:rsidR="00534C10" w:rsidRPr="00A450B1" w:rsidTr="00A95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029" w:type="dxa"/>
        </w:trPr>
        <w:tc>
          <w:tcPr>
            <w:tcW w:w="1059" w:type="dxa"/>
            <w:tcBorders>
              <w:top w:val="nil"/>
              <w:left w:val="nil"/>
              <w:bottom w:val="nil"/>
              <w:right w:val="nil"/>
            </w:tcBorders>
          </w:tcPr>
          <w:p w:rsidR="00FD3965" w:rsidRDefault="00FD3965">
            <w:pPr>
              <w:rPr>
                <w:b/>
                <w:szCs w:val="20"/>
              </w:rPr>
            </w:pPr>
          </w:p>
          <w:p w:rsidR="00C12A3A" w:rsidRDefault="00C12A3A">
            <w:pPr>
              <w:rPr>
                <w:b/>
                <w:szCs w:val="20"/>
              </w:rPr>
            </w:pPr>
          </w:p>
          <w:p w:rsidR="00534C10" w:rsidRPr="00A450B1" w:rsidRDefault="00534C10">
            <w:pPr>
              <w:rPr>
                <w:b/>
                <w:szCs w:val="20"/>
              </w:rPr>
            </w:pPr>
            <w:r w:rsidRPr="00A450B1">
              <w:rPr>
                <w:b/>
                <w:szCs w:val="20"/>
              </w:rPr>
              <w:t>DATE:</w:t>
            </w:r>
          </w:p>
        </w:tc>
        <w:tc>
          <w:tcPr>
            <w:tcW w:w="9681" w:type="dxa"/>
            <w:tcBorders>
              <w:top w:val="nil"/>
              <w:left w:val="nil"/>
              <w:bottom w:val="nil"/>
              <w:right w:val="nil"/>
            </w:tcBorders>
          </w:tcPr>
          <w:p w:rsidR="00534C10" w:rsidRDefault="00534C10" w:rsidP="00A95F7C">
            <w:pPr>
              <w:ind w:right="283"/>
              <w:rPr>
                <w:b/>
                <w:i/>
                <w:szCs w:val="20"/>
              </w:rPr>
            </w:pPr>
          </w:p>
          <w:p w:rsidR="00C12A3A" w:rsidRDefault="00C12A3A" w:rsidP="00A95F7C">
            <w:pPr>
              <w:ind w:right="283"/>
              <w:rPr>
                <w:b/>
                <w:i/>
                <w:szCs w:val="20"/>
              </w:rPr>
            </w:pPr>
          </w:p>
          <w:p w:rsidR="00534C10" w:rsidRDefault="006F2208" w:rsidP="00A95F7C">
            <w:pPr>
              <w:ind w:right="283"/>
              <w:rPr>
                <w:i/>
                <w:szCs w:val="20"/>
              </w:rPr>
            </w:pPr>
            <w:r w:rsidRPr="006123C4">
              <w:rPr>
                <w:i/>
                <w:szCs w:val="20"/>
              </w:rPr>
              <w:t xml:space="preserve">Tuesday </w:t>
            </w:r>
            <w:r w:rsidR="009F18CC">
              <w:rPr>
                <w:i/>
                <w:szCs w:val="20"/>
              </w:rPr>
              <w:t>21</w:t>
            </w:r>
            <w:r w:rsidR="009F18CC" w:rsidRPr="009F18CC">
              <w:rPr>
                <w:i/>
                <w:szCs w:val="20"/>
                <w:vertAlign w:val="superscript"/>
              </w:rPr>
              <w:t>st</w:t>
            </w:r>
            <w:r w:rsidR="009F18CC">
              <w:rPr>
                <w:i/>
                <w:szCs w:val="20"/>
              </w:rPr>
              <w:t xml:space="preserve"> </w:t>
            </w:r>
            <w:r w:rsidR="00CD332F">
              <w:rPr>
                <w:i/>
                <w:szCs w:val="20"/>
              </w:rPr>
              <w:t>Ju</w:t>
            </w:r>
            <w:r w:rsidR="009F18CC">
              <w:rPr>
                <w:i/>
                <w:szCs w:val="20"/>
              </w:rPr>
              <w:t>ly</w:t>
            </w:r>
            <w:r w:rsidR="00CD332F">
              <w:rPr>
                <w:i/>
                <w:szCs w:val="20"/>
              </w:rPr>
              <w:t xml:space="preserve"> </w:t>
            </w:r>
            <w:r w:rsidR="006B523B">
              <w:rPr>
                <w:i/>
                <w:szCs w:val="20"/>
              </w:rPr>
              <w:t>2020</w:t>
            </w:r>
          </w:p>
          <w:p w:rsidR="00E02C4C" w:rsidRDefault="00E02C4C" w:rsidP="00A95F7C">
            <w:pPr>
              <w:ind w:right="283"/>
              <w:rPr>
                <w:i/>
                <w:szCs w:val="20"/>
              </w:rPr>
            </w:pPr>
          </w:p>
          <w:p w:rsidR="001D097C" w:rsidRPr="006123C4" w:rsidRDefault="001D097C" w:rsidP="00A95F7C">
            <w:pPr>
              <w:ind w:right="283"/>
              <w:rPr>
                <w:i/>
                <w:szCs w:val="20"/>
              </w:rPr>
            </w:pPr>
          </w:p>
        </w:tc>
      </w:tr>
      <w:tr w:rsidR="00534C10" w:rsidRPr="00A450B1" w:rsidTr="00A95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029" w:type="dxa"/>
        </w:trPr>
        <w:tc>
          <w:tcPr>
            <w:tcW w:w="1059" w:type="dxa"/>
            <w:tcBorders>
              <w:top w:val="nil"/>
              <w:left w:val="nil"/>
              <w:bottom w:val="nil"/>
              <w:right w:val="nil"/>
            </w:tcBorders>
          </w:tcPr>
          <w:p w:rsidR="00534C10" w:rsidRPr="00A450B1" w:rsidRDefault="00534C10">
            <w:pPr>
              <w:rPr>
                <w:b/>
                <w:szCs w:val="20"/>
              </w:rPr>
            </w:pPr>
            <w:r w:rsidRPr="00A450B1">
              <w:rPr>
                <w:b/>
                <w:szCs w:val="20"/>
              </w:rPr>
              <w:t>TIME:</w:t>
            </w:r>
          </w:p>
        </w:tc>
        <w:tc>
          <w:tcPr>
            <w:tcW w:w="9681" w:type="dxa"/>
            <w:tcBorders>
              <w:top w:val="nil"/>
              <w:left w:val="nil"/>
              <w:bottom w:val="nil"/>
              <w:right w:val="nil"/>
            </w:tcBorders>
          </w:tcPr>
          <w:p w:rsidR="00534C10" w:rsidRPr="00E551F3" w:rsidRDefault="00C15C7C" w:rsidP="00A95F7C">
            <w:pPr>
              <w:autoSpaceDE w:val="0"/>
              <w:autoSpaceDN w:val="0"/>
              <w:adjustRightInd w:val="0"/>
              <w:ind w:right="283"/>
              <w:rPr>
                <w:i/>
              </w:rPr>
            </w:pPr>
            <w:r w:rsidRPr="00A95F7C">
              <w:rPr>
                <w:i/>
              </w:rPr>
              <w:t>3.</w:t>
            </w:r>
            <w:r w:rsidR="00A95F7C" w:rsidRPr="00A95F7C">
              <w:rPr>
                <w:i/>
              </w:rPr>
              <w:t>2</w:t>
            </w:r>
            <w:r w:rsidRPr="00A95F7C">
              <w:rPr>
                <w:i/>
              </w:rPr>
              <w:t>5</w:t>
            </w:r>
            <w:r w:rsidR="0051056E" w:rsidRPr="00A95F7C">
              <w:rPr>
                <w:i/>
              </w:rPr>
              <w:t xml:space="preserve"> pm</w:t>
            </w:r>
            <w:r w:rsidR="0051056E" w:rsidRPr="00E551F3">
              <w:rPr>
                <w:i/>
              </w:rPr>
              <w:t xml:space="preserve"> for a</w:t>
            </w:r>
            <w:r w:rsidR="00534C10" w:rsidRPr="00E551F3">
              <w:rPr>
                <w:i/>
              </w:rPr>
              <w:t xml:space="preserve"> </w:t>
            </w:r>
            <w:r w:rsidR="00C309C7" w:rsidRPr="00E551F3">
              <w:rPr>
                <w:i/>
              </w:rPr>
              <w:t>3</w:t>
            </w:r>
            <w:r w:rsidR="00534C10" w:rsidRPr="00E551F3">
              <w:rPr>
                <w:i/>
              </w:rPr>
              <w:t>:</w:t>
            </w:r>
            <w:r w:rsidR="00C309C7" w:rsidRPr="00E551F3">
              <w:rPr>
                <w:i/>
              </w:rPr>
              <w:t>3</w:t>
            </w:r>
            <w:r w:rsidRPr="00E551F3">
              <w:rPr>
                <w:i/>
              </w:rPr>
              <w:t>0</w:t>
            </w:r>
            <w:r w:rsidR="00534C10" w:rsidRPr="00E551F3">
              <w:rPr>
                <w:i/>
              </w:rPr>
              <w:t xml:space="preserve"> </w:t>
            </w:r>
            <w:r w:rsidR="0051056E" w:rsidRPr="00E551F3">
              <w:rPr>
                <w:i/>
              </w:rPr>
              <w:t>pm start.  C</w:t>
            </w:r>
            <w:r w:rsidR="00534C10" w:rsidRPr="00E551F3">
              <w:rPr>
                <w:i/>
              </w:rPr>
              <w:t>oncluding at</w:t>
            </w:r>
            <w:r w:rsidR="00C309C7" w:rsidRPr="00E551F3">
              <w:rPr>
                <w:i/>
              </w:rPr>
              <w:t xml:space="preserve"> </w:t>
            </w:r>
            <w:r w:rsidR="00A95F7C">
              <w:rPr>
                <w:i/>
              </w:rPr>
              <w:t>4</w:t>
            </w:r>
            <w:r w:rsidR="00534C10" w:rsidRPr="00E551F3">
              <w:rPr>
                <w:i/>
              </w:rPr>
              <w:t>:</w:t>
            </w:r>
            <w:r w:rsidR="00C230EF" w:rsidRPr="00E551F3">
              <w:rPr>
                <w:i/>
              </w:rPr>
              <w:t>3</w:t>
            </w:r>
            <w:r w:rsidR="00534C10" w:rsidRPr="00E551F3">
              <w:rPr>
                <w:i/>
              </w:rPr>
              <w:t xml:space="preserve">0 PM. </w:t>
            </w:r>
          </w:p>
          <w:p w:rsidR="00E02C4C" w:rsidRPr="00E551F3" w:rsidRDefault="00E02C4C" w:rsidP="00A95F7C">
            <w:pPr>
              <w:autoSpaceDE w:val="0"/>
              <w:autoSpaceDN w:val="0"/>
              <w:adjustRightInd w:val="0"/>
              <w:ind w:right="283"/>
              <w:rPr>
                <w:i/>
              </w:rPr>
            </w:pPr>
          </w:p>
          <w:p w:rsidR="001D097C" w:rsidRPr="00E551F3" w:rsidRDefault="001D097C" w:rsidP="00A95F7C">
            <w:pPr>
              <w:autoSpaceDE w:val="0"/>
              <w:autoSpaceDN w:val="0"/>
              <w:adjustRightInd w:val="0"/>
              <w:ind w:right="283"/>
              <w:rPr>
                <w:b/>
                <w:bCs w:val="0"/>
                <w:i/>
              </w:rPr>
            </w:pPr>
          </w:p>
        </w:tc>
      </w:tr>
      <w:tr w:rsidR="00534C10" w:rsidRPr="00A450B1" w:rsidTr="00A95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029" w:type="dxa"/>
        </w:trPr>
        <w:tc>
          <w:tcPr>
            <w:tcW w:w="1059" w:type="dxa"/>
            <w:tcBorders>
              <w:top w:val="nil"/>
              <w:left w:val="nil"/>
              <w:bottom w:val="nil"/>
              <w:right w:val="nil"/>
            </w:tcBorders>
          </w:tcPr>
          <w:p w:rsidR="00534C10" w:rsidRPr="00A450B1" w:rsidRDefault="00534C10">
            <w:pPr>
              <w:rPr>
                <w:b/>
                <w:szCs w:val="20"/>
              </w:rPr>
            </w:pPr>
            <w:r w:rsidRPr="00A450B1">
              <w:rPr>
                <w:b/>
                <w:szCs w:val="20"/>
              </w:rPr>
              <w:t>VENUE:</w:t>
            </w:r>
          </w:p>
        </w:tc>
        <w:tc>
          <w:tcPr>
            <w:tcW w:w="9681" w:type="dxa"/>
            <w:tcBorders>
              <w:top w:val="nil"/>
              <w:left w:val="nil"/>
              <w:bottom w:val="nil"/>
              <w:right w:val="nil"/>
            </w:tcBorders>
          </w:tcPr>
          <w:p w:rsidR="00A95F7C" w:rsidRDefault="009C60B9" w:rsidP="00A95F7C">
            <w:pPr>
              <w:autoSpaceDE w:val="0"/>
              <w:autoSpaceDN w:val="0"/>
              <w:adjustRightInd w:val="0"/>
              <w:ind w:right="283"/>
              <w:rPr>
                <w:rFonts w:ascii="Helvetica" w:hAnsi="Helvetica" w:cs="Helvetica"/>
                <w:color w:val="232333"/>
                <w:sz w:val="21"/>
                <w:szCs w:val="21"/>
                <w:shd w:val="clear" w:color="auto" w:fill="FFFFFF"/>
              </w:rPr>
            </w:pPr>
            <w:r>
              <w:rPr>
                <w:rFonts w:ascii="Helvetica" w:hAnsi="Helvetica" w:cs="Helvetica"/>
                <w:color w:val="232333"/>
                <w:sz w:val="21"/>
                <w:szCs w:val="21"/>
                <w:shd w:val="clear" w:color="auto" w:fill="FFFFFF"/>
              </w:rPr>
              <w:t xml:space="preserve">Join </w:t>
            </w:r>
            <w:r w:rsidR="009C59DE">
              <w:rPr>
                <w:rFonts w:ascii="Helvetica" w:hAnsi="Helvetica" w:cs="Helvetica"/>
                <w:color w:val="232333"/>
                <w:sz w:val="21"/>
                <w:szCs w:val="21"/>
                <w:shd w:val="clear" w:color="auto" w:fill="FFFFFF"/>
              </w:rPr>
              <w:t xml:space="preserve">Zoom </w:t>
            </w:r>
            <w:r w:rsidR="003D406E">
              <w:rPr>
                <w:rFonts w:ascii="Helvetica" w:hAnsi="Helvetica" w:cs="Helvetica"/>
                <w:color w:val="232333"/>
                <w:sz w:val="21"/>
                <w:szCs w:val="21"/>
                <w:shd w:val="clear" w:color="auto" w:fill="FFFFFF"/>
              </w:rPr>
              <w:t>Meet</w:t>
            </w:r>
            <w:r w:rsidR="009C59DE">
              <w:rPr>
                <w:rFonts w:ascii="Helvetica" w:hAnsi="Helvetica" w:cs="Helvetica"/>
                <w:color w:val="232333"/>
                <w:sz w:val="21"/>
                <w:szCs w:val="21"/>
                <w:shd w:val="clear" w:color="auto" w:fill="FFFFFF"/>
              </w:rPr>
              <w:t>ing</w:t>
            </w:r>
            <w:r w:rsidR="003D406E">
              <w:rPr>
                <w:rFonts w:ascii="Helvetica" w:hAnsi="Helvetica" w:cs="Helvetica"/>
                <w:color w:val="232333"/>
                <w:sz w:val="21"/>
                <w:szCs w:val="21"/>
                <w:shd w:val="clear" w:color="auto" w:fill="FFFFFF"/>
              </w:rPr>
              <w:t xml:space="preserve">.  </w:t>
            </w:r>
            <w:r w:rsidR="00A95F7C">
              <w:rPr>
                <w:rFonts w:ascii="Helvetica" w:hAnsi="Helvetica" w:cs="Helvetica"/>
                <w:color w:val="232333"/>
                <w:sz w:val="21"/>
                <w:szCs w:val="21"/>
                <w:shd w:val="clear" w:color="auto" w:fill="FFFFFF"/>
              </w:rPr>
              <w:t xml:space="preserve">Please </w:t>
            </w:r>
            <w:r w:rsidR="003D406E">
              <w:rPr>
                <w:rFonts w:ascii="Helvetica" w:hAnsi="Helvetica" w:cs="Helvetica"/>
                <w:color w:val="232333"/>
                <w:sz w:val="21"/>
                <w:szCs w:val="21"/>
                <w:shd w:val="clear" w:color="auto" w:fill="FFFFFF"/>
              </w:rPr>
              <w:t xml:space="preserve">use </w:t>
            </w:r>
            <w:r w:rsidR="00A95F7C">
              <w:rPr>
                <w:rFonts w:ascii="Helvetica" w:hAnsi="Helvetica" w:cs="Helvetica"/>
                <w:color w:val="232333"/>
                <w:sz w:val="21"/>
                <w:szCs w:val="21"/>
                <w:shd w:val="clear" w:color="auto" w:fill="FFFFFF"/>
              </w:rPr>
              <w:t>this URL to join: </w:t>
            </w:r>
          </w:p>
          <w:p w:rsidR="009C60B9" w:rsidRDefault="009C59DE" w:rsidP="00EE074B">
            <w:pPr>
              <w:autoSpaceDE w:val="0"/>
              <w:autoSpaceDN w:val="0"/>
              <w:adjustRightInd w:val="0"/>
              <w:ind w:right="283"/>
              <w:rPr>
                <w:color w:val="000000"/>
              </w:rPr>
            </w:pPr>
            <w:r>
              <w:rPr>
                <w:color w:val="000000"/>
              </w:rPr>
              <w:br/>
            </w:r>
            <w:hyperlink r:id="rId9" w:history="1">
              <w:r>
                <w:rPr>
                  <w:rStyle w:val="Hyperlink"/>
                </w:rPr>
                <w:t>https://professionalspeakersaustralia.zoom.us/j/4165441232</w:t>
              </w:r>
            </w:hyperlink>
            <w:r>
              <w:rPr>
                <w:color w:val="000000"/>
              </w:rPr>
              <w:br/>
            </w:r>
            <w:r>
              <w:rPr>
                <w:color w:val="000000"/>
              </w:rPr>
              <w:br/>
              <w:t>Meeting ID: 416 544 1232</w:t>
            </w:r>
          </w:p>
          <w:p w:rsidR="009C59DE" w:rsidRDefault="009C59DE" w:rsidP="00EE074B">
            <w:pPr>
              <w:autoSpaceDE w:val="0"/>
              <w:autoSpaceDN w:val="0"/>
              <w:adjustRightInd w:val="0"/>
              <w:ind w:right="283"/>
              <w:rPr>
                <w:szCs w:val="20"/>
              </w:rPr>
            </w:pPr>
          </w:p>
          <w:p w:rsidR="009C60B9" w:rsidRPr="00E551F3" w:rsidRDefault="009C60B9" w:rsidP="00EE074B">
            <w:pPr>
              <w:autoSpaceDE w:val="0"/>
              <w:autoSpaceDN w:val="0"/>
              <w:adjustRightInd w:val="0"/>
              <w:ind w:right="283"/>
              <w:rPr>
                <w:i/>
                <w:szCs w:val="20"/>
              </w:rPr>
            </w:pPr>
          </w:p>
        </w:tc>
      </w:tr>
      <w:tr w:rsidR="00534C10" w:rsidRPr="00A450B1" w:rsidTr="00A95F7C">
        <w:trPr>
          <w:gridAfter w:val="1"/>
          <w:wAfter w:w="8029" w:type="dxa"/>
        </w:trPr>
        <w:tc>
          <w:tcPr>
            <w:tcW w:w="10740" w:type="dxa"/>
            <w:gridSpan w:val="2"/>
            <w:shd w:val="clear" w:color="auto" w:fill="800080"/>
          </w:tcPr>
          <w:p w:rsidR="00534C10" w:rsidRPr="00A450B1" w:rsidRDefault="00534C10" w:rsidP="00921DD1">
            <w:pPr>
              <w:ind w:left="426"/>
              <w:rPr>
                <w:b/>
                <w:sz w:val="24"/>
              </w:rPr>
            </w:pPr>
            <w:r w:rsidRPr="00A450B1">
              <w:rPr>
                <w:b/>
                <w:sz w:val="24"/>
              </w:rPr>
              <w:t>MEETING AGENDA</w:t>
            </w:r>
          </w:p>
        </w:tc>
      </w:tr>
      <w:tr w:rsidR="00ED0626" w:rsidRPr="00A450B1" w:rsidTr="00A95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029" w:type="dxa"/>
        </w:trPr>
        <w:tc>
          <w:tcPr>
            <w:tcW w:w="10740" w:type="dxa"/>
            <w:gridSpan w:val="2"/>
            <w:tcBorders>
              <w:top w:val="nil"/>
              <w:left w:val="nil"/>
              <w:bottom w:val="nil"/>
              <w:right w:val="nil"/>
            </w:tcBorders>
          </w:tcPr>
          <w:p w:rsidR="00E02C4C" w:rsidRPr="00A450B1" w:rsidRDefault="00E02C4C" w:rsidP="00ED0626">
            <w:pPr>
              <w:rPr>
                <w:b/>
                <w:i/>
                <w:szCs w:val="20"/>
              </w:rPr>
            </w:pPr>
          </w:p>
        </w:tc>
      </w:tr>
      <w:tr w:rsidR="00ED0626" w:rsidRPr="00A450B1" w:rsidTr="00A95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029" w:type="dxa"/>
        </w:trPr>
        <w:tc>
          <w:tcPr>
            <w:tcW w:w="10740" w:type="dxa"/>
            <w:gridSpan w:val="2"/>
            <w:tcBorders>
              <w:top w:val="nil"/>
              <w:left w:val="nil"/>
              <w:bottom w:val="nil"/>
              <w:right w:val="nil"/>
            </w:tcBorders>
          </w:tcPr>
          <w:p w:rsidR="00E02C4C" w:rsidRPr="00A450B1" w:rsidRDefault="00E02C4C" w:rsidP="003623C4">
            <w:pPr>
              <w:tabs>
                <w:tab w:val="num" w:pos="360"/>
                <w:tab w:val="left" w:pos="1877"/>
              </w:tabs>
              <w:rPr>
                <w:b/>
                <w:i/>
                <w:szCs w:val="20"/>
              </w:rPr>
            </w:pPr>
          </w:p>
        </w:tc>
      </w:tr>
      <w:tr w:rsidR="00ED0626" w:rsidRPr="00A450B1" w:rsidTr="00A95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029" w:type="dxa"/>
        </w:trPr>
        <w:tc>
          <w:tcPr>
            <w:tcW w:w="10740" w:type="dxa"/>
            <w:gridSpan w:val="2"/>
            <w:tcBorders>
              <w:top w:val="nil"/>
              <w:left w:val="nil"/>
              <w:bottom w:val="nil"/>
              <w:right w:val="nil"/>
            </w:tcBorders>
          </w:tcPr>
          <w:p w:rsidR="007A6A21" w:rsidRPr="00FF45CD" w:rsidRDefault="00C309C7" w:rsidP="003623C4">
            <w:pPr>
              <w:numPr>
                <w:ilvl w:val="0"/>
                <w:numId w:val="2"/>
              </w:numPr>
              <w:tabs>
                <w:tab w:val="clear" w:pos="360"/>
                <w:tab w:val="left" w:pos="400"/>
              </w:tabs>
              <w:ind w:left="357" w:hanging="357"/>
              <w:rPr>
                <w:szCs w:val="20"/>
              </w:rPr>
            </w:pPr>
            <w:r>
              <w:rPr>
                <w:b/>
                <w:i/>
                <w:szCs w:val="20"/>
              </w:rPr>
              <w:t>3</w:t>
            </w:r>
            <w:r w:rsidR="0051056E">
              <w:rPr>
                <w:b/>
                <w:i/>
                <w:szCs w:val="20"/>
              </w:rPr>
              <w:t>.</w:t>
            </w:r>
            <w:r>
              <w:rPr>
                <w:b/>
                <w:i/>
                <w:szCs w:val="20"/>
              </w:rPr>
              <w:t>3</w:t>
            </w:r>
            <w:r w:rsidR="0051056E">
              <w:rPr>
                <w:b/>
                <w:i/>
                <w:szCs w:val="20"/>
              </w:rPr>
              <w:t xml:space="preserve">0 PM – WELCOME, INTRODUCTIONS &amp; MEETING COMMENCEMENT </w:t>
            </w:r>
          </w:p>
          <w:p w:rsidR="00FF45CD" w:rsidRDefault="00FF45CD" w:rsidP="00FF45CD">
            <w:pPr>
              <w:tabs>
                <w:tab w:val="left" w:pos="400"/>
              </w:tabs>
              <w:ind w:left="357"/>
              <w:rPr>
                <w:b/>
                <w:i/>
                <w:szCs w:val="20"/>
              </w:rPr>
            </w:pPr>
          </w:p>
          <w:p w:rsidR="00FF45CD" w:rsidRPr="00A450B1" w:rsidRDefault="00C12A3A" w:rsidP="00AB79E7">
            <w:pPr>
              <w:tabs>
                <w:tab w:val="left" w:pos="400"/>
              </w:tabs>
              <w:rPr>
                <w:szCs w:val="20"/>
              </w:rPr>
            </w:pPr>
            <w:r>
              <w:rPr>
                <w:b/>
                <w:i/>
                <w:szCs w:val="20"/>
              </w:rPr>
              <w:t xml:space="preserve"> </w:t>
            </w:r>
          </w:p>
        </w:tc>
      </w:tr>
      <w:tr w:rsidR="00600570" w:rsidRPr="00A450B1" w:rsidTr="00A95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029" w:type="dxa"/>
        </w:trPr>
        <w:tc>
          <w:tcPr>
            <w:tcW w:w="10740" w:type="dxa"/>
            <w:gridSpan w:val="2"/>
            <w:tcBorders>
              <w:top w:val="nil"/>
              <w:left w:val="nil"/>
              <w:bottom w:val="nil"/>
              <w:right w:val="nil"/>
            </w:tcBorders>
          </w:tcPr>
          <w:p w:rsidR="003A3DC6" w:rsidRDefault="00C309C7" w:rsidP="003623C4">
            <w:pPr>
              <w:numPr>
                <w:ilvl w:val="0"/>
                <w:numId w:val="2"/>
              </w:numPr>
              <w:tabs>
                <w:tab w:val="clear" w:pos="360"/>
                <w:tab w:val="left" w:pos="400"/>
              </w:tabs>
              <w:rPr>
                <w:b/>
                <w:i/>
                <w:szCs w:val="20"/>
              </w:rPr>
            </w:pPr>
            <w:r>
              <w:rPr>
                <w:b/>
                <w:i/>
                <w:szCs w:val="20"/>
              </w:rPr>
              <w:t>3</w:t>
            </w:r>
            <w:r w:rsidR="005D44F2">
              <w:rPr>
                <w:b/>
                <w:i/>
                <w:szCs w:val="20"/>
              </w:rPr>
              <w:t>.</w:t>
            </w:r>
            <w:r w:rsidR="00FF45CD">
              <w:rPr>
                <w:b/>
                <w:i/>
                <w:szCs w:val="20"/>
              </w:rPr>
              <w:t>40</w:t>
            </w:r>
            <w:r w:rsidR="005D44F2">
              <w:rPr>
                <w:b/>
                <w:i/>
                <w:szCs w:val="20"/>
              </w:rPr>
              <w:t xml:space="preserve"> PM – EM</w:t>
            </w:r>
            <w:r w:rsidR="00600570">
              <w:rPr>
                <w:b/>
                <w:i/>
                <w:szCs w:val="20"/>
              </w:rPr>
              <w:t>PLOYMENT LAW UPDATE</w:t>
            </w:r>
          </w:p>
          <w:p w:rsidR="003623C4" w:rsidRDefault="003623C4" w:rsidP="003623C4">
            <w:pPr>
              <w:ind w:left="426"/>
              <w:rPr>
                <w:szCs w:val="20"/>
              </w:rPr>
            </w:pPr>
          </w:p>
          <w:p w:rsidR="007A6A21" w:rsidRDefault="00FF20C6" w:rsidP="006B523B">
            <w:pPr>
              <w:ind w:left="426"/>
              <w:rPr>
                <w:szCs w:val="20"/>
              </w:rPr>
            </w:pPr>
            <w:r w:rsidRPr="00A70472">
              <w:rPr>
                <w:szCs w:val="20"/>
              </w:rPr>
              <w:t>K</w:t>
            </w:r>
            <w:r w:rsidR="006B523B">
              <w:rPr>
                <w:szCs w:val="20"/>
              </w:rPr>
              <w:t>ingston Reid</w:t>
            </w:r>
            <w:r w:rsidRPr="00A70472">
              <w:rPr>
                <w:szCs w:val="20"/>
              </w:rPr>
              <w:t xml:space="preserve">, </w:t>
            </w:r>
            <w:r w:rsidR="00600570" w:rsidRPr="00A70472">
              <w:rPr>
                <w:szCs w:val="20"/>
              </w:rPr>
              <w:t xml:space="preserve"> </w:t>
            </w:r>
            <w:r w:rsidR="00212E7C" w:rsidRPr="00A70472">
              <w:rPr>
                <w:szCs w:val="20"/>
              </w:rPr>
              <w:t>L</w:t>
            </w:r>
            <w:r w:rsidR="00A70472">
              <w:rPr>
                <w:szCs w:val="20"/>
              </w:rPr>
              <w:t>abour</w:t>
            </w:r>
            <w:r w:rsidR="00FB771C" w:rsidRPr="00A70472">
              <w:rPr>
                <w:szCs w:val="20"/>
              </w:rPr>
              <w:t>,</w:t>
            </w:r>
            <w:r w:rsidR="00212E7C" w:rsidRPr="00A70472">
              <w:rPr>
                <w:szCs w:val="20"/>
              </w:rPr>
              <w:t xml:space="preserve"> E</w:t>
            </w:r>
            <w:r w:rsidR="00A70472">
              <w:rPr>
                <w:szCs w:val="20"/>
              </w:rPr>
              <w:t>mployment &amp; Workplace Safety Team</w:t>
            </w:r>
            <w:r w:rsidR="00A55A79">
              <w:rPr>
                <w:szCs w:val="20"/>
              </w:rPr>
              <w:t xml:space="preserve"> </w:t>
            </w:r>
          </w:p>
        </w:tc>
      </w:tr>
      <w:tr w:rsidR="0073613F" w:rsidRPr="00A450B1" w:rsidTr="00A95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029" w:type="dxa"/>
        </w:trPr>
        <w:tc>
          <w:tcPr>
            <w:tcW w:w="10740" w:type="dxa"/>
            <w:gridSpan w:val="2"/>
            <w:tcBorders>
              <w:top w:val="nil"/>
              <w:left w:val="nil"/>
              <w:bottom w:val="nil"/>
              <w:right w:val="nil"/>
            </w:tcBorders>
          </w:tcPr>
          <w:p w:rsidR="000E316E" w:rsidRDefault="000E316E" w:rsidP="003623C4">
            <w:pPr>
              <w:ind w:left="360"/>
              <w:rPr>
                <w:b/>
                <w:i/>
                <w:szCs w:val="20"/>
              </w:rPr>
            </w:pPr>
          </w:p>
          <w:p w:rsidR="004332BF" w:rsidRPr="002F109A" w:rsidRDefault="004332BF" w:rsidP="003623C4">
            <w:pPr>
              <w:tabs>
                <w:tab w:val="left" w:pos="1877"/>
              </w:tabs>
              <w:autoSpaceDE w:val="0"/>
              <w:autoSpaceDN w:val="0"/>
              <w:adjustRightInd w:val="0"/>
              <w:ind w:left="400"/>
            </w:pPr>
          </w:p>
        </w:tc>
      </w:tr>
      <w:tr w:rsidR="00BA5FD1" w:rsidRPr="00A450B1" w:rsidTr="00A95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029" w:type="dxa"/>
        </w:trPr>
        <w:tc>
          <w:tcPr>
            <w:tcW w:w="10740" w:type="dxa"/>
            <w:gridSpan w:val="2"/>
            <w:tcBorders>
              <w:top w:val="nil"/>
              <w:left w:val="nil"/>
              <w:bottom w:val="nil"/>
              <w:right w:val="nil"/>
            </w:tcBorders>
          </w:tcPr>
          <w:p w:rsidR="00BA5FD1" w:rsidRPr="00AB79E7" w:rsidRDefault="00190EA4" w:rsidP="00AB79E7">
            <w:pPr>
              <w:pStyle w:val="ListParagraph"/>
              <w:numPr>
                <w:ilvl w:val="0"/>
                <w:numId w:val="14"/>
              </w:numPr>
              <w:tabs>
                <w:tab w:val="left" w:pos="1877"/>
              </w:tabs>
              <w:ind w:left="426" w:hanging="426"/>
              <w:rPr>
                <w:b/>
                <w:i/>
                <w:szCs w:val="20"/>
              </w:rPr>
            </w:pPr>
            <w:r w:rsidRPr="00AB79E7">
              <w:rPr>
                <w:b/>
                <w:i/>
                <w:szCs w:val="20"/>
              </w:rPr>
              <w:t>3</w:t>
            </w:r>
            <w:r w:rsidR="00B43470" w:rsidRPr="00AB79E7">
              <w:rPr>
                <w:b/>
                <w:i/>
                <w:szCs w:val="20"/>
              </w:rPr>
              <w:t>.</w:t>
            </w:r>
            <w:r w:rsidR="00600570" w:rsidRPr="00AB79E7">
              <w:rPr>
                <w:b/>
                <w:i/>
                <w:szCs w:val="20"/>
              </w:rPr>
              <w:t>5</w:t>
            </w:r>
            <w:r w:rsidR="00E6573E" w:rsidRPr="00AB79E7">
              <w:rPr>
                <w:b/>
                <w:i/>
                <w:szCs w:val="20"/>
              </w:rPr>
              <w:t>0</w:t>
            </w:r>
            <w:r w:rsidR="00B43470" w:rsidRPr="00AB79E7">
              <w:rPr>
                <w:b/>
                <w:i/>
                <w:szCs w:val="20"/>
              </w:rPr>
              <w:t xml:space="preserve"> PM </w:t>
            </w:r>
            <w:r w:rsidR="0051056E" w:rsidRPr="00AB79E7">
              <w:rPr>
                <w:b/>
                <w:i/>
                <w:szCs w:val="20"/>
              </w:rPr>
              <w:t>–</w:t>
            </w:r>
            <w:r w:rsidR="00B43470" w:rsidRPr="00AB79E7">
              <w:rPr>
                <w:b/>
                <w:i/>
                <w:szCs w:val="20"/>
              </w:rPr>
              <w:t xml:space="preserve"> </w:t>
            </w:r>
            <w:r w:rsidR="00BA5FD1" w:rsidRPr="00AB79E7">
              <w:rPr>
                <w:b/>
                <w:i/>
                <w:szCs w:val="20"/>
              </w:rPr>
              <w:t>PRESENTATION</w:t>
            </w:r>
          </w:p>
          <w:p w:rsidR="00C12A3A" w:rsidRPr="00AE28F2" w:rsidRDefault="009C60B9" w:rsidP="009C60B9">
            <w:pPr>
              <w:autoSpaceDE w:val="0"/>
              <w:autoSpaceDN w:val="0"/>
              <w:ind w:left="425"/>
              <w:rPr>
                <w:b/>
                <w:szCs w:val="20"/>
                <w:lang w:eastAsia="en-AU"/>
              </w:rPr>
            </w:pPr>
            <w:r>
              <w:rPr>
                <w:b/>
                <w:bCs w:val="0"/>
                <w:szCs w:val="20"/>
              </w:rPr>
              <w:t xml:space="preserve">Clare Edwards, Principal, </w:t>
            </w:r>
            <w:proofErr w:type="spellStart"/>
            <w:r>
              <w:rPr>
                <w:b/>
                <w:bCs w:val="0"/>
                <w:szCs w:val="20"/>
              </w:rPr>
              <w:t>BrainSmart</w:t>
            </w:r>
            <w:proofErr w:type="spellEnd"/>
            <w:r w:rsidR="00AB79E7" w:rsidRPr="00AE28F2">
              <w:rPr>
                <w:b/>
                <w:szCs w:val="20"/>
              </w:rPr>
              <w:t xml:space="preserve"> </w:t>
            </w:r>
          </w:p>
          <w:p w:rsidR="004A2350" w:rsidRPr="00E551F3" w:rsidRDefault="004A2350" w:rsidP="00E551F3">
            <w:pPr>
              <w:autoSpaceDE w:val="0"/>
              <w:autoSpaceDN w:val="0"/>
              <w:ind w:left="426"/>
              <w:rPr>
                <w:b/>
                <w:szCs w:val="20"/>
              </w:rPr>
            </w:pPr>
          </w:p>
          <w:p w:rsidR="009C60B9" w:rsidRPr="009A7892" w:rsidRDefault="003623C4" w:rsidP="009C60B9">
            <w:pPr>
              <w:ind w:left="425"/>
              <w:rPr>
                <w:b/>
                <w:bCs w:val="0"/>
                <w:szCs w:val="20"/>
              </w:rPr>
            </w:pPr>
            <w:r w:rsidRPr="00E551F3">
              <w:rPr>
                <w:szCs w:val="20"/>
              </w:rPr>
              <w:t>Topic:</w:t>
            </w:r>
            <w:r w:rsidRPr="00E551F3">
              <w:rPr>
                <w:szCs w:val="20"/>
              </w:rPr>
              <w:tab/>
            </w:r>
            <w:r w:rsidR="009C60B9" w:rsidRPr="009A7892">
              <w:rPr>
                <w:b/>
                <w:bCs w:val="0"/>
                <w:szCs w:val="20"/>
              </w:rPr>
              <w:t>Getting to Grips with Unconscious Bias</w:t>
            </w:r>
          </w:p>
          <w:p w:rsidR="009C60B9" w:rsidRDefault="009C60B9" w:rsidP="009C60B9">
            <w:pPr>
              <w:ind w:left="425"/>
              <w:rPr>
                <w:szCs w:val="20"/>
              </w:rPr>
            </w:pPr>
          </w:p>
          <w:p w:rsidR="009C60B9" w:rsidRDefault="009C60B9" w:rsidP="009C60B9">
            <w:pPr>
              <w:ind w:left="425"/>
              <w:jc w:val="center"/>
              <w:rPr>
                <w:szCs w:val="20"/>
              </w:rPr>
            </w:pPr>
            <w:r>
              <w:rPr>
                <w:noProof/>
                <w:szCs w:val="20"/>
                <w:lang w:eastAsia="en-AU"/>
              </w:rPr>
              <w:drawing>
                <wp:inline distT="0" distB="0" distL="0" distR="0" wp14:anchorId="1631D267" wp14:editId="10617E94">
                  <wp:extent cx="1730829" cy="1077686"/>
                  <wp:effectExtent l="0" t="0" r="3175" b="8255"/>
                  <wp:docPr id="2" name="Picture 2" descr="A person wearing a ma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nd spo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1723" cy="1084469"/>
                          </a:xfrm>
                          <a:prstGeom prst="rect">
                            <a:avLst/>
                          </a:prstGeom>
                        </pic:spPr>
                      </pic:pic>
                    </a:graphicData>
                  </a:graphic>
                </wp:inline>
              </w:drawing>
            </w:r>
          </w:p>
          <w:p w:rsidR="009C60B9" w:rsidRDefault="009C60B9" w:rsidP="009C60B9">
            <w:pPr>
              <w:ind w:left="425"/>
              <w:rPr>
                <w:b/>
                <w:sz w:val="24"/>
              </w:rPr>
            </w:pPr>
          </w:p>
          <w:p w:rsidR="009C60B9" w:rsidRPr="009C60B9" w:rsidRDefault="009C60B9" w:rsidP="009C60B9">
            <w:pPr>
              <w:ind w:left="426"/>
              <w:rPr>
                <w:lang w:val="en-GB"/>
              </w:rPr>
            </w:pPr>
            <w:r w:rsidRPr="009C60B9">
              <w:rPr>
                <w:lang w:val="en-GB"/>
              </w:rPr>
              <w:t xml:space="preserve">Unconscious bias, also known as Implicit bias, is getting a lot of airplay in the area of diversity and inclusion and understandably so. It is impacting so many of the decisions we make and the results that we get, without us being consciously aware of its effects. </w:t>
            </w:r>
          </w:p>
          <w:p w:rsidR="009C60B9" w:rsidRDefault="009C60B9" w:rsidP="009C60B9">
            <w:pPr>
              <w:ind w:left="426"/>
              <w:rPr>
                <w:lang w:val="en-GB"/>
              </w:rPr>
            </w:pPr>
          </w:p>
          <w:p w:rsidR="009C60B9" w:rsidRDefault="009C60B9" w:rsidP="009C60B9">
            <w:pPr>
              <w:ind w:left="426"/>
              <w:rPr>
                <w:bCs w:val="0"/>
                <w:lang w:val="en-GB"/>
              </w:rPr>
            </w:pPr>
            <w:r w:rsidRPr="00EE5CE3">
              <w:rPr>
                <w:bCs w:val="0"/>
                <w:lang w:val="en-GB"/>
              </w:rPr>
              <w:t xml:space="preserve">Our unconscious biases directly </w:t>
            </w:r>
            <w:r>
              <w:rPr>
                <w:bCs w:val="0"/>
                <w:lang w:val="en-GB"/>
              </w:rPr>
              <w:t>impact</w:t>
            </w:r>
            <w:r w:rsidRPr="00EE5CE3">
              <w:rPr>
                <w:bCs w:val="0"/>
                <w:lang w:val="en-GB"/>
              </w:rPr>
              <w:t xml:space="preserve"> not only who gets hired, developed and promoted, but also the ability of teams to perform at a high level, the effectiveness of our leaders in decision-making and change, the health of an organisation’s culture and the relationship it has with its </w:t>
            </w:r>
            <w:r>
              <w:rPr>
                <w:bCs w:val="0"/>
                <w:lang w:val="en-GB"/>
              </w:rPr>
              <w:t>stakeholders</w:t>
            </w:r>
            <w:r w:rsidRPr="00EE5CE3">
              <w:rPr>
                <w:bCs w:val="0"/>
                <w:lang w:val="en-GB"/>
              </w:rPr>
              <w:t xml:space="preserve">. </w:t>
            </w:r>
          </w:p>
          <w:p w:rsidR="009C60B9" w:rsidRDefault="009C60B9" w:rsidP="009C60B9">
            <w:pPr>
              <w:ind w:left="426"/>
              <w:rPr>
                <w:bCs w:val="0"/>
              </w:rPr>
            </w:pPr>
          </w:p>
          <w:p w:rsidR="009C60B9" w:rsidRDefault="009C60B9" w:rsidP="009C60B9">
            <w:pPr>
              <w:ind w:left="426"/>
              <w:rPr>
                <w:bCs w:val="0"/>
              </w:rPr>
            </w:pPr>
          </w:p>
          <w:p w:rsidR="009C60B9" w:rsidRDefault="009C60B9" w:rsidP="009C60B9">
            <w:pPr>
              <w:ind w:left="426"/>
              <w:rPr>
                <w:bCs w:val="0"/>
                <w:lang w:val="en-GB"/>
              </w:rPr>
            </w:pPr>
            <w:r>
              <w:rPr>
                <w:bCs w:val="0"/>
              </w:rPr>
              <w:t xml:space="preserve">Join Clare Edwards in this enlightening and interactive session where we explore </w:t>
            </w:r>
            <w:r w:rsidRPr="00EE5CE3">
              <w:rPr>
                <w:bCs w:val="0"/>
                <w:i/>
                <w:iCs/>
              </w:rPr>
              <w:t>your own unconscious biases</w:t>
            </w:r>
            <w:r>
              <w:rPr>
                <w:bCs w:val="0"/>
                <w:i/>
                <w:iCs/>
              </w:rPr>
              <w:t>**,</w:t>
            </w:r>
            <w:r>
              <w:rPr>
                <w:bCs w:val="0"/>
              </w:rPr>
              <w:t xml:space="preserve"> and flip the bonnet of our head uncovering bias from the perspective of </w:t>
            </w:r>
            <w:r w:rsidRPr="00EE5CE3">
              <w:rPr>
                <w:bCs w:val="0"/>
                <w:lang w:val="en-GB"/>
              </w:rPr>
              <w:t>evolution, neuroscience and</w:t>
            </w:r>
            <w:r>
              <w:rPr>
                <w:bCs w:val="0"/>
                <w:lang w:val="en-GB"/>
              </w:rPr>
              <w:t xml:space="preserve"> our unique filters and perspectives. </w:t>
            </w:r>
          </w:p>
          <w:p w:rsidR="009C60B9" w:rsidRDefault="009C60B9" w:rsidP="009C60B9">
            <w:pPr>
              <w:ind w:left="426"/>
              <w:rPr>
                <w:bCs w:val="0"/>
                <w:lang w:val="en-GB"/>
              </w:rPr>
            </w:pPr>
          </w:p>
          <w:p w:rsidR="009C60B9" w:rsidRPr="00EE5CE3" w:rsidRDefault="009C60B9" w:rsidP="009C60B9">
            <w:pPr>
              <w:ind w:left="426"/>
            </w:pPr>
            <w:r w:rsidRPr="00EE5CE3">
              <w:rPr>
                <w:bCs w:val="0"/>
                <w:lang w:val="en-GB"/>
              </w:rPr>
              <w:t>The focus is on increasing our understanding of the most prevalent biases that impact our ability to be impartial and objective</w:t>
            </w:r>
            <w:r>
              <w:rPr>
                <w:bCs w:val="0"/>
                <w:lang w:val="en-GB"/>
              </w:rPr>
              <w:t>,</w:t>
            </w:r>
            <w:r w:rsidRPr="00EE5CE3">
              <w:rPr>
                <w:bCs w:val="0"/>
                <w:lang w:val="en-GB"/>
              </w:rPr>
              <w:t xml:space="preserve"> and on developing practical strategies to deal with bias effectively.</w:t>
            </w:r>
          </w:p>
          <w:p w:rsidR="009C60B9" w:rsidRPr="009C60B9" w:rsidRDefault="009C60B9" w:rsidP="009C60B9">
            <w:pPr>
              <w:ind w:left="426"/>
              <w:rPr>
                <w:u w:val="single"/>
                <w:lang w:val="en-GB"/>
              </w:rPr>
            </w:pPr>
          </w:p>
          <w:p w:rsidR="009C60B9" w:rsidRDefault="009C60B9" w:rsidP="009C60B9">
            <w:pPr>
              <w:ind w:left="426"/>
              <w:rPr>
                <w:u w:val="single"/>
                <w:lang w:val="en-GB"/>
              </w:rPr>
            </w:pPr>
            <w:r w:rsidRPr="009C60B9">
              <w:rPr>
                <w:u w:val="single"/>
                <w:lang w:val="en-GB"/>
              </w:rPr>
              <w:t>What You Will Learn</w:t>
            </w:r>
          </w:p>
          <w:p w:rsidR="009C60B9" w:rsidRPr="009C60B9" w:rsidRDefault="009C60B9" w:rsidP="009C60B9">
            <w:pPr>
              <w:ind w:left="426"/>
              <w:rPr>
                <w:u w:val="single"/>
              </w:rPr>
            </w:pPr>
          </w:p>
          <w:p w:rsidR="009C60B9" w:rsidRPr="00EE5CE3" w:rsidRDefault="009C60B9" w:rsidP="009C60B9">
            <w:pPr>
              <w:numPr>
                <w:ilvl w:val="1"/>
                <w:numId w:val="16"/>
              </w:numPr>
            </w:pPr>
            <w:r w:rsidRPr="00EE5CE3">
              <w:rPr>
                <w:lang w:val="en-GB"/>
              </w:rPr>
              <w:t>The role of our brain in creating unconscious bias in ourselves and others</w:t>
            </w:r>
          </w:p>
          <w:p w:rsidR="009C60B9" w:rsidRPr="00EE5CE3" w:rsidRDefault="009C60B9" w:rsidP="009C60B9">
            <w:pPr>
              <w:numPr>
                <w:ilvl w:val="1"/>
                <w:numId w:val="16"/>
              </w:numPr>
            </w:pPr>
            <w:r w:rsidRPr="00EE5CE3">
              <w:rPr>
                <w:lang w:val="en-GB"/>
              </w:rPr>
              <w:t>Understanding the origins and influencers of unconscious bias</w:t>
            </w:r>
          </w:p>
          <w:p w:rsidR="009C60B9" w:rsidRPr="00EE5CE3" w:rsidRDefault="009C60B9" w:rsidP="009C60B9">
            <w:pPr>
              <w:numPr>
                <w:ilvl w:val="1"/>
                <w:numId w:val="16"/>
              </w:numPr>
            </w:pPr>
            <w:r w:rsidRPr="00EE5CE3">
              <w:rPr>
                <w:lang w:val="en-GB"/>
              </w:rPr>
              <w:t>Making the unconscious conscious through awareness</w:t>
            </w:r>
          </w:p>
          <w:p w:rsidR="009C60B9" w:rsidRPr="00EE5CE3" w:rsidRDefault="009C60B9" w:rsidP="009C60B9">
            <w:pPr>
              <w:numPr>
                <w:ilvl w:val="1"/>
                <w:numId w:val="16"/>
              </w:numPr>
            </w:pPr>
            <w:r w:rsidRPr="00EE5CE3">
              <w:rPr>
                <w:lang w:val="en-GB"/>
              </w:rPr>
              <w:t xml:space="preserve">Practical strategies to develop awareness and mitigate </w:t>
            </w:r>
            <w:r>
              <w:rPr>
                <w:lang w:val="en-GB"/>
              </w:rPr>
              <w:t xml:space="preserve">the most prevalent </w:t>
            </w:r>
            <w:r w:rsidRPr="00EE5CE3">
              <w:rPr>
                <w:lang w:val="en-GB"/>
              </w:rPr>
              <w:t xml:space="preserve">biases </w:t>
            </w:r>
          </w:p>
          <w:p w:rsidR="009C60B9" w:rsidRPr="00EE5CE3" w:rsidRDefault="009C60B9" w:rsidP="009C60B9">
            <w:pPr>
              <w:ind w:left="426"/>
            </w:pPr>
          </w:p>
          <w:p w:rsidR="009C60B9" w:rsidRPr="00EE5CE3" w:rsidRDefault="009C60B9" w:rsidP="009C60B9">
            <w:pPr>
              <w:ind w:left="426"/>
              <w:rPr>
                <w:i/>
                <w:iCs/>
              </w:rPr>
            </w:pPr>
            <w:r w:rsidRPr="00EE5CE3">
              <w:rPr>
                <w:i/>
                <w:iCs/>
              </w:rPr>
              <w:t>**it’s OK – if you have a brain</w:t>
            </w:r>
            <w:r>
              <w:rPr>
                <w:i/>
                <w:iCs/>
              </w:rPr>
              <w:t xml:space="preserve">, </w:t>
            </w:r>
            <w:r w:rsidRPr="00EE5CE3">
              <w:rPr>
                <w:i/>
                <w:iCs/>
              </w:rPr>
              <w:t xml:space="preserve">you are biased! </w:t>
            </w:r>
          </w:p>
          <w:p w:rsidR="00E551F3" w:rsidRPr="003D406E" w:rsidRDefault="00E551F3" w:rsidP="003D406E">
            <w:pPr>
              <w:ind w:left="426"/>
              <w:rPr>
                <w:szCs w:val="20"/>
              </w:rPr>
            </w:pPr>
          </w:p>
          <w:p w:rsidR="00C12A3A" w:rsidRPr="006B523B" w:rsidRDefault="006B523B" w:rsidP="00C12A3A">
            <w:pPr>
              <w:ind w:left="425"/>
              <w:rPr>
                <w:szCs w:val="20"/>
                <w:u w:val="single"/>
              </w:rPr>
            </w:pPr>
            <w:r w:rsidRPr="006B523B">
              <w:rPr>
                <w:szCs w:val="20"/>
                <w:u w:val="single"/>
              </w:rPr>
              <w:t>About your Presenter</w:t>
            </w:r>
          </w:p>
          <w:p w:rsidR="006B523B" w:rsidRDefault="006B523B" w:rsidP="00C12A3A">
            <w:pPr>
              <w:ind w:left="425"/>
              <w:rPr>
                <w:szCs w:val="20"/>
              </w:rPr>
            </w:pPr>
          </w:p>
          <w:p w:rsidR="009C60B9" w:rsidRDefault="009C60B9" w:rsidP="009C60B9">
            <w:pPr>
              <w:tabs>
                <w:tab w:val="left" w:pos="1877"/>
              </w:tabs>
              <w:ind w:left="426" w:right="176"/>
              <w:rPr>
                <w:szCs w:val="20"/>
                <w:lang w:val="en-GB"/>
              </w:rPr>
            </w:pPr>
            <w:r w:rsidRPr="00EE5CE3">
              <w:rPr>
                <w:szCs w:val="20"/>
                <w:lang w:val="en-GB"/>
              </w:rPr>
              <w:t xml:space="preserve">Clare Edwards is </w:t>
            </w:r>
            <w:r>
              <w:rPr>
                <w:szCs w:val="20"/>
                <w:lang w:val="en-GB"/>
              </w:rPr>
              <w:t xml:space="preserve">passionate about </w:t>
            </w:r>
            <w:r w:rsidRPr="00EE5CE3">
              <w:rPr>
                <w:szCs w:val="20"/>
                <w:lang w:val="en-GB"/>
              </w:rPr>
              <w:t>enabling people to think smarter, lead better, build great teams and thrive in change.</w:t>
            </w:r>
            <w:r>
              <w:rPr>
                <w:szCs w:val="20"/>
                <w:lang w:val="en-GB"/>
              </w:rPr>
              <w:t xml:space="preserve"> She is on a mission to take the pain out of change! </w:t>
            </w:r>
          </w:p>
          <w:p w:rsidR="009C60B9" w:rsidRPr="00EE5CE3" w:rsidRDefault="009C60B9" w:rsidP="009C60B9">
            <w:pPr>
              <w:tabs>
                <w:tab w:val="left" w:pos="1877"/>
              </w:tabs>
              <w:ind w:left="426" w:right="176"/>
              <w:rPr>
                <w:szCs w:val="20"/>
              </w:rPr>
            </w:pPr>
          </w:p>
          <w:p w:rsidR="009C60B9" w:rsidRDefault="009C60B9" w:rsidP="009C60B9">
            <w:pPr>
              <w:tabs>
                <w:tab w:val="left" w:pos="1877"/>
              </w:tabs>
              <w:ind w:left="426" w:right="176"/>
              <w:rPr>
                <w:szCs w:val="20"/>
                <w:lang w:val="en-GB"/>
              </w:rPr>
            </w:pPr>
            <w:r>
              <w:rPr>
                <w:szCs w:val="20"/>
                <w:lang w:val="en-GB"/>
              </w:rPr>
              <w:t>Clare’s management career consisted of 1</w:t>
            </w:r>
            <w:r w:rsidRPr="00EE5CE3">
              <w:rPr>
                <w:szCs w:val="20"/>
                <w:lang w:val="en-GB"/>
              </w:rPr>
              <w:t xml:space="preserve">6 years with European and American organisations. Roles included Head of </w:t>
            </w:r>
            <w:r>
              <w:rPr>
                <w:szCs w:val="20"/>
                <w:lang w:val="en-GB"/>
              </w:rPr>
              <w:t xml:space="preserve">Corporate </w:t>
            </w:r>
            <w:r w:rsidRPr="00EE5CE3">
              <w:rPr>
                <w:szCs w:val="20"/>
                <w:lang w:val="en-GB"/>
              </w:rPr>
              <w:t xml:space="preserve">Development for XO Global Communications, Customer Marketing Manager for SAP UK, and Head of Support Services EMEA for </w:t>
            </w:r>
            <w:proofErr w:type="spellStart"/>
            <w:r w:rsidRPr="00EE5CE3">
              <w:rPr>
                <w:szCs w:val="20"/>
                <w:lang w:val="en-GB"/>
              </w:rPr>
              <w:t>Datapro</w:t>
            </w:r>
            <w:proofErr w:type="spellEnd"/>
            <w:r w:rsidRPr="00EE5CE3">
              <w:rPr>
                <w:szCs w:val="20"/>
                <w:lang w:val="en-GB"/>
              </w:rPr>
              <w:t xml:space="preserve"> Research Corporation. </w:t>
            </w:r>
          </w:p>
          <w:p w:rsidR="009C60B9" w:rsidRPr="00EE5CE3" w:rsidRDefault="009C60B9" w:rsidP="009C60B9">
            <w:pPr>
              <w:tabs>
                <w:tab w:val="left" w:pos="1877"/>
              </w:tabs>
              <w:ind w:left="426" w:right="176"/>
              <w:rPr>
                <w:szCs w:val="20"/>
              </w:rPr>
            </w:pPr>
          </w:p>
          <w:p w:rsidR="009C60B9" w:rsidRDefault="009C60B9" w:rsidP="009C60B9">
            <w:pPr>
              <w:tabs>
                <w:tab w:val="left" w:pos="1877"/>
              </w:tabs>
              <w:ind w:left="426" w:right="176"/>
              <w:rPr>
                <w:szCs w:val="20"/>
                <w:lang w:val="en-GB"/>
              </w:rPr>
            </w:pPr>
            <w:r w:rsidRPr="00EE5CE3">
              <w:rPr>
                <w:szCs w:val="20"/>
                <w:lang w:val="en-GB"/>
              </w:rPr>
              <w:t xml:space="preserve">Clare has worked in and managed multinational teams and it was in the turn of the Millennium Internet ‘boom and bust’ that she realised her vocation for people development as she coached more than 60 people through a major retrenchment program. </w:t>
            </w:r>
          </w:p>
          <w:p w:rsidR="009C60B9" w:rsidRDefault="009C60B9" w:rsidP="009C60B9">
            <w:pPr>
              <w:tabs>
                <w:tab w:val="left" w:pos="1877"/>
              </w:tabs>
              <w:ind w:left="426" w:right="176"/>
              <w:rPr>
                <w:szCs w:val="20"/>
                <w:lang w:val="en-GB"/>
              </w:rPr>
            </w:pPr>
          </w:p>
          <w:p w:rsidR="009C60B9" w:rsidRDefault="009C60B9" w:rsidP="009C60B9">
            <w:pPr>
              <w:tabs>
                <w:tab w:val="left" w:pos="1877"/>
              </w:tabs>
              <w:ind w:left="426" w:right="176"/>
              <w:rPr>
                <w:szCs w:val="20"/>
                <w:lang w:val="en-GB"/>
              </w:rPr>
            </w:pPr>
            <w:r w:rsidRPr="00EE5CE3">
              <w:rPr>
                <w:szCs w:val="20"/>
                <w:lang w:val="en-GB"/>
              </w:rPr>
              <w:t>An intuitive ability to sense challenges and opportunities in inter-team dynamics, to help organisations create or enhance their culture and to facilitate sustainable change through people, are some of her signature strengths.</w:t>
            </w:r>
          </w:p>
          <w:p w:rsidR="009C60B9" w:rsidRPr="00EE5CE3" w:rsidRDefault="009C60B9" w:rsidP="009C60B9">
            <w:pPr>
              <w:tabs>
                <w:tab w:val="left" w:pos="1877"/>
              </w:tabs>
              <w:ind w:left="426" w:right="176"/>
              <w:rPr>
                <w:szCs w:val="20"/>
              </w:rPr>
            </w:pPr>
          </w:p>
          <w:p w:rsidR="009C60B9" w:rsidRDefault="009C60B9" w:rsidP="009C60B9">
            <w:pPr>
              <w:tabs>
                <w:tab w:val="left" w:pos="1877"/>
              </w:tabs>
              <w:ind w:left="426" w:right="176"/>
              <w:rPr>
                <w:szCs w:val="20"/>
                <w:lang w:val="en-GB"/>
              </w:rPr>
            </w:pPr>
            <w:r w:rsidRPr="00EE5CE3">
              <w:rPr>
                <w:szCs w:val="20"/>
                <w:lang w:val="en-GB"/>
              </w:rPr>
              <w:t>C</w:t>
            </w:r>
            <w:r>
              <w:rPr>
                <w:szCs w:val="20"/>
                <w:lang w:val="en-GB"/>
              </w:rPr>
              <w:t xml:space="preserve">lients past and present include Procter &amp; Gamble, </w:t>
            </w:r>
            <w:r w:rsidRPr="00EE5CE3">
              <w:rPr>
                <w:szCs w:val="20"/>
                <w:lang w:val="en-GB"/>
              </w:rPr>
              <w:t xml:space="preserve">NSW Department of Education, British High Commission Canberra, Campus Living Villages, NESA (National Employment Services Association), Alcon Laboratories, </w:t>
            </w:r>
            <w:proofErr w:type="spellStart"/>
            <w:r w:rsidRPr="00EE5CE3">
              <w:rPr>
                <w:szCs w:val="20"/>
                <w:lang w:val="en-GB"/>
              </w:rPr>
              <w:t>Lasersight</w:t>
            </w:r>
            <w:proofErr w:type="spellEnd"/>
            <w:r w:rsidRPr="00EE5CE3">
              <w:rPr>
                <w:szCs w:val="20"/>
                <w:lang w:val="en-GB"/>
              </w:rPr>
              <w:t xml:space="preserve"> Australia and the Universities of Sydney and the Sunshine Coast. </w:t>
            </w:r>
          </w:p>
          <w:p w:rsidR="009C60B9" w:rsidRDefault="009C60B9" w:rsidP="009C60B9">
            <w:pPr>
              <w:tabs>
                <w:tab w:val="left" w:pos="1877"/>
              </w:tabs>
              <w:ind w:left="426" w:right="176"/>
              <w:rPr>
                <w:szCs w:val="20"/>
                <w:lang w:val="en-GB"/>
              </w:rPr>
            </w:pPr>
          </w:p>
          <w:p w:rsidR="009C60B9" w:rsidRPr="00EE5CE3" w:rsidRDefault="009C60B9" w:rsidP="009C60B9">
            <w:pPr>
              <w:tabs>
                <w:tab w:val="left" w:pos="1877"/>
              </w:tabs>
              <w:ind w:left="360"/>
              <w:rPr>
                <w:szCs w:val="20"/>
              </w:rPr>
            </w:pPr>
          </w:p>
          <w:p w:rsidR="004B5C28" w:rsidRPr="00921DD1" w:rsidRDefault="004B5C28" w:rsidP="00EE074B"/>
        </w:tc>
      </w:tr>
      <w:tr w:rsidR="00E02C4C" w:rsidRPr="00A450B1" w:rsidTr="00A95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029" w:type="dxa"/>
        </w:trPr>
        <w:tc>
          <w:tcPr>
            <w:tcW w:w="10740" w:type="dxa"/>
            <w:gridSpan w:val="2"/>
            <w:tcBorders>
              <w:top w:val="nil"/>
              <w:left w:val="nil"/>
              <w:bottom w:val="nil"/>
              <w:right w:val="nil"/>
            </w:tcBorders>
          </w:tcPr>
          <w:tbl>
            <w:tblPr>
              <w:tblW w:w="0" w:type="auto"/>
              <w:shd w:val="clear" w:color="auto" w:fill="FFFF00"/>
              <w:tblLayout w:type="fixed"/>
              <w:tblLook w:val="01E0" w:firstRow="1" w:lastRow="1" w:firstColumn="1" w:lastColumn="1" w:noHBand="0" w:noVBand="0"/>
            </w:tblPr>
            <w:tblGrid>
              <w:gridCol w:w="10524"/>
            </w:tblGrid>
            <w:tr w:rsidR="00E02C4C" w:rsidRPr="00A450B1" w:rsidTr="00F23807">
              <w:tc>
                <w:tcPr>
                  <w:tcW w:w="10524" w:type="dxa"/>
                  <w:shd w:val="clear" w:color="auto" w:fill="800080"/>
                </w:tcPr>
                <w:p w:rsidR="00E02C4C" w:rsidRPr="00A450B1" w:rsidRDefault="00E02C4C" w:rsidP="00F23807">
                  <w:pPr>
                    <w:rPr>
                      <w:b/>
                      <w:sz w:val="24"/>
                    </w:rPr>
                  </w:pPr>
                </w:p>
              </w:tc>
            </w:tr>
          </w:tbl>
          <w:p w:rsidR="00E02C4C" w:rsidRPr="00BA0F4F" w:rsidRDefault="00E02C4C" w:rsidP="00F23807">
            <w:pPr>
              <w:rPr>
                <w:rFonts w:ascii="Arial Bold" w:hAnsi="Arial Bold"/>
                <w:b/>
                <w:i/>
                <w:color w:val="800080"/>
                <w:sz w:val="22"/>
                <w:szCs w:val="22"/>
              </w:rPr>
            </w:pPr>
          </w:p>
        </w:tc>
      </w:tr>
      <w:tr w:rsidR="00E02C4C" w:rsidRPr="00A450B1" w:rsidTr="00A95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029" w:type="dxa"/>
        </w:trPr>
        <w:tc>
          <w:tcPr>
            <w:tcW w:w="10740" w:type="dxa"/>
            <w:gridSpan w:val="2"/>
            <w:tcBorders>
              <w:top w:val="nil"/>
              <w:left w:val="nil"/>
              <w:bottom w:val="nil"/>
              <w:right w:val="nil"/>
            </w:tcBorders>
          </w:tcPr>
          <w:p w:rsidR="00E02C4C" w:rsidRPr="00030632" w:rsidRDefault="00E02C4C" w:rsidP="00E02C4C">
            <w:pPr>
              <w:tabs>
                <w:tab w:val="left" w:pos="1877"/>
              </w:tabs>
              <w:rPr>
                <w:b/>
                <w:i/>
                <w:sz w:val="16"/>
                <w:szCs w:val="16"/>
              </w:rPr>
            </w:pPr>
          </w:p>
          <w:p w:rsidR="00E02C4C" w:rsidRPr="002D7955" w:rsidRDefault="00E02C4C" w:rsidP="00E02C4C">
            <w:pPr>
              <w:tabs>
                <w:tab w:val="left" w:pos="1877"/>
              </w:tabs>
              <w:rPr>
                <w:b/>
                <w:i/>
                <w:szCs w:val="20"/>
              </w:rPr>
            </w:pPr>
          </w:p>
        </w:tc>
      </w:tr>
      <w:tr w:rsidR="00E02C4C" w:rsidRPr="00A450B1" w:rsidTr="00A95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029" w:type="dxa"/>
        </w:trPr>
        <w:tc>
          <w:tcPr>
            <w:tcW w:w="10740" w:type="dxa"/>
            <w:gridSpan w:val="2"/>
            <w:tcBorders>
              <w:top w:val="nil"/>
              <w:left w:val="nil"/>
              <w:bottom w:val="nil"/>
              <w:right w:val="nil"/>
            </w:tcBorders>
          </w:tcPr>
          <w:p w:rsidR="00E02C4C" w:rsidRPr="002D7955" w:rsidRDefault="00E02C4C" w:rsidP="00E02C4C">
            <w:pPr>
              <w:numPr>
                <w:ilvl w:val="0"/>
                <w:numId w:val="1"/>
              </w:numPr>
              <w:tabs>
                <w:tab w:val="clear" w:pos="360"/>
                <w:tab w:val="num" w:pos="426"/>
                <w:tab w:val="left" w:pos="1877"/>
              </w:tabs>
              <w:rPr>
                <w:szCs w:val="20"/>
              </w:rPr>
            </w:pPr>
            <w:r w:rsidRPr="002D7955">
              <w:rPr>
                <w:b/>
                <w:i/>
                <w:szCs w:val="20"/>
              </w:rPr>
              <w:t xml:space="preserve">4.30 PM – NETWORKING </w:t>
            </w:r>
            <w:r w:rsidR="00C77DD1">
              <w:rPr>
                <w:b/>
                <w:i/>
                <w:szCs w:val="20"/>
              </w:rPr>
              <w:t xml:space="preserve">– IN YOUR HOME </w:t>
            </w:r>
            <w:r w:rsidR="00C77276">
              <w:rPr>
                <w:b/>
                <w:i/>
                <w:szCs w:val="20"/>
              </w:rPr>
              <w:t>FOR NOW</w:t>
            </w:r>
            <w:r w:rsidR="00C53932">
              <w:rPr>
                <w:b/>
                <w:i/>
                <w:szCs w:val="20"/>
              </w:rPr>
              <w:t xml:space="preserve"> with a glass of McLeish Wine </w:t>
            </w:r>
            <w:bookmarkStart w:id="0" w:name="_GoBack"/>
            <w:bookmarkEnd w:id="0"/>
            <w:r w:rsidR="00C53932">
              <w:rPr>
                <w:b/>
                <w:i/>
                <w:szCs w:val="20"/>
              </w:rPr>
              <w:t>or Tribe Beer</w:t>
            </w:r>
            <w:r w:rsidR="00C77276">
              <w:rPr>
                <w:b/>
                <w:i/>
                <w:szCs w:val="20"/>
              </w:rPr>
              <w:t xml:space="preserve"> </w:t>
            </w:r>
            <w:r w:rsidR="00C77DD1" w:rsidRPr="00C77DD1">
              <w:rPr>
                <w:b/>
                <w:i/>
                <w:szCs w:val="20"/>
              </w:rPr>
              <w:sym w:font="Wingdings" w:char="F04A"/>
            </w:r>
          </w:p>
          <w:p w:rsidR="00E02C4C" w:rsidRPr="00030632" w:rsidRDefault="00E02C4C" w:rsidP="003623C4">
            <w:pPr>
              <w:ind w:left="426" w:right="34"/>
              <w:rPr>
                <w:sz w:val="16"/>
                <w:szCs w:val="16"/>
                <w:u w:val="single"/>
              </w:rPr>
            </w:pPr>
          </w:p>
          <w:p w:rsidR="00E02C4C" w:rsidRPr="00B12874" w:rsidRDefault="00E02C4C" w:rsidP="003623C4">
            <w:pPr>
              <w:ind w:left="426" w:right="34"/>
              <w:rPr>
                <w:szCs w:val="20"/>
                <w:u w:val="single"/>
              </w:rPr>
            </w:pPr>
          </w:p>
        </w:tc>
      </w:tr>
      <w:tr w:rsidR="00BA0F4F" w:rsidRPr="00A450B1" w:rsidTr="00A95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8029" w:type="dxa"/>
        </w:trPr>
        <w:tc>
          <w:tcPr>
            <w:tcW w:w="10740" w:type="dxa"/>
            <w:gridSpan w:val="2"/>
            <w:tcBorders>
              <w:top w:val="nil"/>
              <w:left w:val="nil"/>
              <w:bottom w:val="nil"/>
              <w:right w:val="nil"/>
            </w:tcBorders>
          </w:tcPr>
          <w:tbl>
            <w:tblPr>
              <w:tblW w:w="0" w:type="auto"/>
              <w:shd w:val="clear" w:color="auto" w:fill="FFFF00"/>
              <w:tblLayout w:type="fixed"/>
              <w:tblLook w:val="01E0" w:firstRow="1" w:lastRow="1" w:firstColumn="1" w:lastColumn="1" w:noHBand="0" w:noVBand="0"/>
            </w:tblPr>
            <w:tblGrid>
              <w:gridCol w:w="10524"/>
            </w:tblGrid>
            <w:tr w:rsidR="00BA0F4F" w:rsidRPr="00A450B1" w:rsidTr="00BA0F4F">
              <w:tc>
                <w:tcPr>
                  <w:tcW w:w="10524" w:type="dxa"/>
                  <w:shd w:val="clear" w:color="auto" w:fill="800080"/>
                </w:tcPr>
                <w:p w:rsidR="00BA0F4F" w:rsidRPr="00A450B1" w:rsidRDefault="00BA0F4F" w:rsidP="00A02F79">
                  <w:pPr>
                    <w:rPr>
                      <w:b/>
                      <w:sz w:val="24"/>
                    </w:rPr>
                  </w:pPr>
                </w:p>
              </w:tc>
            </w:tr>
          </w:tbl>
          <w:p w:rsidR="00BA0F4F" w:rsidRPr="00BA0F4F" w:rsidRDefault="00BA0F4F" w:rsidP="00A02F79">
            <w:pPr>
              <w:rPr>
                <w:rFonts w:ascii="Arial Bold" w:hAnsi="Arial Bold"/>
                <w:b/>
                <w:i/>
                <w:color w:val="800080"/>
                <w:sz w:val="22"/>
                <w:szCs w:val="22"/>
              </w:rPr>
            </w:pPr>
          </w:p>
        </w:tc>
      </w:tr>
    </w:tbl>
    <w:p w:rsidR="002D7955" w:rsidRDefault="002D7955"/>
    <w:p w:rsidR="00BB61C9" w:rsidRDefault="00BB61C9"/>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5"/>
      </w:tblGrid>
      <w:tr w:rsidR="0073613F" w:rsidRPr="00A450B1" w:rsidTr="00030632">
        <w:tc>
          <w:tcPr>
            <w:tcW w:w="11075" w:type="dxa"/>
            <w:tcBorders>
              <w:top w:val="nil"/>
              <w:left w:val="nil"/>
              <w:bottom w:val="nil"/>
              <w:right w:val="nil"/>
            </w:tcBorders>
          </w:tcPr>
          <w:p w:rsidR="0073613F" w:rsidRDefault="0073613F" w:rsidP="0073613F">
            <w:pPr>
              <w:autoSpaceDE w:val="0"/>
              <w:autoSpaceDN w:val="0"/>
              <w:adjustRightInd w:val="0"/>
              <w:ind w:left="400"/>
              <w:jc w:val="center"/>
              <w:rPr>
                <w:b/>
                <w:i/>
                <w:iCs/>
                <w:sz w:val="24"/>
              </w:rPr>
            </w:pPr>
            <w:r>
              <w:rPr>
                <w:b/>
                <w:i/>
                <w:iCs/>
                <w:sz w:val="24"/>
              </w:rPr>
              <w:t>HR</w:t>
            </w:r>
            <w:r w:rsidR="00190EA4">
              <w:rPr>
                <w:b/>
                <w:i/>
                <w:iCs/>
                <w:sz w:val="24"/>
              </w:rPr>
              <w:t xml:space="preserve">M@W </w:t>
            </w:r>
            <w:r w:rsidRPr="007A1ACC">
              <w:rPr>
                <w:b/>
                <w:i/>
                <w:iCs/>
                <w:sz w:val="24"/>
              </w:rPr>
              <w:t>WOULD LIKE TO THANK THE FOLLOWING SPONSORS:</w:t>
            </w:r>
          </w:p>
          <w:p w:rsidR="007C7A48" w:rsidRPr="00030632" w:rsidRDefault="007C7A48" w:rsidP="0073613F">
            <w:pPr>
              <w:autoSpaceDE w:val="0"/>
              <w:autoSpaceDN w:val="0"/>
              <w:adjustRightInd w:val="0"/>
              <w:ind w:left="400"/>
              <w:jc w:val="center"/>
              <w:rPr>
                <w:b/>
                <w:i/>
                <w:iCs/>
                <w:sz w:val="16"/>
                <w:szCs w:val="16"/>
              </w:rPr>
            </w:pPr>
          </w:p>
          <w:p w:rsidR="00190EA4" w:rsidRDefault="00190EA4" w:rsidP="00AB79E7">
            <w:pPr>
              <w:autoSpaceDE w:val="0"/>
              <w:autoSpaceDN w:val="0"/>
              <w:adjustRightInd w:val="0"/>
              <w:ind w:left="400"/>
              <w:rPr>
                <w:b/>
                <w:bCs w:val="0"/>
                <w:i/>
                <w:szCs w:val="20"/>
                <w:u w:val="single"/>
              </w:rPr>
            </w:pPr>
          </w:p>
          <w:p w:rsidR="008A7EAF" w:rsidRDefault="008A7EAF" w:rsidP="00AB79E7">
            <w:pPr>
              <w:autoSpaceDE w:val="0"/>
              <w:autoSpaceDN w:val="0"/>
              <w:adjustRightInd w:val="0"/>
              <w:ind w:left="403"/>
              <w:jc w:val="center"/>
              <w:rPr>
                <w:rFonts w:ascii="Arial Bold" w:hAnsi="Arial Bold"/>
                <w:b/>
                <w:bCs w:val="0"/>
                <w:i/>
                <w:color w:val="800080"/>
                <w:sz w:val="24"/>
              </w:rPr>
            </w:pPr>
            <w:r w:rsidRPr="0073613F">
              <w:rPr>
                <w:rFonts w:ascii="Arial Bold" w:hAnsi="Arial Bold"/>
                <w:b/>
                <w:bCs w:val="0"/>
                <w:i/>
                <w:color w:val="800080"/>
                <w:sz w:val="24"/>
              </w:rPr>
              <w:t>IMPACT EXECUTIVE SOLUTIONS</w:t>
            </w:r>
            <w:r>
              <w:rPr>
                <w:rFonts w:ascii="Arial Bold" w:hAnsi="Arial Bold"/>
                <w:b/>
                <w:bCs w:val="0"/>
                <w:i/>
                <w:color w:val="800080"/>
                <w:sz w:val="24"/>
              </w:rPr>
              <w:t xml:space="preserve"> – </w:t>
            </w:r>
            <w:hyperlink r:id="rId11" w:history="1">
              <w:r w:rsidRPr="00F3034A">
                <w:rPr>
                  <w:rStyle w:val="Hyperlink"/>
                  <w:bCs w:val="0"/>
                  <w:i/>
                  <w:sz w:val="22"/>
                  <w:szCs w:val="22"/>
                </w:rPr>
                <w:t>www.impactexecutive.com.au</w:t>
              </w:r>
            </w:hyperlink>
            <w:r>
              <w:rPr>
                <w:rFonts w:ascii="Arial Bold" w:hAnsi="Arial Bold"/>
                <w:b/>
                <w:bCs w:val="0"/>
                <w:i/>
                <w:color w:val="800080"/>
                <w:sz w:val="24"/>
              </w:rPr>
              <w:t xml:space="preserve"> </w:t>
            </w:r>
          </w:p>
          <w:p w:rsidR="00AB79E7" w:rsidRPr="0073613F" w:rsidRDefault="00AB79E7" w:rsidP="00AB79E7">
            <w:pPr>
              <w:autoSpaceDE w:val="0"/>
              <w:autoSpaceDN w:val="0"/>
              <w:adjustRightInd w:val="0"/>
              <w:ind w:left="403"/>
              <w:jc w:val="center"/>
              <w:rPr>
                <w:rFonts w:ascii="Arial Bold" w:hAnsi="Arial Bold"/>
                <w:b/>
                <w:bCs w:val="0"/>
                <w:i/>
                <w:color w:val="800080"/>
                <w:sz w:val="24"/>
              </w:rPr>
            </w:pPr>
          </w:p>
          <w:p w:rsidR="008A7EAF" w:rsidRDefault="008A7EAF" w:rsidP="00AB79E7">
            <w:pPr>
              <w:autoSpaceDE w:val="0"/>
              <w:autoSpaceDN w:val="0"/>
              <w:adjustRightInd w:val="0"/>
              <w:ind w:left="403"/>
              <w:jc w:val="center"/>
              <w:rPr>
                <w:rStyle w:val="Hyperlink"/>
                <w:i/>
                <w:szCs w:val="20"/>
                <w:lang w:eastAsia="en-AU"/>
              </w:rPr>
            </w:pPr>
            <w:r>
              <w:rPr>
                <w:rFonts w:ascii="Arial Bold" w:hAnsi="Arial Bold"/>
                <w:b/>
                <w:bCs w:val="0"/>
                <w:i/>
                <w:color w:val="800080"/>
                <w:sz w:val="24"/>
              </w:rPr>
              <w:t>K</w:t>
            </w:r>
            <w:r w:rsidR="006B523B">
              <w:rPr>
                <w:rFonts w:ascii="Arial Bold" w:hAnsi="Arial Bold"/>
                <w:b/>
                <w:bCs w:val="0"/>
                <w:i/>
                <w:color w:val="800080"/>
                <w:sz w:val="24"/>
              </w:rPr>
              <w:t>INGSTON REID</w:t>
            </w:r>
            <w:r>
              <w:rPr>
                <w:rFonts w:ascii="Arial Bold" w:hAnsi="Arial Bold"/>
                <w:b/>
                <w:bCs w:val="0"/>
                <w:i/>
                <w:color w:val="800080"/>
                <w:sz w:val="24"/>
              </w:rPr>
              <w:t xml:space="preserve"> – </w:t>
            </w:r>
            <w:hyperlink r:id="rId12" w:history="1">
              <w:r w:rsidR="006B523B" w:rsidRPr="00AE7E73">
                <w:rPr>
                  <w:rStyle w:val="Hyperlink"/>
                  <w:i/>
                  <w:szCs w:val="20"/>
                  <w:lang w:eastAsia="en-AU"/>
                </w:rPr>
                <w:t>www.kingstonreid.com</w:t>
              </w:r>
            </w:hyperlink>
          </w:p>
          <w:p w:rsidR="00AB79E7" w:rsidRDefault="00AB79E7" w:rsidP="00AB79E7">
            <w:pPr>
              <w:autoSpaceDE w:val="0"/>
              <w:autoSpaceDN w:val="0"/>
              <w:adjustRightInd w:val="0"/>
              <w:ind w:left="403"/>
              <w:jc w:val="center"/>
              <w:rPr>
                <w:rFonts w:ascii="Arial Bold" w:hAnsi="Arial Bold"/>
                <w:b/>
                <w:bCs w:val="0"/>
                <w:i/>
                <w:color w:val="800080"/>
                <w:sz w:val="24"/>
              </w:rPr>
            </w:pPr>
          </w:p>
          <w:p w:rsidR="008A7EAF" w:rsidRDefault="008A7EAF" w:rsidP="00AB79E7">
            <w:pPr>
              <w:autoSpaceDE w:val="0"/>
              <w:autoSpaceDN w:val="0"/>
              <w:adjustRightInd w:val="0"/>
              <w:ind w:left="403"/>
              <w:jc w:val="center"/>
              <w:rPr>
                <w:rStyle w:val="Hyperlink"/>
                <w:i/>
                <w:szCs w:val="20"/>
              </w:rPr>
            </w:pPr>
            <w:r>
              <w:rPr>
                <w:rFonts w:ascii="Arial Bold" w:hAnsi="Arial Bold"/>
                <w:i/>
                <w:color w:val="800080"/>
                <w:sz w:val="24"/>
              </w:rPr>
              <w:t xml:space="preserve">ANZ STADIUM - </w:t>
            </w:r>
            <w:hyperlink r:id="rId13" w:history="1">
              <w:r w:rsidRPr="000565A2">
                <w:rPr>
                  <w:rStyle w:val="Hyperlink"/>
                  <w:i/>
                  <w:lang w:eastAsia="en-AU"/>
                </w:rPr>
                <w:t>www.</w:t>
              </w:r>
              <w:r w:rsidRPr="000565A2">
                <w:rPr>
                  <w:rStyle w:val="Hyperlink"/>
                  <w:i/>
                  <w:szCs w:val="20"/>
                </w:rPr>
                <w:t>anzstadium.com.au</w:t>
              </w:r>
            </w:hyperlink>
          </w:p>
          <w:p w:rsidR="00AB79E7" w:rsidRDefault="00AB79E7" w:rsidP="00AB79E7">
            <w:pPr>
              <w:autoSpaceDE w:val="0"/>
              <w:autoSpaceDN w:val="0"/>
              <w:adjustRightInd w:val="0"/>
              <w:ind w:left="403"/>
              <w:jc w:val="center"/>
              <w:rPr>
                <w:rFonts w:ascii="Arial Bold" w:hAnsi="Arial Bold"/>
                <w:b/>
                <w:bCs w:val="0"/>
                <w:i/>
                <w:color w:val="800080"/>
                <w:sz w:val="24"/>
              </w:rPr>
            </w:pPr>
          </w:p>
          <w:p w:rsidR="008A7EAF" w:rsidRDefault="008A7EAF" w:rsidP="00AB79E7">
            <w:pPr>
              <w:autoSpaceDE w:val="0"/>
              <w:autoSpaceDN w:val="0"/>
              <w:adjustRightInd w:val="0"/>
              <w:ind w:left="403"/>
              <w:jc w:val="center"/>
              <w:rPr>
                <w:bCs w:val="0"/>
                <w:i/>
                <w:color w:val="800080"/>
                <w:sz w:val="22"/>
                <w:szCs w:val="22"/>
              </w:rPr>
            </w:pPr>
            <w:r w:rsidRPr="0073613F">
              <w:rPr>
                <w:rFonts w:ascii="Arial Bold" w:hAnsi="Arial Bold"/>
                <w:b/>
                <w:bCs w:val="0"/>
                <w:i/>
                <w:color w:val="800080"/>
                <w:sz w:val="24"/>
              </w:rPr>
              <w:t>ROYAL AGRICULTURAL SOCIETY</w:t>
            </w:r>
            <w:r>
              <w:rPr>
                <w:rFonts w:ascii="Arial Bold" w:hAnsi="Arial Bold"/>
                <w:b/>
                <w:bCs w:val="0"/>
                <w:i/>
                <w:color w:val="800080"/>
                <w:sz w:val="24"/>
              </w:rPr>
              <w:t xml:space="preserve"> – </w:t>
            </w:r>
            <w:hyperlink r:id="rId14" w:history="1">
              <w:r w:rsidRPr="00F3034A">
                <w:rPr>
                  <w:rStyle w:val="Hyperlink"/>
                  <w:bCs w:val="0"/>
                  <w:i/>
                  <w:sz w:val="22"/>
                  <w:szCs w:val="22"/>
                </w:rPr>
                <w:t>www.rasnsw.com.au</w:t>
              </w:r>
            </w:hyperlink>
            <w:r>
              <w:rPr>
                <w:bCs w:val="0"/>
                <w:i/>
                <w:color w:val="800080"/>
                <w:sz w:val="22"/>
                <w:szCs w:val="22"/>
              </w:rPr>
              <w:t xml:space="preserve">, </w:t>
            </w:r>
            <w:hyperlink r:id="rId15" w:history="1">
              <w:r w:rsidRPr="00093D08">
                <w:rPr>
                  <w:rStyle w:val="Hyperlink"/>
                  <w:bCs w:val="0"/>
                  <w:i/>
                  <w:sz w:val="22"/>
                  <w:szCs w:val="22"/>
                </w:rPr>
                <w:t>www.sydneyshowground.com.au</w:t>
              </w:r>
            </w:hyperlink>
            <w:r>
              <w:rPr>
                <w:bCs w:val="0"/>
                <w:i/>
                <w:color w:val="800080"/>
                <w:sz w:val="22"/>
                <w:szCs w:val="22"/>
              </w:rPr>
              <w:t xml:space="preserve"> </w:t>
            </w:r>
          </w:p>
          <w:p w:rsidR="00AB79E7" w:rsidRDefault="00AB79E7" w:rsidP="00AB79E7">
            <w:pPr>
              <w:autoSpaceDE w:val="0"/>
              <w:autoSpaceDN w:val="0"/>
              <w:adjustRightInd w:val="0"/>
              <w:ind w:left="403"/>
              <w:jc w:val="center"/>
              <w:rPr>
                <w:bCs w:val="0"/>
                <w:i/>
                <w:color w:val="800080"/>
                <w:sz w:val="22"/>
                <w:szCs w:val="22"/>
              </w:rPr>
            </w:pPr>
          </w:p>
          <w:p w:rsidR="008A7EAF" w:rsidRDefault="008A7EAF" w:rsidP="00AB79E7">
            <w:pPr>
              <w:autoSpaceDE w:val="0"/>
              <w:autoSpaceDN w:val="0"/>
              <w:adjustRightInd w:val="0"/>
              <w:ind w:left="403"/>
              <w:jc w:val="center"/>
              <w:rPr>
                <w:rFonts w:ascii="Arial Bold" w:hAnsi="Arial Bold"/>
                <w:b/>
                <w:i/>
                <w:color w:val="800080"/>
                <w:sz w:val="24"/>
              </w:rPr>
            </w:pPr>
            <w:r w:rsidRPr="0073613F">
              <w:rPr>
                <w:rFonts w:ascii="Arial Bold" w:hAnsi="Arial Bold"/>
                <w:b/>
                <w:i/>
                <w:color w:val="800080"/>
                <w:sz w:val="24"/>
              </w:rPr>
              <w:t>AUSTRALIAN FEDERATION OF EMPLOYERS &amp; INDUSTRIES</w:t>
            </w:r>
            <w:r>
              <w:rPr>
                <w:rFonts w:ascii="Arial Bold" w:hAnsi="Arial Bold"/>
                <w:b/>
                <w:i/>
                <w:color w:val="800080"/>
                <w:sz w:val="24"/>
              </w:rPr>
              <w:t xml:space="preserve"> – </w:t>
            </w:r>
            <w:hyperlink r:id="rId16" w:history="1">
              <w:r w:rsidRPr="00F3034A">
                <w:rPr>
                  <w:rStyle w:val="Hyperlink"/>
                  <w:i/>
                  <w:sz w:val="22"/>
                  <w:szCs w:val="22"/>
                </w:rPr>
                <w:t>www.afei.org.au</w:t>
              </w:r>
            </w:hyperlink>
            <w:r>
              <w:rPr>
                <w:rFonts w:ascii="Arial Bold" w:hAnsi="Arial Bold"/>
                <w:b/>
                <w:i/>
                <w:color w:val="800080"/>
                <w:sz w:val="24"/>
              </w:rPr>
              <w:t xml:space="preserve">  </w:t>
            </w:r>
          </w:p>
          <w:p w:rsidR="00AB79E7" w:rsidRDefault="00AB79E7" w:rsidP="00AB79E7">
            <w:pPr>
              <w:autoSpaceDE w:val="0"/>
              <w:autoSpaceDN w:val="0"/>
              <w:adjustRightInd w:val="0"/>
              <w:ind w:left="403"/>
              <w:jc w:val="center"/>
              <w:rPr>
                <w:rFonts w:ascii="Arial Bold" w:hAnsi="Arial Bold"/>
                <w:b/>
                <w:i/>
                <w:color w:val="800080"/>
                <w:sz w:val="24"/>
              </w:rPr>
            </w:pPr>
          </w:p>
          <w:p w:rsidR="008A7EAF" w:rsidRDefault="008A7EAF" w:rsidP="00AB79E7">
            <w:pPr>
              <w:autoSpaceDE w:val="0"/>
              <w:autoSpaceDN w:val="0"/>
              <w:adjustRightInd w:val="0"/>
              <w:ind w:left="403"/>
              <w:jc w:val="center"/>
              <w:rPr>
                <w:rStyle w:val="Hyperlink"/>
                <w:bCs w:val="0"/>
                <w:i/>
                <w:szCs w:val="20"/>
                <w:lang w:val="en-US"/>
              </w:rPr>
            </w:pPr>
            <w:r>
              <w:rPr>
                <w:rFonts w:ascii="Arial Bold" w:hAnsi="Arial Bold"/>
                <w:b/>
                <w:i/>
                <w:color w:val="800080"/>
                <w:sz w:val="24"/>
              </w:rPr>
              <w:t>HAPPENING PEOPLE –</w:t>
            </w:r>
            <w:r>
              <w:rPr>
                <w:bCs w:val="0"/>
                <w:szCs w:val="20"/>
                <w:lang w:val="en-US"/>
              </w:rPr>
              <w:t xml:space="preserve"> </w:t>
            </w:r>
            <w:hyperlink r:id="rId17" w:history="1">
              <w:r w:rsidRPr="007C0156">
                <w:rPr>
                  <w:rStyle w:val="Hyperlink"/>
                  <w:bCs w:val="0"/>
                  <w:i/>
                  <w:szCs w:val="20"/>
                  <w:lang w:val="en-US"/>
                </w:rPr>
                <w:t>www.HappeningPeople.com</w:t>
              </w:r>
            </w:hyperlink>
          </w:p>
          <w:p w:rsidR="00AB79E7" w:rsidRDefault="00AB79E7" w:rsidP="00AB79E7">
            <w:pPr>
              <w:autoSpaceDE w:val="0"/>
              <w:autoSpaceDN w:val="0"/>
              <w:adjustRightInd w:val="0"/>
              <w:ind w:left="403"/>
              <w:jc w:val="center"/>
              <w:rPr>
                <w:bCs w:val="0"/>
                <w:i/>
                <w:color w:val="0000FF"/>
                <w:szCs w:val="20"/>
                <w:u w:val="single"/>
                <w:lang w:val="en-US"/>
              </w:rPr>
            </w:pPr>
          </w:p>
          <w:p w:rsidR="008A7EAF" w:rsidRDefault="008A7EAF" w:rsidP="00AB79E7">
            <w:pPr>
              <w:autoSpaceDE w:val="0"/>
              <w:autoSpaceDN w:val="0"/>
              <w:adjustRightInd w:val="0"/>
              <w:ind w:left="403"/>
              <w:jc w:val="center"/>
              <w:rPr>
                <w:rStyle w:val="Hyperlink"/>
                <w:i/>
                <w:szCs w:val="20"/>
              </w:rPr>
            </w:pPr>
            <w:r w:rsidRPr="00433B24">
              <w:rPr>
                <w:b/>
                <w:i/>
                <w:color w:val="800080"/>
                <w:sz w:val="24"/>
              </w:rPr>
              <w:t>MCLEISH ESTATE</w:t>
            </w:r>
            <w:r w:rsidRPr="003B5EC8">
              <w:rPr>
                <w:b/>
                <w:i/>
                <w:color w:val="800080"/>
                <w:szCs w:val="20"/>
              </w:rPr>
              <w:t>–</w:t>
            </w:r>
            <w:r w:rsidRPr="00433B24">
              <w:rPr>
                <w:b/>
                <w:i/>
                <w:color w:val="8DB3E2"/>
                <w:szCs w:val="20"/>
                <w:u w:val="single"/>
              </w:rPr>
              <w:t xml:space="preserve"> </w:t>
            </w:r>
            <w:hyperlink r:id="rId18" w:history="1">
              <w:r w:rsidRPr="00433B24">
                <w:rPr>
                  <w:rStyle w:val="Hyperlink"/>
                  <w:i/>
                  <w:szCs w:val="20"/>
                </w:rPr>
                <w:t>www.mcleishhunterwines.com.au</w:t>
              </w:r>
            </w:hyperlink>
          </w:p>
          <w:p w:rsidR="00AB79E7" w:rsidRDefault="00AB79E7" w:rsidP="00AB79E7">
            <w:pPr>
              <w:autoSpaceDE w:val="0"/>
              <w:autoSpaceDN w:val="0"/>
              <w:adjustRightInd w:val="0"/>
              <w:ind w:left="403"/>
              <w:jc w:val="center"/>
              <w:rPr>
                <w:b/>
                <w:i/>
                <w:color w:val="800080"/>
                <w:szCs w:val="20"/>
              </w:rPr>
            </w:pPr>
          </w:p>
          <w:p w:rsidR="008A7EAF" w:rsidRDefault="008A7EAF" w:rsidP="00AB79E7">
            <w:pPr>
              <w:autoSpaceDE w:val="0"/>
              <w:autoSpaceDN w:val="0"/>
              <w:adjustRightInd w:val="0"/>
              <w:ind w:left="403"/>
              <w:jc w:val="center"/>
              <w:rPr>
                <w:rStyle w:val="Hyperlink"/>
                <w:bCs w:val="0"/>
                <w:i/>
                <w:szCs w:val="20"/>
                <w:lang w:val="en-US"/>
              </w:rPr>
            </w:pPr>
            <w:r>
              <w:rPr>
                <w:rFonts w:ascii="Arial Bold" w:hAnsi="Arial Bold"/>
                <w:b/>
                <w:i/>
                <w:color w:val="800080"/>
                <w:sz w:val="24"/>
              </w:rPr>
              <w:lastRenderedPageBreak/>
              <w:t>SYDNEY CRICKET &amp; SPORTS GROUND</w:t>
            </w:r>
            <w:r w:rsidR="003B1F96">
              <w:rPr>
                <w:rFonts w:ascii="Arial Bold" w:hAnsi="Arial Bold"/>
                <w:b/>
                <w:i/>
                <w:color w:val="800080"/>
                <w:sz w:val="24"/>
              </w:rPr>
              <w:t xml:space="preserve"> </w:t>
            </w:r>
            <w:r>
              <w:rPr>
                <w:rFonts w:ascii="Arial Bold" w:hAnsi="Arial Bold"/>
                <w:b/>
                <w:i/>
                <w:color w:val="800080"/>
                <w:sz w:val="24"/>
              </w:rPr>
              <w:t>–</w:t>
            </w:r>
            <w:r>
              <w:rPr>
                <w:bCs w:val="0"/>
                <w:szCs w:val="20"/>
                <w:lang w:val="en-US"/>
              </w:rPr>
              <w:t xml:space="preserve"> </w:t>
            </w:r>
            <w:hyperlink r:id="rId19" w:history="1">
              <w:r w:rsidRPr="009C285C">
                <w:rPr>
                  <w:rStyle w:val="Hyperlink"/>
                  <w:bCs w:val="0"/>
                  <w:i/>
                  <w:szCs w:val="20"/>
                  <w:lang w:val="en-US"/>
                </w:rPr>
                <w:t>www.sydneycricketground.com.au</w:t>
              </w:r>
            </w:hyperlink>
          </w:p>
          <w:p w:rsidR="00AB79E7" w:rsidRDefault="00AB79E7" w:rsidP="00AB79E7">
            <w:pPr>
              <w:autoSpaceDE w:val="0"/>
              <w:autoSpaceDN w:val="0"/>
              <w:adjustRightInd w:val="0"/>
              <w:ind w:left="403"/>
              <w:jc w:val="center"/>
              <w:rPr>
                <w:bCs w:val="0"/>
                <w:i/>
                <w:color w:val="0000FF"/>
                <w:szCs w:val="20"/>
                <w:u w:val="single"/>
                <w:lang w:val="en-US"/>
              </w:rPr>
            </w:pPr>
          </w:p>
          <w:p w:rsidR="008A7EAF" w:rsidRDefault="008A7EAF" w:rsidP="00AB79E7">
            <w:pPr>
              <w:autoSpaceDE w:val="0"/>
              <w:autoSpaceDN w:val="0"/>
              <w:adjustRightInd w:val="0"/>
              <w:ind w:left="403"/>
              <w:jc w:val="center"/>
              <w:rPr>
                <w:rStyle w:val="Hyperlink"/>
                <w:bCs w:val="0"/>
                <w:i/>
                <w:szCs w:val="20"/>
                <w:lang w:val="en-US"/>
              </w:rPr>
            </w:pPr>
            <w:r>
              <w:rPr>
                <w:rFonts w:ascii="Arial Bold" w:hAnsi="Arial Bold"/>
                <w:b/>
                <w:i/>
                <w:color w:val="800080"/>
                <w:sz w:val="24"/>
              </w:rPr>
              <w:t xml:space="preserve">REHABILITATION INJURY MANAGEMENT - </w:t>
            </w:r>
            <w:hyperlink r:id="rId20" w:history="1">
              <w:r w:rsidRPr="000B253A">
                <w:rPr>
                  <w:rStyle w:val="Hyperlink"/>
                  <w:bCs w:val="0"/>
                  <w:i/>
                  <w:szCs w:val="20"/>
                  <w:lang w:val="en-US"/>
                </w:rPr>
                <w:t>www.rimaust.com.au</w:t>
              </w:r>
            </w:hyperlink>
          </w:p>
          <w:p w:rsidR="00AB79E7" w:rsidRDefault="00AB79E7" w:rsidP="00AB79E7">
            <w:pPr>
              <w:autoSpaceDE w:val="0"/>
              <w:autoSpaceDN w:val="0"/>
              <w:adjustRightInd w:val="0"/>
              <w:ind w:left="403"/>
              <w:jc w:val="center"/>
              <w:rPr>
                <w:bCs w:val="0"/>
                <w:i/>
                <w:color w:val="0000FF"/>
                <w:szCs w:val="20"/>
                <w:u w:val="single"/>
                <w:lang w:val="en-US"/>
              </w:rPr>
            </w:pPr>
          </w:p>
          <w:p w:rsidR="008A7EAF" w:rsidRDefault="008A7EAF" w:rsidP="00AB79E7">
            <w:pPr>
              <w:jc w:val="center"/>
              <w:rPr>
                <w:bCs w:val="0"/>
                <w:i/>
                <w:color w:val="0000FF"/>
                <w:szCs w:val="20"/>
                <w:u w:val="single"/>
                <w:lang w:val="en-US"/>
              </w:rPr>
            </w:pPr>
            <w:r>
              <w:rPr>
                <w:rFonts w:ascii="Arial Bold" w:hAnsi="Arial Bold"/>
                <w:b/>
                <w:i/>
                <w:color w:val="800080"/>
                <w:sz w:val="24"/>
              </w:rPr>
              <w:t xml:space="preserve">SPECIAL OLYMPICS – </w:t>
            </w:r>
            <w:hyperlink r:id="rId21" w:history="1">
              <w:r w:rsidRPr="00EB74A5">
                <w:rPr>
                  <w:rStyle w:val="Hyperlink"/>
                  <w:bCs w:val="0"/>
                  <w:i/>
                  <w:szCs w:val="20"/>
                  <w:lang w:val="en-US"/>
                </w:rPr>
                <w:t>www.specialolympics.com.au</w:t>
              </w:r>
            </w:hyperlink>
          </w:p>
          <w:p w:rsidR="00E02C4C" w:rsidRDefault="00E02C4C" w:rsidP="00AB79E7">
            <w:pPr>
              <w:jc w:val="center"/>
              <w:rPr>
                <w:bCs w:val="0"/>
                <w:i/>
                <w:color w:val="0000FF"/>
                <w:szCs w:val="20"/>
                <w:u w:val="single"/>
                <w:lang w:val="en-US"/>
              </w:rPr>
            </w:pPr>
          </w:p>
          <w:p w:rsidR="008A7EAF" w:rsidRDefault="008A7EAF" w:rsidP="00AB79E7">
            <w:pPr>
              <w:jc w:val="center"/>
              <w:rPr>
                <w:bCs w:val="0"/>
                <w:i/>
                <w:color w:val="0000FF"/>
                <w:szCs w:val="20"/>
                <w:u w:val="single"/>
                <w:lang w:val="en-US"/>
              </w:rPr>
            </w:pPr>
            <w:r>
              <w:rPr>
                <w:rFonts w:ascii="Arial Bold" w:hAnsi="Arial Bold"/>
                <w:b/>
                <w:i/>
                <w:color w:val="800080"/>
                <w:sz w:val="24"/>
              </w:rPr>
              <w:t>BRICKWORKS</w:t>
            </w:r>
            <w:r w:rsidRPr="00853AD8">
              <w:rPr>
                <w:rFonts w:ascii="Arial Bold" w:hAnsi="Arial Bold"/>
                <w:b/>
                <w:i/>
                <w:caps/>
                <w:color w:val="800080"/>
                <w:sz w:val="24"/>
              </w:rPr>
              <w:t xml:space="preserve"> </w:t>
            </w:r>
            <w:r>
              <w:rPr>
                <w:rFonts w:ascii="Arial Bold" w:hAnsi="Arial Bold"/>
                <w:b/>
                <w:i/>
                <w:color w:val="800080"/>
                <w:sz w:val="24"/>
              </w:rPr>
              <w:t xml:space="preserve">– </w:t>
            </w:r>
            <w:r>
              <w:t xml:space="preserve"> </w:t>
            </w:r>
            <w:hyperlink r:id="rId22" w:history="1">
              <w:r w:rsidRPr="0052281D">
                <w:rPr>
                  <w:rStyle w:val="Hyperlink"/>
                  <w:bCs w:val="0"/>
                  <w:i/>
                  <w:szCs w:val="20"/>
                  <w:lang w:val="en-US"/>
                </w:rPr>
                <w:t>www.brickworks.com.au</w:t>
              </w:r>
            </w:hyperlink>
          </w:p>
          <w:p w:rsidR="008A7EAF" w:rsidRDefault="008A7EAF" w:rsidP="00AB79E7">
            <w:pPr>
              <w:jc w:val="center"/>
              <w:rPr>
                <w:rFonts w:ascii="Arial Bold" w:hAnsi="Arial Bold"/>
                <w:b/>
                <w:i/>
                <w:color w:val="800080"/>
                <w:sz w:val="24"/>
              </w:rPr>
            </w:pPr>
          </w:p>
          <w:p w:rsidR="008A7EAF" w:rsidRDefault="008A7EAF" w:rsidP="00AB79E7">
            <w:pPr>
              <w:autoSpaceDE w:val="0"/>
              <w:autoSpaceDN w:val="0"/>
              <w:adjustRightInd w:val="0"/>
              <w:ind w:left="403"/>
              <w:jc w:val="center"/>
              <w:rPr>
                <w:rStyle w:val="Hyperlink"/>
                <w:bCs w:val="0"/>
                <w:i/>
                <w:szCs w:val="20"/>
                <w:lang w:val="en-US"/>
              </w:rPr>
            </w:pPr>
            <w:r w:rsidRPr="00C85656">
              <w:rPr>
                <w:rFonts w:ascii="Arial Bold" w:hAnsi="Arial Bold"/>
                <w:i/>
                <w:color w:val="800080"/>
                <w:sz w:val="24"/>
              </w:rPr>
              <w:t>ALCHEMY CAREER MANAGEMENT</w:t>
            </w:r>
            <w:r>
              <w:rPr>
                <w:rFonts w:ascii="Arial Bold" w:hAnsi="Arial Bold"/>
                <w:b/>
                <w:i/>
                <w:color w:val="800080"/>
                <w:sz w:val="24"/>
              </w:rPr>
              <w:t xml:space="preserve"> – </w:t>
            </w:r>
            <w:r>
              <w:t xml:space="preserve"> </w:t>
            </w:r>
            <w:hyperlink r:id="rId23" w:history="1">
              <w:r w:rsidR="00D164AA" w:rsidRPr="002C2F83">
                <w:rPr>
                  <w:rStyle w:val="Hyperlink"/>
                  <w:bCs w:val="0"/>
                  <w:i/>
                  <w:szCs w:val="20"/>
                  <w:lang w:val="en-US"/>
                </w:rPr>
                <w:t>www.alchemycm.com.au</w:t>
              </w:r>
            </w:hyperlink>
          </w:p>
          <w:p w:rsidR="008A7EAF" w:rsidRDefault="008A7EAF" w:rsidP="00AB79E7">
            <w:pPr>
              <w:autoSpaceDE w:val="0"/>
              <w:autoSpaceDN w:val="0"/>
              <w:adjustRightInd w:val="0"/>
              <w:ind w:left="403"/>
              <w:jc w:val="center"/>
              <w:rPr>
                <w:rFonts w:ascii="Arial Bold" w:hAnsi="Arial Bold"/>
                <w:b/>
                <w:i/>
                <w:color w:val="800080"/>
                <w:sz w:val="24"/>
              </w:rPr>
            </w:pPr>
          </w:p>
          <w:p w:rsidR="008A7EAF" w:rsidRDefault="008A7EAF" w:rsidP="00AB79E7">
            <w:pPr>
              <w:autoSpaceDE w:val="0"/>
              <w:autoSpaceDN w:val="0"/>
              <w:adjustRightInd w:val="0"/>
              <w:ind w:left="403"/>
              <w:jc w:val="center"/>
              <w:rPr>
                <w:rStyle w:val="Hyperlink"/>
                <w:bCs w:val="0"/>
                <w:i/>
                <w:szCs w:val="20"/>
                <w:lang w:val="en-US"/>
              </w:rPr>
            </w:pPr>
            <w:r w:rsidRPr="008132BC">
              <w:rPr>
                <w:rFonts w:ascii="Arial Bold" w:hAnsi="Arial Bold"/>
                <w:b/>
                <w:i/>
                <w:color w:val="800080"/>
                <w:sz w:val="24"/>
              </w:rPr>
              <w:t>SACS CONSULTING</w:t>
            </w:r>
            <w:r>
              <w:rPr>
                <w:rFonts w:ascii="Arial Bold" w:hAnsi="Arial Bold"/>
                <w:b/>
                <w:i/>
                <w:color w:val="800080"/>
                <w:sz w:val="24"/>
              </w:rPr>
              <w:t xml:space="preserve"> – </w:t>
            </w:r>
            <w:r>
              <w:t xml:space="preserve"> </w:t>
            </w:r>
            <w:hyperlink r:id="rId24" w:history="1">
              <w:r w:rsidR="00D164AA" w:rsidRPr="002C2F83">
                <w:rPr>
                  <w:rStyle w:val="Hyperlink"/>
                  <w:bCs w:val="0"/>
                  <w:i/>
                  <w:szCs w:val="20"/>
                  <w:lang w:val="en-US"/>
                </w:rPr>
                <w:t>www.sacsconsult.com.au</w:t>
              </w:r>
            </w:hyperlink>
          </w:p>
          <w:p w:rsidR="008A7EAF" w:rsidRPr="008132BC" w:rsidRDefault="008A7EAF" w:rsidP="00AB79E7">
            <w:pPr>
              <w:autoSpaceDE w:val="0"/>
              <w:autoSpaceDN w:val="0"/>
              <w:adjustRightInd w:val="0"/>
              <w:ind w:left="403"/>
              <w:jc w:val="center"/>
              <w:rPr>
                <w:bCs w:val="0"/>
                <w:i/>
                <w:color w:val="0000FF"/>
                <w:szCs w:val="20"/>
                <w:u w:val="single"/>
                <w:lang w:val="en-US"/>
              </w:rPr>
            </w:pPr>
          </w:p>
          <w:p w:rsidR="00324566" w:rsidRDefault="008A7EAF" w:rsidP="00AB79E7">
            <w:pPr>
              <w:autoSpaceDE w:val="0"/>
              <w:autoSpaceDN w:val="0"/>
              <w:adjustRightInd w:val="0"/>
              <w:ind w:left="403"/>
              <w:jc w:val="center"/>
              <w:rPr>
                <w:bCs w:val="0"/>
                <w:i/>
                <w:szCs w:val="20"/>
                <w:lang w:val="en-US"/>
              </w:rPr>
            </w:pPr>
            <w:r w:rsidRPr="008132BC">
              <w:rPr>
                <w:rFonts w:ascii="Arial Bold" w:hAnsi="Arial Bold"/>
                <w:b/>
                <w:i/>
                <w:color w:val="800080"/>
                <w:sz w:val="24"/>
              </w:rPr>
              <w:t>C</w:t>
            </w:r>
            <w:r>
              <w:rPr>
                <w:rFonts w:ascii="Arial Bold" w:hAnsi="Arial Bold"/>
                <w:b/>
                <w:i/>
                <w:color w:val="800080"/>
                <w:sz w:val="24"/>
              </w:rPr>
              <w:t xml:space="preserve">ORE INTEGRITY – </w:t>
            </w:r>
            <w:r>
              <w:t xml:space="preserve"> </w:t>
            </w:r>
            <w:hyperlink r:id="rId25" w:history="1">
              <w:r w:rsidR="00D164AA" w:rsidRPr="002C2F83">
                <w:rPr>
                  <w:rStyle w:val="Hyperlink"/>
                  <w:bCs w:val="0"/>
                  <w:i/>
                  <w:szCs w:val="20"/>
                  <w:lang w:val="en-US"/>
                </w:rPr>
                <w:t>www.coreintegrityt.com.au</w:t>
              </w:r>
            </w:hyperlink>
          </w:p>
          <w:p w:rsidR="000D5007" w:rsidRDefault="000D5007" w:rsidP="00AB79E7">
            <w:pPr>
              <w:autoSpaceDE w:val="0"/>
              <w:autoSpaceDN w:val="0"/>
              <w:adjustRightInd w:val="0"/>
              <w:ind w:left="403"/>
              <w:jc w:val="center"/>
              <w:rPr>
                <w:rFonts w:ascii="Arial Bold" w:hAnsi="Arial Bold"/>
                <w:b/>
                <w:i/>
                <w:color w:val="800080"/>
                <w:sz w:val="24"/>
              </w:rPr>
            </w:pPr>
          </w:p>
          <w:p w:rsidR="00C12A3A" w:rsidRDefault="00C12A3A" w:rsidP="00AB79E7">
            <w:pPr>
              <w:autoSpaceDE w:val="0"/>
              <w:autoSpaceDN w:val="0"/>
              <w:adjustRightInd w:val="0"/>
              <w:ind w:left="403"/>
              <w:jc w:val="center"/>
              <w:rPr>
                <w:rStyle w:val="Hyperlink"/>
                <w:bCs w:val="0"/>
                <w:i/>
                <w:szCs w:val="20"/>
                <w:lang w:val="en-US"/>
              </w:rPr>
            </w:pPr>
            <w:r w:rsidRPr="008132BC">
              <w:rPr>
                <w:rFonts w:ascii="Arial Bold" w:hAnsi="Arial Bold"/>
                <w:b/>
                <w:i/>
                <w:color w:val="800080"/>
                <w:sz w:val="24"/>
              </w:rPr>
              <w:t>C</w:t>
            </w:r>
            <w:r>
              <w:rPr>
                <w:rFonts w:ascii="Arial Bold" w:hAnsi="Arial Bold"/>
                <w:b/>
                <w:i/>
                <w:color w:val="800080"/>
                <w:sz w:val="24"/>
              </w:rPr>
              <w:t xml:space="preserve">ENTRE FOR PEOPLE &amp; CULTURE – </w:t>
            </w:r>
            <w:r>
              <w:t xml:space="preserve"> </w:t>
            </w:r>
            <w:hyperlink r:id="rId26" w:history="1">
              <w:r w:rsidR="00D164AA" w:rsidRPr="002C2F83">
                <w:rPr>
                  <w:rStyle w:val="Hyperlink"/>
                  <w:bCs w:val="0"/>
                  <w:i/>
                  <w:szCs w:val="20"/>
                  <w:lang w:val="en-US"/>
                </w:rPr>
                <w:t>www.cpandc.com.au</w:t>
              </w:r>
            </w:hyperlink>
          </w:p>
          <w:p w:rsidR="000D5007" w:rsidRDefault="000D5007" w:rsidP="00AB79E7">
            <w:pPr>
              <w:autoSpaceDE w:val="0"/>
              <w:autoSpaceDN w:val="0"/>
              <w:adjustRightInd w:val="0"/>
              <w:ind w:left="403"/>
              <w:jc w:val="center"/>
              <w:rPr>
                <w:bCs w:val="0"/>
                <w:i/>
                <w:szCs w:val="20"/>
                <w:lang w:val="en-US"/>
              </w:rPr>
            </w:pPr>
          </w:p>
          <w:p w:rsidR="000D5007" w:rsidRDefault="000D5007" w:rsidP="00AB79E7">
            <w:pPr>
              <w:autoSpaceDE w:val="0"/>
              <w:autoSpaceDN w:val="0"/>
              <w:adjustRightInd w:val="0"/>
              <w:ind w:left="403"/>
              <w:jc w:val="center"/>
              <w:rPr>
                <w:rStyle w:val="Hyperlink"/>
                <w:b/>
                <w:bCs w:val="0"/>
                <w:i/>
                <w:szCs w:val="20"/>
                <w:lang w:val="en-US"/>
              </w:rPr>
            </w:pPr>
            <w:r w:rsidRPr="000D5007">
              <w:rPr>
                <w:rFonts w:ascii="Arial Bold" w:hAnsi="Arial Bold"/>
                <w:b/>
                <w:i/>
                <w:color w:val="800080"/>
                <w:sz w:val="24"/>
              </w:rPr>
              <w:t>TRIBE BREWERIES</w:t>
            </w:r>
            <w:r>
              <w:rPr>
                <w:rFonts w:ascii="Arial Bold" w:hAnsi="Arial Bold"/>
                <w:b/>
                <w:i/>
                <w:color w:val="800080"/>
                <w:sz w:val="24"/>
              </w:rPr>
              <w:t xml:space="preserve"> – </w:t>
            </w:r>
            <w:r>
              <w:t xml:space="preserve"> </w:t>
            </w:r>
            <w:hyperlink r:id="rId27" w:history="1">
              <w:r w:rsidRPr="00AB79E7">
                <w:rPr>
                  <w:rStyle w:val="Hyperlink"/>
                  <w:bCs w:val="0"/>
                  <w:i/>
                  <w:szCs w:val="20"/>
                  <w:lang w:val="en-US"/>
                </w:rPr>
                <w:t>www.sacsconsult.com.au</w:t>
              </w:r>
            </w:hyperlink>
          </w:p>
          <w:p w:rsidR="000D5007" w:rsidRDefault="000D5007" w:rsidP="00AB79E7">
            <w:pPr>
              <w:autoSpaceDE w:val="0"/>
              <w:autoSpaceDN w:val="0"/>
              <w:adjustRightInd w:val="0"/>
              <w:ind w:left="403"/>
              <w:jc w:val="center"/>
              <w:rPr>
                <w:rStyle w:val="Hyperlink"/>
                <w:b/>
                <w:bCs w:val="0"/>
                <w:i/>
                <w:szCs w:val="20"/>
                <w:lang w:val="en-US"/>
              </w:rPr>
            </w:pPr>
          </w:p>
          <w:p w:rsidR="000D5007" w:rsidRPr="006C5060" w:rsidRDefault="000D5007" w:rsidP="00AB79E7">
            <w:pPr>
              <w:autoSpaceDE w:val="0"/>
              <w:autoSpaceDN w:val="0"/>
              <w:adjustRightInd w:val="0"/>
              <w:ind w:left="403"/>
              <w:jc w:val="center"/>
              <w:rPr>
                <w:rStyle w:val="Hyperlink"/>
                <w:b/>
                <w:bCs w:val="0"/>
                <w:i/>
                <w:szCs w:val="20"/>
                <w:lang w:val="en-US"/>
              </w:rPr>
            </w:pPr>
            <w:r w:rsidRPr="000D5007">
              <w:rPr>
                <w:b/>
                <w:i/>
                <w:color w:val="800080"/>
                <w:sz w:val="24"/>
              </w:rPr>
              <w:t xml:space="preserve">RPC TECHNOLOGIES </w:t>
            </w:r>
            <w:r w:rsidRPr="006C5060">
              <w:rPr>
                <w:b/>
                <w:i/>
                <w:color w:val="800080"/>
                <w:szCs w:val="20"/>
              </w:rPr>
              <w:t xml:space="preserve">– </w:t>
            </w:r>
            <w:r w:rsidRPr="006C5060">
              <w:rPr>
                <w:b/>
                <w:szCs w:val="20"/>
              </w:rPr>
              <w:t xml:space="preserve"> </w:t>
            </w:r>
            <w:hyperlink r:id="rId28" w:history="1">
              <w:r w:rsidRPr="00AB79E7">
                <w:rPr>
                  <w:rStyle w:val="Hyperlink"/>
                  <w:bCs w:val="0"/>
                  <w:i/>
                  <w:szCs w:val="20"/>
                  <w:lang w:val="en-US"/>
                </w:rPr>
                <w:t>www.coreintegrityt.com.au</w:t>
              </w:r>
            </w:hyperlink>
          </w:p>
          <w:p w:rsidR="00C12A3A" w:rsidRDefault="00C12A3A" w:rsidP="00AB79E7">
            <w:pPr>
              <w:autoSpaceDE w:val="0"/>
              <w:autoSpaceDN w:val="0"/>
              <w:adjustRightInd w:val="0"/>
              <w:ind w:left="403"/>
              <w:jc w:val="center"/>
              <w:rPr>
                <w:bCs w:val="0"/>
                <w:i/>
                <w:szCs w:val="20"/>
                <w:lang w:val="en-US"/>
              </w:rPr>
            </w:pPr>
          </w:p>
          <w:p w:rsidR="00AB79E7" w:rsidRDefault="00AB79E7" w:rsidP="00BB4BFC">
            <w:pPr>
              <w:autoSpaceDE w:val="0"/>
              <w:autoSpaceDN w:val="0"/>
              <w:adjustRightInd w:val="0"/>
              <w:ind w:left="403"/>
              <w:jc w:val="center"/>
              <w:rPr>
                <w:bCs w:val="0"/>
                <w:i/>
                <w:szCs w:val="20"/>
                <w:lang w:val="en-US"/>
              </w:rPr>
            </w:pPr>
          </w:p>
          <w:p w:rsidR="00030632" w:rsidRDefault="00030632" w:rsidP="00030632">
            <w:pPr>
              <w:autoSpaceDE w:val="0"/>
              <w:autoSpaceDN w:val="0"/>
              <w:adjustRightInd w:val="0"/>
              <w:ind w:left="403"/>
              <w:jc w:val="center"/>
              <w:rPr>
                <w:bCs w:val="0"/>
                <w:i/>
                <w:szCs w:val="20"/>
                <w:lang w:val="en-US"/>
              </w:rPr>
            </w:pPr>
          </w:p>
          <w:tbl>
            <w:tblPr>
              <w:tblStyle w:val="TableGrid"/>
              <w:tblW w:w="906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119"/>
              <w:gridCol w:w="3118"/>
            </w:tblGrid>
            <w:tr w:rsidR="00030632" w:rsidTr="00B47201">
              <w:tc>
                <w:tcPr>
                  <w:tcW w:w="2830" w:type="dxa"/>
                </w:tcPr>
                <w:p w:rsidR="00030632" w:rsidRDefault="00030632" w:rsidP="00B47201">
                  <w:r>
                    <w:rPr>
                      <w:noProof/>
                      <w:lang w:eastAsia="en-AU"/>
                    </w:rPr>
                    <w:drawing>
                      <wp:anchor distT="0" distB="0" distL="114300" distR="114300" simplePos="0" relativeHeight="251664384" behindDoc="1" locked="0" layoutInCell="1" allowOverlap="1" wp14:anchorId="6D514AD3" wp14:editId="62B07BE8">
                        <wp:simplePos x="0" y="0"/>
                        <wp:positionH relativeFrom="column">
                          <wp:posOffset>61595</wp:posOffset>
                        </wp:positionH>
                        <wp:positionV relativeFrom="paragraph">
                          <wp:posOffset>317500</wp:posOffset>
                        </wp:positionV>
                        <wp:extent cx="1495425" cy="340360"/>
                        <wp:effectExtent l="0" t="0" r="9525" b="2540"/>
                        <wp:wrapTight wrapText="bothSides">
                          <wp:wrapPolygon edited="0">
                            <wp:start x="0" y="0"/>
                            <wp:lineTo x="0" y="20552"/>
                            <wp:lineTo x="11557" y="20552"/>
                            <wp:lineTo x="11832" y="19343"/>
                            <wp:lineTo x="21462" y="10881"/>
                            <wp:lineTo x="21462" y="0"/>
                            <wp:lineTo x="0" y="0"/>
                          </wp:wrapPolygon>
                        </wp:wrapTight>
                        <wp:docPr id="19" name="Picture 1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_MasterLogo_Midnight.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95425" cy="340360"/>
                                </a:xfrm>
                                <a:prstGeom prst="rect">
                                  <a:avLst/>
                                </a:prstGeom>
                              </pic:spPr>
                            </pic:pic>
                          </a:graphicData>
                        </a:graphic>
                        <wp14:sizeRelH relativeFrom="page">
                          <wp14:pctWidth>0</wp14:pctWidth>
                        </wp14:sizeRelH>
                        <wp14:sizeRelV relativeFrom="page">
                          <wp14:pctHeight>0</wp14:pctHeight>
                        </wp14:sizeRelV>
                      </wp:anchor>
                    </w:drawing>
                  </w:r>
                </w:p>
              </w:tc>
              <w:tc>
                <w:tcPr>
                  <w:tcW w:w="3119" w:type="dxa"/>
                </w:tcPr>
                <w:p w:rsidR="00030632" w:rsidRDefault="00030632" w:rsidP="00B47201">
                  <w:r>
                    <w:rPr>
                      <w:noProof/>
                      <w:color w:val="CC0000"/>
                      <w:lang w:eastAsia="en-AU"/>
                    </w:rPr>
                    <w:drawing>
                      <wp:anchor distT="0" distB="0" distL="114300" distR="114300" simplePos="0" relativeHeight="251661312" behindDoc="1" locked="0" layoutInCell="1" allowOverlap="1" wp14:anchorId="278E6BD8" wp14:editId="1DCBFAEA">
                        <wp:simplePos x="0" y="0"/>
                        <wp:positionH relativeFrom="column">
                          <wp:posOffset>121920</wp:posOffset>
                        </wp:positionH>
                        <wp:positionV relativeFrom="paragraph">
                          <wp:posOffset>132715</wp:posOffset>
                        </wp:positionV>
                        <wp:extent cx="1495425" cy="678815"/>
                        <wp:effectExtent l="0" t="0" r="9525" b="6985"/>
                        <wp:wrapTight wrapText="bothSides">
                          <wp:wrapPolygon edited="0">
                            <wp:start x="0" y="0"/>
                            <wp:lineTo x="0" y="21216"/>
                            <wp:lineTo x="21462" y="21216"/>
                            <wp:lineTo x="21462" y="0"/>
                            <wp:lineTo x="0" y="0"/>
                          </wp:wrapPolygon>
                        </wp:wrapTight>
                        <wp:docPr id="4" name="Picture 4">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95425" cy="678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tcPr>
                <w:p w:rsidR="00030632" w:rsidRDefault="00030632" w:rsidP="00B47201">
                  <w:r>
                    <w:rPr>
                      <w:noProof/>
                      <w:color w:val="1F497D"/>
                      <w:lang w:eastAsia="en-AU"/>
                    </w:rPr>
                    <w:drawing>
                      <wp:anchor distT="0" distB="0" distL="114300" distR="114300" simplePos="0" relativeHeight="251670528" behindDoc="1" locked="0" layoutInCell="1" allowOverlap="1" wp14:anchorId="35659463" wp14:editId="14FA6858">
                        <wp:simplePos x="0" y="0"/>
                        <wp:positionH relativeFrom="column">
                          <wp:posOffset>244475</wp:posOffset>
                        </wp:positionH>
                        <wp:positionV relativeFrom="paragraph">
                          <wp:posOffset>146050</wp:posOffset>
                        </wp:positionV>
                        <wp:extent cx="1304925" cy="531495"/>
                        <wp:effectExtent l="0" t="0" r="9525" b="1905"/>
                        <wp:wrapTight wrapText="bothSides">
                          <wp:wrapPolygon edited="0">
                            <wp:start x="0" y="0"/>
                            <wp:lineTo x="0" y="20903"/>
                            <wp:lineTo x="21442" y="20903"/>
                            <wp:lineTo x="21442" y="0"/>
                            <wp:lineTo x="0" y="0"/>
                          </wp:wrapPolygon>
                        </wp:wrapTight>
                        <wp:docPr id="6" name="Picture 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04925" cy="531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0632" w:rsidTr="00B47201">
              <w:tc>
                <w:tcPr>
                  <w:tcW w:w="2830" w:type="dxa"/>
                </w:tcPr>
                <w:p w:rsidR="00030632" w:rsidRDefault="00030632" w:rsidP="00B47201">
                  <w:r>
                    <w:rPr>
                      <w:noProof/>
                      <w:lang w:eastAsia="en-AU"/>
                    </w:rPr>
                    <w:drawing>
                      <wp:anchor distT="0" distB="0" distL="114300" distR="114300" simplePos="0" relativeHeight="251663360" behindDoc="1" locked="0" layoutInCell="1" allowOverlap="1" wp14:anchorId="6581AB4B" wp14:editId="3A954658">
                        <wp:simplePos x="0" y="0"/>
                        <wp:positionH relativeFrom="column">
                          <wp:posOffset>90170</wp:posOffset>
                        </wp:positionH>
                        <wp:positionV relativeFrom="paragraph">
                          <wp:posOffset>107950</wp:posOffset>
                        </wp:positionV>
                        <wp:extent cx="1190625" cy="488950"/>
                        <wp:effectExtent l="0" t="0" r="9525" b="6350"/>
                        <wp:wrapTight wrapText="bothSides">
                          <wp:wrapPolygon edited="0">
                            <wp:start x="0" y="0"/>
                            <wp:lineTo x="0" y="21039"/>
                            <wp:lineTo x="21427" y="21039"/>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0625" cy="488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tcPr>
                <w:p w:rsidR="00030632" w:rsidRDefault="00030632" w:rsidP="00B47201">
                  <w:r>
                    <w:rPr>
                      <w:noProof/>
                      <w:lang w:eastAsia="en-AU"/>
                    </w:rPr>
                    <w:drawing>
                      <wp:anchor distT="0" distB="0" distL="114300" distR="114300" simplePos="0" relativeHeight="251662336" behindDoc="1" locked="0" layoutInCell="1" allowOverlap="1" wp14:anchorId="0BB87F9B" wp14:editId="4004046C">
                        <wp:simplePos x="0" y="0"/>
                        <wp:positionH relativeFrom="column">
                          <wp:posOffset>76835</wp:posOffset>
                        </wp:positionH>
                        <wp:positionV relativeFrom="paragraph">
                          <wp:posOffset>203200</wp:posOffset>
                        </wp:positionV>
                        <wp:extent cx="1247775" cy="255905"/>
                        <wp:effectExtent l="0" t="0" r="9525" b="0"/>
                        <wp:wrapTight wrapText="bothSides">
                          <wp:wrapPolygon edited="0">
                            <wp:start x="0" y="0"/>
                            <wp:lineTo x="0" y="19295"/>
                            <wp:lineTo x="21435" y="19295"/>
                            <wp:lineTo x="21435" y="0"/>
                            <wp:lineTo x="0" y="0"/>
                          </wp:wrapPolygon>
                        </wp:wrapTight>
                        <wp:docPr id="5" name="Picture 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47775" cy="255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tcPr>
                <w:p w:rsidR="00030632" w:rsidRDefault="00030632" w:rsidP="00B47201">
                  <w:r>
                    <w:rPr>
                      <w:noProof/>
                      <w:lang w:eastAsia="en-AU"/>
                    </w:rPr>
                    <w:drawing>
                      <wp:anchor distT="0" distB="0" distL="114300" distR="114300" simplePos="0" relativeHeight="251660288" behindDoc="1" locked="0" layoutInCell="1" allowOverlap="1" wp14:anchorId="752A7607" wp14:editId="78FEDFBA">
                        <wp:simplePos x="0" y="0"/>
                        <wp:positionH relativeFrom="column">
                          <wp:posOffset>282575</wp:posOffset>
                        </wp:positionH>
                        <wp:positionV relativeFrom="paragraph">
                          <wp:posOffset>3175</wp:posOffset>
                        </wp:positionV>
                        <wp:extent cx="1323975" cy="641985"/>
                        <wp:effectExtent l="0" t="0" r="9525" b="5715"/>
                        <wp:wrapTight wrapText="bothSides">
                          <wp:wrapPolygon edited="0">
                            <wp:start x="0" y="0"/>
                            <wp:lineTo x="0" y="21151"/>
                            <wp:lineTo x="21445" y="21151"/>
                            <wp:lineTo x="21445" y="0"/>
                            <wp:lineTo x="0" y="0"/>
                          </wp:wrapPolygon>
                        </wp:wrapTight>
                        <wp:docPr id="7" name="Picture 7">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23975"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0632" w:rsidTr="00B47201">
              <w:trPr>
                <w:trHeight w:val="1644"/>
              </w:trPr>
              <w:tc>
                <w:tcPr>
                  <w:tcW w:w="2830" w:type="dxa"/>
                </w:tcPr>
                <w:p w:rsidR="00030632" w:rsidRDefault="00030632" w:rsidP="00B47201">
                  <w:r>
                    <w:rPr>
                      <w:noProof/>
                      <w:color w:val="0563C1"/>
                      <w:lang w:eastAsia="en-AU"/>
                    </w:rPr>
                    <w:drawing>
                      <wp:anchor distT="0" distB="0" distL="114300" distR="114300" simplePos="0" relativeHeight="251665408" behindDoc="1" locked="0" layoutInCell="1" allowOverlap="1" wp14:anchorId="64D9E611" wp14:editId="165C11FD">
                        <wp:simplePos x="0" y="0"/>
                        <wp:positionH relativeFrom="column">
                          <wp:posOffset>128270</wp:posOffset>
                        </wp:positionH>
                        <wp:positionV relativeFrom="paragraph">
                          <wp:posOffset>204470</wp:posOffset>
                        </wp:positionV>
                        <wp:extent cx="1114425" cy="734060"/>
                        <wp:effectExtent l="0" t="0" r="9525" b="8890"/>
                        <wp:wrapTight wrapText="bothSides">
                          <wp:wrapPolygon edited="0">
                            <wp:start x="20677" y="0"/>
                            <wp:lineTo x="11446" y="2242"/>
                            <wp:lineTo x="6277" y="5606"/>
                            <wp:lineTo x="6277" y="8969"/>
                            <wp:lineTo x="1477" y="17377"/>
                            <wp:lineTo x="1477" y="19619"/>
                            <wp:lineTo x="20677" y="21301"/>
                            <wp:lineTo x="21415" y="21301"/>
                            <wp:lineTo x="21415" y="0"/>
                            <wp:lineTo x="20677" y="0"/>
                          </wp:wrapPolygon>
                        </wp:wrapTight>
                        <wp:docPr id="8" name="Picture 8">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4425"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tcPr>
                <w:p w:rsidR="00030632" w:rsidRPr="00BA2EAA" w:rsidRDefault="00030632" w:rsidP="00B47201">
                  <w:r>
                    <w:rPr>
                      <w:noProof/>
                      <w:color w:val="1F497D"/>
                      <w:lang w:eastAsia="en-AU"/>
                    </w:rPr>
                    <w:drawing>
                      <wp:anchor distT="0" distB="0" distL="114300" distR="114300" simplePos="0" relativeHeight="251659264" behindDoc="1" locked="0" layoutInCell="1" allowOverlap="1" wp14:anchorId="652ADB65" wp14:editId="382F8C48">
                        <wp:simplePos x="0" y="0"/>
                        <wp:positionH relativeFrom="column">
                          <wp:posOffset>179070</wp:posOffset>
                        </wp:positionH>
                        <wp:positionV relativeFrom="paragraph">
                          <wp:posOffset>147320</wp:posOffset>
                        </wp:positionV>
                        <wp:extent cx="1428750" cy="709930"/>
                        <wp:effectExtent l="0" t="0" r="0" b="0"/>
                        <wp:wrapTight wrapText="bothSides">
                          <wp:wrapPolygon edited="0">
                            <wp:start x="2880" y="0"/>
                            <wp:lineTo x="0" y="4057"/>
                            <wp:lineTo x="0" y="15070"/>
                            <wp:lineTo x="2016" y="19127"/>
                            <wp:lineTo x="3744" y="20866"/>
                            <wp:lineTo x="6048" y="20866"/>
                            <wp:lineTo x="18720" y="20286"/>
                            <wp:lineTo x="20736" y="12172"/>
                            <wp:lineTo x="21024" y="7535"/>
                            <wp:lineTo x="18720" y="2318"/>
                            <wp:lineTo x="16992" y="0"/>
                            <wp:lineTo x="288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0" cy="709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tcPr>
                <w:p w:rsidR="00030632" w:rsidRDefault="00030632" w:rsidP="00B47201">
                  <w:r>
                    <w:rPr>
                      <w:noProof/>
                      <w:color w:val="CC0000"/>
                      <w:lang w:eastAsia="en-AU"/>
                    </w:rPr>
                    <w:drawing>
                      <wp:anchor distT="0" distB="0" distL="114300" distR="114300" simplePos="0" relativeHeight="251666432" behindDoc="1" locked="0" layoutInCell="1" allowOverlap="1" wp14:anchorId="132570CA" wp14:editId="1E64A590">
                        <wp:simplePos x="0" y="0"/>
                        <wp:positionH relativeFrom="column">
                          <wp:posOffset>50800</wp:posOffset>
                        </wp:positionH>
                        <wp:positionV relativeFrom="paragraph">
                          <wp:posOffset>233680</wp:posOffset>
                        </wp:positionV>
                        <wp:extent cx="1733550" cy="633730"/>
                        <wp:effectExtent l="0" t="0" r="0" b="0"/>
                        <wp:wrapTight wrapText="bothSides">
                          <wp:wrapPolygon edited="0">
                            <wp:start x="0" y="0"/>
                            <wp:lineTo x="0" y="20778"/>
                            <wp:lineTo x="21363" y="20778"/>
                            <wp:lineTo x="21363" y="0"/>
                            <wp:lineTo x="0" y="0"/>
                          </wp:wrapPolygon>
                        </wp:wrapTight>
                        <wp:docPr id="13" name="Picture 13">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33550" cy="6337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0632" w:rsidTr="00B47201">
              <w:tc>
                <w:tcPr>
                  <w:tcW w:w="2830" w:type="dxa"/>
                </w:tcPr>
                <w:p w:rsidR="00030632" w:rsidRDefault="00030632" w:rsidP="00B47201">
                  <w:r>
                    <w:rPr>
                      <w:noProof/>
                      <w:color w:val="1F497D"/>
                      <w:lang w:eastAsia="en-AU"/>
                    </w:rPr>
                    <w:drawing>
                      <wp:anchor distT="0" distB="0" distL="114300" distR="114300" simplePos="0" relativeHeight="251667456" behindDoc="1" locked="0" layoutInCell="1" allowOverlap="1" wp14:anchorId="16305749" wp14:editId="57915A6B">
                        <wp:simplePos x="0" y="0"/>
                        <wp:positionH relativeFrom="column">
                          <wp:posOffset>166370</wp:posOffset>
                        </wp:positionH>
                        <wp:positionV relativeFrom="paragraph">
                          <wp:posOffset>169545</wp:posOffset>
                        </wp:positionV>
                        <wp:extent cx="1304925" cy="575945"/>
                        <wp:effectExtent l="0" t="0" r="9525" b="0"/>
                        <wp:wrapTight wrapText="bothSides">
                          <wp:wrapPolygon edited="0">
                            <wp:start x="2207" y="0"/>
                            <wp:lineTo x="631" y="5001"/>
                            <wp:lineTo x="315" y="20719"/>
                            <wp:lineTo x="20812" y="20719"/>
                            <wp:lineTo x="21442" y="8573"/>
                            <wp:lineTo x="20812" y="4287"/>
                            <wp:lineTo x="19550" y="0"/>
                            <wp:lineTo x="2207" y="0"/>
                          </wp:wrapPolygon>
                        </wp:wrapTight>
                        <wp:docPr id="14" name="Picture 1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0492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tcPr>
                <w:p w:rsidR="00030632" w:rsidRDefault="00030632" w:rsidP="00B47201">
                  <w:r>
                    <w:rPr>
                      <w:noProof/>
                      <w:lang w:eastAsia="en-AU"/>
                    </w:rPr>
                    <w:drawing>
                      <wp:anchor distT="0" distB="0" distL="114300" distR="114300" simplePos="0" relativeHeight="251668480" behindDoc="1" locked="0" layoutInCell="1" allowOverlap="1" wp14:anchorId="7E469EF9" wp14:editId="764DAA12">
                        <wp:simplePos x="0" y="0"/>
                        <wp:positionH relativeFrom="column">
                          <wp:posOffset>233680</wp:posOffset>
                        </wp:positionH>
                        <wp:positionV relativeFrom="paragraph">
                          <wp:posOffset>7620</wp:posOffset>
                        </wp:positionV>
                        <wp:extent cx="1238250" cy="770890"/>
                        <wp:effectExtent l="0" t="0" r="0" b="0"/>
                        <wp:wrapTight wrapText="bothSides">
                          <wp:wrapPolygon edited="0">
                            <wp:start x="0" y="0"/>
                            <wp:lineTo x="0" y="20817"/>
                            <wp:lineTo x="21268" y="20817"/>
                            <wp:lineTo x="21268" y="0"/>
                            <wp:lineTo x="0" y="0"/>
                          </wp:wrapPolygon>
                        </wp:wrapTight>
                        <wp:docPr id="15" name="Picture 1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0" cy="770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tcPr>
                <w:p w:rsidR="00030632" w:rsidRDefault="00030632" w:rsidP="00B47201">
                  <w:r>
                    <w:rPr>
                      <w:noProof/>
                      <w:lang w:eastAsia="en-AU"/>
                    </w:rPr>
                    <w:drawing>
                      <wp:anchor distT="0" distB="0" distL="114300" distR="114300" simplePos="0" relativeHeight="251669504" behindDoc="1" locked="0" layoutInCell="1" allowOverlap="1" wp14:anchorId="1C8258DF" wp14:editId="4F981EE1">
                        <wp:simplePos x="0" y="0"/>
                        <wp:positionH relativeFrom="column">
                          <wp:posOffset>44450</wp:posOffset>
                        </wp:positionH>
                        <wp:positionV relativeFrom="paragraph">
                          <wp:posOffset>206375</wp:posOffset>
                        </wp:positionV>
                        <wp:extent cx="1762125" cy="417830"/>
                        <wp:effectExtent l="0" t="0" r="9525" b="1270"/>
                        <wp:wrapTight wrapText="bothSides">
                          <wp:wrapPolygon edited="0">
                            <wp:start x="0" y="0"/>
                            <wp:lineTo x="0" y="20681"/>
                            <wp:lineTo x="21483" y="20681"/>
                            <wp:lineTo x="21483" y="0"/>
                            <wp:lineTo x="0" y="0"/>
                          </wp:wrapPolygon>
                        </wp:wrapTight>
                        <wp:docPr id="16" name="14698174-931C-46DA-B0B9-E79B6ED87AD6" descr="cid:image001.jpg@01D5673D.5434C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98174-931C-46DA-B0B9-E79B6ED87AD6" descr="cid:image001.jpg@01D5673D.5434CC70"/>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1762125" cy="4178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B536C" w:rsidTr="00B47201">
              <w:tc>
                <w:tcPr>
                  <w:tcW w:w="2830" w:type="dxa"/>
                </w:tcPr>
                <w:p w:rsidR="008B536C" w:rsidRDefault="008B536C" w:rsidP="00B47201">
                  <w:pPr>
                    <w:rPr>
                      <w:noProof/>
                      <w:color w:val="1F497D"/>
                      <w:lang w:eastAsia="en-AU"/>
                    </w:rPr>
                  </w:pPr>
                </w:p>
                <w:p w:rsidR="008B536C" w:rsidRDefault="008B536C" w:rsidP="00B47201">
                  <w:pPr>
                    <w:rPr>
                      <w:noProof/>
                      <w:color w:val="1F497D"/>
                      <w:lang w:eastAsia="en-AU"/>
                    </w:rPr>
                  </w:pPr>
                </w:p>
              </w:tc>
              <w:tc>
                <w:tcPr>
                  <w:tcW w:w="3119" w:type="dxa"/>
                </w:tcPr>
                <w:p w:rsidR="008B536C" w:rsidRDefault="008B536C" w:rsidP="00B47201">
                  <w:pPr>
                    <w:rPr>
                      <w:noProof/>
                      <w:lang w:eastAsia="en-AU"/>
                    </w:rPr>
                  </w:pPr>
                </w:p>
              </w:tc>
              <w:tc>
                <w:tcPr>
                  <w:tcW w:w="3118" w:type="dxa"/>
                </w:tcPr>
                <w:p w:rsidR="008B536C" w:rsidRDefault="008B536C" w:rsidP="00B47201">
                  <w:pPr>
                    <w:rPr>
                      <w:noProof/>
                      <w:lang w:eastAsia="en-AU"/>
                    </w:rPr>
                  </w:pPr>
                </w:p>
              </w:tc>
            </w:tr>
            <w:tr w:rsidR="00030632" w:rsidTr="00B47201">
              <w:tc>
                <w:tcPr>
                  <w:tcW w:w="2830" w:type="dxa"/>
                </w:tcPr>
                <w:p w:rsidR="00030632" w:rsidRDefault="008B536C" w:rsidP="008B536C">
                  <w:pPr>
                    <w:ind w:left="283"/>
                    <w:rPr>
                      <w:noProof/>
                      <w:color w:val="1F497D"/>
                      <w:lang w:eastAsia="en-AU"/>
                    </w:rPr>
                  </w:pPr>
                  <w:r>
                    <w:rPr>
                      <w:noProof/>
                      <w:lang w:eastAsia="en-AU"/>
                    </w:rPr>
                    <w:drawing>
                      <wp:inline distT="0" distB="0" distL="0" distR="0">
                        <wp:extent cx="1055914" cy="783771"/>
                        <wp:effectExtent l="0" t="0" r="0" b="0"/>
                        <wp:docPr id="18" name="Picture 18" descr="C:\Users\Joanne\AppData\Local\Microsoft\Windows\Temporary Internet Files\Content.Outlook\P3IX5VJS\Circle in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AppData\Local\Microsoft\Windows\Temporary Internet Files\Content.Outlook\P3IX5VJS\Circle in box.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55914" cy="783771"/>
                                </a:xfrm>
                                <a:prstGeom prst="rect">
                                  <a:avLst/>
                                </a:prstGeom>
                                <a:noFill/>
                                <a:ln>
                                  <a:noFill/>
                                </a:ln>
                              </pic:spPr>
                            </pic:pic>
                          </a:graphicData>
                        </a:graphic>
                      </wp:inline>
                    </w:drawing>
                  </w:r>
                </w:p>
              </w:tc>
              <w:tc>
                <w:tcPr>
                  <w:tcW w:w="3119" w:type="dxa"/>
                </w:tcPr>
                <w:p w:rsidR="00030632" w:rsidRDefault="00030632" w:rsidP="00B47201">
                  <w:pPr>
                    <w:rPr>
                      <w:noProof/>
                      <w:lang w:eastAsia="en-AU"/>
                    </w:rPr>
                  </w:pPr>
                  <w:r>
                    <w:rPr>
                      <w:noProof/>
                      <w:color w:val="CC0000"/>
                      <w:lang w:eastAsia="en-AU"/>
                    </w:rPr>
                    <w:drawing>
                      <wp:anchor distT="0" distB="0" distL="114300" distR="114300" simplePos="0" relativeHeight="251672576" behindDoc="1" locked="0" layoutInCell="1" allowOverlap="1" wp14:anchorId="0C216AC1" wp14:editId="79092F13">
                        <wp:simplePos x="0" y="0"/>
                        <wp:positionH relativeFrom="column">
                          <wp:posOffset>276860</wp:posOffset>
                        </wp:positionH>
                        <wp:positionV relativeFrom="paragraph">
                          <wp:posOffset>249555</wp:posOffset>
                        </wp:positionV>
                        <wp:extent cx="1181100" cy="534670"/>
                        <wp:effectExtent l="0" t="0" r="0" b="0"/>
                        <wp:wrapTight wrapText="bothSides">
                          <wp:wrapPolygon edited="0">
                            <wp:start x="0" y="0"/>
                            <wp:lineTo x="0" y="20779"/>
                            <wp:lineTo x="21252" y="20779"/>
                            <wp:lineTo x="21252" y="0"/>
                            <wp:lineTo x="0" y="0"/>
                          </wp:wrapPolygon>
                        </wp:wrapTight>
                        <wp:docPr id="11" name="Picture 11">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81100" cy="534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tcPr>
                <w:p w:rsidR="00030632" w:rsidRDefault="00030632" w:rsidP="00B47201">
                  <w:pPr>
                    <w:rPr>
                      <w:noProof/>
                      <w:lang w:eastAsia="en-AU"/>
                    </w:rPr>
                  </w:pPr>
                  <w:r>
                    <w:rPr>
                      <w:rFonts w:ascii="Georgia" w:hAnsi="Georgia"/>
                      <w:noProof/>
                      <w:color w:val="0000FF"/>
                      <w:shd w:val="clear" w:color="auto" w:fill="FFFFFF"/>
                      <w:lang w:eastAsia="en-AU"/>
                    </w:rPr>
                    <w:drawing>
                      <wp:anchor distT="0" distB="0" distL="114300" distR="114300" simplePos="0" relativeHeight="251673600" behindDoc="1" locked="0" layoutInCell="1" allowOverlap="1" wp14:anchorId="705FD83F" wp14:editId="27F7DBC1">
                        <wp:simplePos x="0" y="0"/>
                        <wp:positionH relativeFrom="column">
                          <wp:posOffset>434975</wp:posOffset>
                        </wp:positionH>
                        <wp:positionV relativeFrom="paragraph">
                          <wp:posOffset>154305</wp:posOffset>
                        </wp:positionV>
                        <wp:extent cx="771525" cy="676275"/>
                        <wp:effectExtent l="0" t="0" r="9525" b="9525"/>
                        <wp:wrapTight wrapText="bothSides">
                          <wp:wrapPolygon edited="0">
                            <wp:start x="0" y="0"/>
                            <wp:lineTo x="0" y="21296"/>
                            <wp:lineTo x="21333" y="21296"/>
                            <wp:lineTo x="21333" y="0"/>
                            <wp:lineTo x="0" y="0"/>
                          </wp:wrapPolygon>
                        </wp:wrapTight>
                        <wp:docPr id="12" name="Picture 1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30632" w:rsidRDefault="00030632" w:rsidP="00BB4BFC">
            <w:pPr>
              <w:autoSpaceDE w:val="0"/>
              <w:autoSpaceDN w:val="0"/>
              <w:adjustRightInd w:val="0"/>
              <w:ind w:left="403"/>
              <w:jc w:val="center"/>
              <w:rPr>
                <w:bCs w:val="0"/>
                <w:i/>
                <w:szCs w:val="20"/>
                <w:lang w:val="en-US"/>
              </w:rPr>
            </w:pPr>
          </w:p>
          <w:p w:rsidR="004A2350" w:rsidRPr="004A181C" w:rsidRDefault="004A2350" w:rsidP="00BB4BFC">
            <w:pPr>
              <w:autoSpaceDE w:val="0"/>
              <w:autoSpaceDN w:val="0"/>
              <w:adjustRightInd w:val="0"/>
              <w:ind w:left="403"/>
              <w:jc w:val="center"/>
              <w:rPr>
                <w:rFonts w:ascii="Arial Bold" w:hAnsi="Arial Bold"/>
                <w:b/>
                <w:i/>
                <w:color w:val="800080"/>
                <w:sz w:val="24"/>
              </w:rPr>
            </w:pPr>
          </w:p>
        </w:tc>
      </w:tr>
    </w:tbl>
    <w:p w:rsidR="00957703" w:rsidRDefault="000D5007" w:rsidP="000D5007">
      <w:pPr>
        <w:ind w:left="1276"/>
      </w:pPr>
      <w:r>
        <w:rPr>
          <w:noProof/>
          <w:szCs w:val="20"/>
          <w:lang w:eastAsia="en-AU"/>
        </w:rPr>
        <w:lastRenderedPageBreak/>
        <w:drawing>
          <wp:inline distT="0" distB="0" distL="0" distR="0" wp14:anchorId="2334C73E" wp14:editId="3ACC4840">
            <wp:extent cx="1497106" cy="636494"/>
            <wp:effectExtent l="0" t="0" r="8255" b="0"/>
            <wp:docPr id="21" name="Picture 21" descr="cid:image018.jpg@01D5DB72.D7E85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8.jpg@01D5DB72.D7E85560"/>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497106" cy="636494"/>
                    </a:xfrm>
                    <a:prstGeom prst="rect">
                      <a:avLst/>
                    </a:prstGeom>
                    <a:noFill/>
                    <a:ln>
                      <a:noFill/>
                    </a:ln>
                  </pic:spPr>
                </pic:pic>
              </a:graphicData>
            </a:graphic>
          </wp:inline>
        </w:drawing>
      </w:r>
      <w:r>
        <w:tab/>
      </w:r>
      <w:r>
        <w:tab/>
      </w:r>
      <w:r>
        <w:rPr>
          <w:noProof/>
          <w:lang w:eastAsia="en-AU"/>
        </w:rPr>
        <w:drawing>
          <wp:inline distT="0" distB="0" distL="0" distR="0" wp14:anchorId="214A66DA" wp14:editId="3E586C12">
            <wp:extent cx="1649506" cy="726141"/>
            <wp:effectExtent l="0" t="0" r="8255" b="0"/>
            <wp:docPr id="22" name="Picture 22" descr="cid:image024.png@01D5DB72.D7E8556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24.png@01D5DB72.D7E85560"/>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1649679" cy="726217"/>
                    </a:xfrm>
                    <a:prstGeom prst="rect">
                      <a:avLst/>
                    </a:prstGeom>
                    <a:noFill/>
                    <a:ln>
                      <a:noFill/>
                    </a:ln>
                  </pic:spPr>
                </pic:pic>
              </a:graphicData>
            </a:graphic>
          </wp:inline>
        </w:drawing>
      </w:r>
    </w:p>
    <w:p w:rsidR="00AB79E7" w:rsidRDefault="00AB79E7" w:rsidP="000D5007">
      <w:pPr>
        <w:ind w:left="1276"/>
      </w:pPr>
    </w:p>
    <w:p w:rsidR="00AB79E7" w:rsidRPr="00A450B1" w:rsidRDefault="00AB79E7" w:rsidP="000D5007">
      <w:pPr>
        <w:ind w:left="1276"/>
      </w:pPr>
      <w:r>
        <w:tab/>
      </w:r>
    </w:p>
    <w:sectPr w:rsidR="00AB79E7" w:rsidRPr="00A450B1" w:rsidSect="00BA0F4F">
      <w:footerReference w:type="default" r:id="rId60"/>
      <w:pgSz w:w="11907" w:h="16840" w:code="9"/>
      <w:pgMar w:top="851" w:right="567" w:bottom="567"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C9" w:rsidRDefault="001910C9">
      <w:r>
        <w:separator/>
      </w:r>
    </w:p>
  </w:endnote>
  <w:endnote w:type="continuationSeparator" w:id="0">
    <w:p w:rsidR="001910C9" w:rsidRDefault="0019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00"/>
    <w:family w:val="auto"/>
    <w:pitch w:val="variable"/>
    <w:sig w:usb0="00000001" w:usb1="5000206A"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28" w:rsidRDefault="007C2428" w:rsidP="00F17068">
    <w:pPr>
      <w:pStyle w:val="Footer"/>
      <w:pBdr>
        <w:bottom w:val="single" w:sz="12" w:space="1" w:color="auto"/>
      </w:pBdr>
    </w:pPr>
  </w:p>
  <w:p w:rsidR="007C2428" w:rsidRDefault="007C2428" w:rsidP="00F17068">
    <w:pPr>
      <w:pStyle w:val="Footer"/>
    </w:pPr>
  </w:p>
  <w:p w:rsidR="007C2428" w:rsidRDefault="007C2428" w:rsidP="00F17068">
    <w:pPr>
      <w:pStyle w:val="Footer"/>
    </w:pPr>
    <w:r w:rsidRPr="00046083">
      <w:rPr>
        <w:sz w:val="16"/>
        <w:szCs w:val="16"/>
      </w:rPr>
      <w:t>Organiser:</w:t>
    </w:r>
    <w:r>
      <w:rPr>
        <w:sz w:val="16"/>
        <w:szCs w:val="16"/>
      </w:rPr>
      <w:t xml:space="preserve">    </w:t>
    </w:r>
    <w:r w:rsidRPr="00046083">
      <w:rPr>
        <w:sz w:val="16"/>
        <w:szCs w:val="16"/>
      </w:rPr>
      <w:t>Joanne Wayte, Impact Executive Solutions</w:t>
    </w:r>
    <w:r>
      <w:rPr>
        <w:sz w:val="16"/>
        <w:szCs w:val="16"/>
      </w:rPr>
      <w:t xml:space="preserve">    </w:t>
    </w:r>
    <w:hyperlink r:id="rId1" w:history="1">
      <w:r w:rsidRPr="00046083">
        <w:rPr>
          <w:rStyle w:val="Hyperlink"/>
          <w:sz w:val="16"/>
          <w:szCs w:val="16"/>
        </w:rPr>
        <w:t>jwayte@impactexecutive.com.au</w:t>
      </w:r>
    </w:hyperlink>
    <w:r w:rsidRPr="00046083">
      <w:rPr>
        <w:sz w:val="16"/>
        <w:szCs w:val="16"/>
      </w:rPr>
      <w:t xml:space="preserve"> </w:t>
    </w:r>
    <w:r>
      <w:rPr>
        <w:sz w:val="16"/>
        <w:szCs w:val="16"/>
      </w:rPr>
      <w:t xml:space="preserve"> </w:t>
    </w:r>
    <w:r w:rsidRPr="00046083">
      <w:rPr>
        <w:sz w:val="16"/>
        <w:szCs w:val="16"/>
      </w:rPr>
      <w:t xml:space="preserve">  0416 025 190</w:t>
    </w:r>
    <w:r>
      <w:rPr>
        <w:sz w:val="16"/>
        <w:szCs w:val="16"/>
      </w:rPr>
      <w:t xml:space="preserve">    </w:t>
    </w:r>
    <w:r w:rsidRPr="00046083">
      <w:rPr>
        <w:sz w:val="16"/>
        <w:szCs w:val="16"/>
      </w:rPr>
      <w:t>C/- PO Box 3891, Parramatta NSW 2124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C9" w:rsidRDefault="001910C9">
      <w:r>
        <w:separator/>
      </w:r>
    </w:p>
  </w:footnote>
  <w:footnote w:type="continuationSeparator" w:id="0">
    <w:p w:rsidR="001910C9" w:rsidRDefault="00191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20E"/>
      </v:shape>
    </w:pict>
  </w:numPicBullet>
  <w:numPicBullet w:numPicBulletId="1">
    <w:pict>
      <v:shape id="_x0000_i1029" type="#_x0000_t75" style="width:96pt;height:85.7pt" o:bullet="t">
        <v:imagedata r:id="rId2" o:title="BrainSmartBrain"/>
      </v:shape>
    </w:pict>
  </w:numPicBullet>
  <w:abstractNum w:abstractNumId="0">
    <w:nsid w:val="14D44DC0"/>
    <w:multiLevelType w:val="hybridMultilevel"/>
    <w:tmpl w:val="ECDE81D2"/>
    <w:lvl w:ilvl="0" w:tplc="F1B8D9B0">
      <w:start w:val="1"/>
      <w:numFmt w:val="bullet"/>
      <w:lvlText w:val=""/>
      <w:lvlJc w:val="left"/>
      <w:pPr>
        <w:tabs>
          <w:tab w:val="num" w:pos="720"/>
        </w:tabs>
        <w:ind w:left="720" w:hanging="360"/>
      </w:pPr>
      <w:rPr>
        <w:rFonts w:ascii="Symbol" w:hAnsi="Symbol" w:hint="default"/>
      </w:rPr>
    </w:lvl>
    <w:lvl w:ilvl="1" w:tplc="71B22D58">
      <w:start w:val="1"/>
      <w:numFmt w:val="bullet"/>
      <w:lvlText w:val=""/>
      <w:lvlPicBulletId w:val="1"/>
      <w:lvlJc w:val="left"/>
      <w:pPr>
        <w:tabs>
          <w:tab w:val="num" w:pos="1440"/>
        </w:tabs>
        <w:ind w:left="1440" w:hanging="360"/>
      </w:pPr>
      <w:rPr>
        <w:rFonts w:ascii="Symbol" w:hAnsi="Symbol" w:hint="default"/>
        <w:color w:val="auto"/>
      </w:rPr>
    </w:lvl>
    <w:lvl w:ilvl="2" w:tplc="EB1042A0" w:tentative="1">
      <w:start w:val="1"/>
      <w:numFmt w:val="bullet"/>
      <w:lvlText w:val=""/>
      <w:lvlJc w:val="left"/>
      <w:pPr>
        <w:tabs>
          <w:tab w:val="num" w:pos="2160"/>
        </w:tabs>
        <w:ind w:left="2160" w:hanging="360"/>
      </w:pPr>
      <w:rPr>
        <w:rFonts w:ascii="Symbol" w:hAnsi="Symbol" w:hint="default"/>
      </w:rPr>
    </w:lvl>
    <w:lvl w:ilvl="3" w:tplc="7F566594" w:tentative="1">
      <w:start w:val="1"/>
      <w:numFmt w:val="bullet"/>
      <w:lvlText w:val=""/>
      <w:lvlJc w:val="left"/>
      <w:pPr>
        <w:tabs>
          <w:tab w:val="num" w:pos="2880"/>
        </w:tabs>
        <w:ind w:left="2880" w:hanging="360"/>
      </w:pPr>
      <w:rPr>
        <w:rFonts w:ascii="Symbol" w:hAnsi="Symbol" w:hint="default"/>
      </w:rPr>
    </w:lvl>
    <w:lvl w:ilvl="4" w:tplc="5D26021C" w:tentative="1">
      <w:start w:val="1"/>
      <w:numFmt w:val="bullet"/>
      <w:lvlText w:val=""/>
      <w:lvlJc w:val="left"/>
      <w:pPr>
        <w:tabs>
          <w:tab w:val="num" w:pos="3600"/>
        </w:tabs>
        <w:ind w:left="3600" w:hanging="360"/>
      </w:pPr>
      <w:rPr>
        <w:rFonts w:ascii="Symbol" w:hAnsi="Symbol" w:hint="default"/>
      </w:rPr>
    </w:lvl>
    <w:lvl w:ilvl="5" w:tplc="65969976" w:tentative="1">
      <w:start w:val="1"/>
      <w:numFmt w:val="bullet"/>
      <w:lvlText w:val=""/>
      <w:lvlJc w:val="left"/>
      <w:pPr>
        <w:tabs>
          <w:tab w:val="num" w:pos="4320"/>
        </w:tabs>
        <w:ind w:left="4320" w:hanging="360"/>
      </w:pPr>
      <w:rPr>
        <w:rFonts w:ascii="Symbol" w:hAnsi="Symbol" w:hint="default"/>
      </w:rPr>
    </w:lvl>
    <w:lvl w:ilvl="6" w:tplc="C158C318" w:tentative="1">
      <w:start w:val="1"/>
      <w:numFmt w:val="bullet"/>
      <w:lvlText w:val=""/>
      <w:lvlJc w:val="left"/>
      <w:pPr>
        <w:tabs>
          <w:tab w:val="num" w:pos="5040"/>
        </w:tabs>
        <w:ind w:left="5040" w:hanging="360"/>
      </w:pPr>
      <w:rPr>
        <w:rFonts w:ascii="Symbol" w:hAnsi="Symbol" w:hint="default"/>
      </w:rPr>
    </w:lvl>
    <w:lvl w:ilvl="7" w:tplc="08F039D8" w:tentative="1">
      <w:start w:val="1"/>
      <w:numFmt w:val="bullet"/>
      <w:lvlText w:val=""/>
      <w:lvlJc w:val="left"/>
      <w:pPr>
        <w:tabs>
          <w:tab w:val="num" w:pos="5760"/>
        </w:tabs>
        <w:ind w:left="5760" w:hanging="360"/>
      </w:pPr>
      <w:rPr>
        <w:rFonts w:ascii="Symbol" w:hAnsi="Symbol" w:hint="default"/>
      </w:rPr>
    </w:lvl>
    <w:lvl w:ilvl="8" w:tplc="89DAD510" w:tentative="1">
      <w:start w:val="1"/>
      <w:numFmt w:val="bullet"/>
      <w:lvlText w:val=""/>
      <w:lvlJc w:val="left"/>
      <w:pPr>
        <w:tabs>
          <w:tab w:val="num" w:pos="6480"/>
        </w:tabs>
        <w:ind w:left="6480" w:hanging="360"/>
      </w:pPr>
      <w:rPr>
        <w:rFonts w:ascii="Symbol" w:hAnsi="Symbol" w:hint="default"/>
      </w:rPr>
    </w:lvl>
  </w:abstractNum>
  <w:abstractNum w:abstractNumId="1">
    <w:nsid w:val="14F23300"/>
    <w:multiLevelType w:val="hybridMultilevel"/>
    <w:tmpl w:val="E73C67BA"/>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2C5669F6">
      <w:start w:val="3"/>
      <w:numFmt w:val="bullet"/>
      <w:lvlText w:val="·"/>
      <w:lvlJc w:val="left"/>
      <w:pPr>
        <w:ind w:left="1800" w:hanging="360"/>
      </w:pPr>
      <w:rPr>
        <w:rFonts w:ascii="Arial" w:eastAsia="Calibri" w:hAnsi="Arial" w:cs="Arial" w:hint="default"/>
      </w:rPr>
    </w:lvl>
    <w:lvl w:ilvl="3" w:tplc="6F129042">
      <w:numFmt w:val="bullet"/>
      <w:lvlText w:val="•"/>
      <w:lvlJc w:val="left"/>
      <w:pPr>
        <w:ind w:left="2880" w:hanging="72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C1E66AC"/>
    <w:multiLevelType w:val="multilevel"/>
    <w:tmpl w:val="3FB68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49379B"/>
    <w:multiLevelType w:val="hybridMultilevel"/>
    <w:tmpl w:val="ED86F0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8B729AE"/>
    <w:multiLevelType w:val="hybridMultilevel"/>
    <w:tmpl w:val="4B86D406"/>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2AE833B8"/>
    <w:multiLevelType w:val="multilevel"/>
    <w:tmpl w:val="A516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B43624B"/>
    <w:multiLevelType w:val="hybridMultilevel"/>
    <w:tmpl w:val="8A0C7D94"/>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97367568">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2B66F89"/>
    <w:multiLevelType w:val="hybridMultilevel"/>
    <w:tmpl w:val="7764CDAA"/>
    <w:lvl w:ilvl="0" w:tplc="E4CE67EC">
      <w:start w:val="1"/>
      <w:numFmt w:val="bullet"/>
      <w:lvlText w:val=""/>
      <w:lvlJc w:val="left"/>
      <w:pPr>
        <w:ind w:left="1146" w:hanging="360"/>
      </w:pPr>
      <w:rPr>
        <w:rFonts w:ascii="Symbol" w:hAnsi="Symbol" w:hint="default"/>
        <w:color w:val="auto"/>
        <w:sz w:val="26"/>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nsid w:val="47D50196"/>
    <w:multiLevelType w:val="hybridMultilevel"/>
    <w:tmpl w:val="E62A8D6C"/>
    <w:lvl w:ilvl="0" w:tplc="6F1290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53763C"/>
    <w:multiLevelType w:val="hybridMultilevel"/>
    <w:tmpl w:val="37BCABAE"/>
    <w:lvl w:ilvl="0" w:tplc="04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64204A"/>
    <w:multiLevelType w:val="hybridMultilevel"/>
    <w:tmpl w:val="EA3A6800"/>
    <w:lvl w:ilvl="0" w:tplc="E4CE67EC">
      <w:start w:val="1"/>
      <w:numFmt w:val="bullet"/>
      <w:lvlText w:val=""/>
      <w:lvlJc w:val="left"/>
      <w:pPr>
        <w:ind w:left="1146" w:hanging="360"/>
      </w:pPr>
      <w:rPr>
        <w:rFonts w:ascii="Symbol" w:hAnsi="Symbol" w:hint="default"/>
        <w:color w:val="auto"/>
        <w:sz w:val="26"/>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nsid w:val="5F6D2926"/>
    <w:multiLevelType w:val="hybridMultilevel"/>
    <w:tmpl w:val="A7EE0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1931D38"/>
    <w:multiLevelType w:val="hybridMultilevel"/>
    <w:tmpl w:val="6754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A1C7C"/>
    <w:multiLevelType w:val="hybridMultilevel"/>
    <w:tmpl w:val="13A89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D6C198A"/>
    <w:multiLevelType w:val="hybridMultilevel"/>
    <w:tmpl w:val="0322A296"/>
    <w:lvl w:ilvl="0" w:tplc="2C5669F6">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E4C014B"/>
    <w:multiLevelType w:val="hybridMultilevel"/>
    <w:tmpl w:val="87044708"/>
    <w:lvl w:ilvl="0" w:tplc="B9269062">
      <w:start w:val="1"/>
      <w:numFmt w:val="bullet"/>
      <w:lvlText w:val=""/>
      <w:lvlJc w:val="left"/>
      <w:pPr>
        <w:ind w:left="720" w:hanging="360"/>
      </w:pPr>
      <w:rPr>
        <w:rFonts w:ascii="Wingdings" w:hAnsi="Wingdings" w:hint="default"/>
        <w:color w:val="44546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0"/>
  </w:num>
  <w:num w:numId="5">
    <w:abstractNumId w:val="15"/>
  </w:num>
  <w:num w:numId="6">
    <w:abstractNumId w:val="13"/>
  </w:num>
  <w:num w:numId="7">
    <w:abstractNumId w:val="4"/>
  </w:num>
  <w:num w:numId="8">
    <w:abstractNumId w:val="12"/>
  </w:num>
  <w:num w:numId="9">
    <w:abstractNumId w:val="5"/>
  </w:num>
  <w:num w:numId="10">
    <w:abstractNumId w:val="11"/>
  </w:num>
  <w:num w:numId="11">
    <w:abstractNumId w:val="3"/>
  </w:num>
  <w:num w:numId="12">
    <w:abstractNumId w:val="14"/>
  </w:num>
  <w:num w:numId="13">
    <w:abstractNumId w:val="8"/>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E6"/>
    <w:rsid w:val="00001B2B"/>
    <w:rsid w:val="000135E0"/>
    <w:rsid w:val="000175AC"/>
    <w:rsid w:val="000176C1"/>
    <w:rsid w:val="00024383"/>
    <w:rsid w:val="00030632"/>
    <w:rsid w:val="0004061D"/>
    <w:rsid w:val="00045958"/>
    <w:rsid w:val="00061CF9"/>
    <w:rsid w:val="00063002"/>
    <w:rsid w:val="00067158"/>
    <w:rsid w:val="00075D5D"/>
    <w:rsid w:val="00084C2F"/>
    <w:rsid w:val="00093AD1"/>
    <w:rsid w:val="00097672"/>
    <w:rsid w:val="000A088B"/>
    <w:rsid w:val="000A1146"/>
    <w:rsid w:val="000A17E7"/>
    <w:rsid w:val="000A485E"/>
    <w:rsid w:val="000B3B1B"/>
    <w:rsid w:val="000C1F80"/>
    <w:rsid w:val="000C2128"/>
    <w:rsid w:val="000C2FE6"/>
    <w:rsid w:val="000C34A2"/>
    <w:rsid w:val="000C3C96"/>
    <w:rsid w:val="000C5905"/>
    <w:rsid w:val="000D5007"/>
    <w:rsid w:val="000E2721"/>
    <w:rsid w:val="000E2836"/>
    <w:rsid w:val="000E316E"/>
    <w:rsid w:val="000E41D4"/>
    <w:rsid w:val="000E5305"/>
    <w:rsid w:val="000F35FD"/>
    <w:rsid w:val="000F3A73"/>
    <w:rsid w:val="000F3B4E"/>
    <w:rsid w:val="000F6641"/>
    <w:rsid w:val="00103583"/>
    <w:rsid w:val="00114F2F"/>
    <w:rsid w:val="001211A7"/>
    <w:rsid w:val="00125B72"/>
    <w:rsid w:val="00135E97"/>
    <w:rsid w:val="001528B7"/>
    <w:rsid w:val="0015435C"/>
    <w:rsid w:val="00156DE1"/>
    <w:rsid w:val="00157B69"/>
    <w:rsid w:val="00175358"/>
    <w:rsid w:val="0018070D"/>
    <w:rsid w:val="00183679"/>
    <w:rsid w:val="00190EA4"/>
    <w:rsid w:val="001910C9"/>
    <w:rsid w:val="00195A7E"/>
    <w:rsid w:val="00196681"/>
    <w:rsid w:val="001B0B86"/>
    <w:rsid w:val="001B4AFB"/>
    <w:rsid w:val="001C5A7C"/>
    <w:rsid w:val="001C638A"/>
    <w:rsid w:val="001C7ED1"/>
    <w:rsid w:val="001D097C"/>
    <w:rsid w:val="001E39DF"/>
    <w:rsid w:val="001F006D"/>
    <w:rsid w:val="001F6760"/>
    <w:rsid w:val="00206BEA"/>
    <w:rsid w:val="00211F0D"/>
    <w:rsid w:val="00212E7C"/>
    <w:rsid w:val="00215B7B"/>
    <w:rsid w:val="00215BF1"/>
    <w:rsid w:val="00223509"/>
    <w:rsid w:val="00227413"/>
    <w:rsid w:val="00231EB0"/>
    <w:rsid w:val="00237B88"/>
    <w:rsid w:val="00240948"/>
    <w:rsid w:val="0025507E"/>
    <w:rsid w:val="00260208"/>
    <w:rsid w:val="002605C7"/>
    <w:rsid w:val="00267A26"/>
    <w:rsid w:val="002739B2"/>
    <w:rsid w:val="002752DA"/>
    <w:rsid w:val="00276B72"/>
    <w:rsid w:val="002777CF"/>
    <w:rsid w:val="00277A0F"/>
    <w:rsid w:val="00277ADA"/>
    <w:rsid w:val="00277DCE"/>
    <w:rsid w:val="00285567"/>
    <w:rsid w:val="00287FBD"/>
    <w:rsid w:val="00291ABE"/>
    <w:rsid w:val="00291E02"/>
    <w:rsid w:val="00295E75"/>
    <w:rsid w:val="002C3A0D"/>
    <w:rsid w:val="002C4E16"/>
    <w:rsid w:val="002D3CC4"/>
    <w:rsid w:val="002D648D"/>
    <w:rsid w:val="002D7955"/>
    <w:rsid w:val="002E0470"/>
    <w:rsid w:val="002F109A"/>
    <w:rsid w:val="0030044C"/>
    <w:rsid w:val="00304310"/>
    <w:rsid w:val="00306E2B"/>
    <w:rsid w:val="00307120"/>
    <w:rsid w:val="003079D7"/>
    <w:rsid w:val="00324566"/>
    <w:rsid w:val="00332AF4"/>
    <w:rsid w:val="00336F80"/>
    <w:rsid w:val="00340FD6"/>
    <w:rsid w:val="003623C4"/>
    <w:rsid w:val="0036301B"/>
    <w:rsid w:val="00372676"/>
    <w:rsid w:val="00381BEB"/>
    <w:rsid w:val="003A3184"/>
    <w:rsid w:val="003A3DC6"/>
    <w:rsid w:val="003A7147"/>
    <w:rsid w:val="003B09F3"/>
    <w:rsid w:val="003B1F96"/>
    <w:rsid w:val="003B6E61"/>
    <w:rsid w:val="003C1E43"/>
    <w:rsid w:val="003C1E52"/>
    <w:rsid w:val="003C5EDD"/>
    <w:rsid w:val="003D2202"/>
    <w:rsid w:val="003D2464"/>
    <w:rsid w:val="003D406E"/>
    <w:rsid w:val="003E2FED"/>
    <w:rsid w:val="003F5F38"/>
    <w:rsid w:val="003F7E1F"/>
    <w:rsid w:val="00401F42"/>
    <w:rsid w:val="004058D1"/>
    <w:rsid w:val="004140CC"/>
    <w:rsid w:val="0042684B"/>
    <w:rsid w:val="004332BF"/>
    <w:rsid w:val="00433B24"/>
    <w:rsid w:val="00434DE6"/>
    <w:rsid w:val="00436BC7"/>
    <w:rsid w:val="0044624B"/>
    <w:rsid w:val="00454C03"/>
    <w:rsid w:val="00455782"/>
    <w:rsid w:val="004674E1"/>
    <w:rsid w:val="00470596"/>
    <w:rsid w:val="004735B3"/>
    <w:rsid w:val="00484C84"/>
    <w:rsid w:val="00490090"/>
    <w:rsid w:val="00491175"/>
    <w:rsid w:val="0049141F"/>
    <w:rsid w:val="00493749"/>
    <w:rsid w:val="004A181C"/>
    <w:rsid w:val="004A2350"/>
    <w:rsid w:val="004A4CB8"/>
    <w:rsid w:val="004B083A"/>
    <w:rsid w:val="004B5C28"/>
    <w:rsid w:val="004B68DA"/>
    <w:rsid w:val="004D7A03"/>
    <w:rsid w:val="004E468B"/>
    <w:rsid w:val="0050370D"/>
    <w:rsid w:val="0050446A"/>
    <w:rsid w:val="00504918"/>
    <w:rsid w:val="00504B77"/>
    <w:rsid w:val="00505614"/>
    <w:rsid w:val="0051056E"/>
    <w:rsid w:val="00510D26"/>
    <w:rsid w:val="0051191C"/>
    <w:rsid w:val="0051209F"/>
    <w:rsid w:val="0051477F"/>
    <w:rsid w:val="005147EB"/>
    <w:rsid w:val="0051650B"/>
    <w:rsid w:val="00516B40"/>
    <w:rsid w:val="005250C2"/>
    <w:rsid w:val="00534363"/>
    <w:rsid w:val="0053461B"/>
    <w:rsid w:val="00534C10"/>
    <w:rsid w:val="00536ED3"/>
    <w:rsid w:val="0054145D"/>
    <w:rsid w:val="00543B46"/>
    <w:rsid w:val="00547A7E"/>
    <w:rsid w:val="00547FDD"/>
    <w:rsid w:val="00556F7B"/>
    <w:rsid w:val="00560D07"/>
    <w:rsid w:val="00561B1C"/>
    <w:rsid w:val="005657EC"/>
    <w:rsid w:val="00587D42"/>
    <w:rsid w:val="00595F85"/>
    <w:rsid w:val="00596CDD"/>
    <w:rsid w:val="005A088D"/>
    <w:rsid w:val="005A3C3E"/>
    <w:rsid w:val="005A5264"/>
    <w:rsid w:val="005A76A1"/>
    <w:rsid w:val="005B12BA"/>
    <w:rsid w:val="005B2D7E"/>
    <w:rsid w:val="005D44F2"/>
    <w:rsid w:val="005D754B"/>
    <w:rsid w:val="005E06D5"/>
    <w:rsid w:val="005E41AD"/>
    <w:rsid w:val="005E5822"/>
    <w:rsid w:val="005E5AC1"/>
    <w:rsid w:val="005F6B53"/>
    <w:rsid w:val="005F71AE"/>
    <w:rsid w:val="005F7274"/>
    <w:rsid w:val="00600570"/>
    <w:rsid w:val="0060099B"/>
    <w:rsid w:val="00604794"/>
    <w:rsid w:val="00604A5B"/>
    <w:rsid w:val="00605324"/>
    <w:rsid w:val="00605C15"/>
    <w:rsid w:val="006123C4"/>
    <w:rsid w:val="006133D2"/>
    <w:rsid w:val="0063238C"/>
    <w:rsid w:val="00636452"/>
    <w:rsid w:val="00645D30"/>
    <w:rsid w:val="0065519E"/>
    <w:rsid w:val="0065664E"/>
    <w:rsid w:val="0066135D"/>
    <w:rsid w:val="00661ED0"/>
    <w:rsid w:val="00662C47"/>
    <w:rsid w:val="006660BA"/>
    <w:rsid w:val="0066734D"/>
    <w:rsid w:val="006738E6"/>
    <w:rsid w:val="00674638"/>
    <w:rsid w:val="0068086A"/>
    <w:rsid w:val="00682BC8"/>
    <w:rsid w:val="0069687B"/>
    <w:rsid w:val="006A2CF6"/>
    <w:rsid w:val="006B2BDB"/>
    <w:rsid w:val="006B4BA9"/>
    <w:rsid w:val="006B523B"/>
    <w:rsid w:val="006C354C"/>
    <w:rsid w:val="006C6FE1"/>
    <w:rsid w:val="006D16F4"/>
    <w:rsid w:val="006D3072"/>
    <w:rsid w:val="006E0968"/>
    <w:rsid w:val="006E42A5"/>
    <w:rsid w:val="006E54E8"/>
    <w:rsid w:val="006F2208"/>
    <w:rsid w:val="006F2D0C"/>
    <w:rsid w:val="006F7CAB"/>
    <w:rsid w:val="00710920"/>
    <w:rsid w:val="00714D30"/>
    <w:rsid w:val="00733B4D"/>
    <w:rsid w:val="007345BC"/>
    <w:rsid w:val="00735D57"/>
    <w:rsid w:val="0073613F"/>
    <w:rsid w:val="00742B4D"/>
    <w:rsid w:val="00744E4A"/>
    <w:rsid w:val="00746379"/>
    <w:rsid w:val="00746A32"/>
    <w:rsid w:val="00756214"/>
    <w:rsid w:val="0076361A"/>
    <w:rsid w:val="00763FCB"/>
    <w:rsid w:val="0076424D"/>
    <w:rsid w:val="007739AD"/>
    <w:rsid w:val="00776B4D"/>
    <w:rsid w:val="007827E0"/>
    <w:rsid w:val="00783C73"/>
    <w:rsid w:val="007A1ACC"/>
    <w:rsid w:val="007A30C6"/>
    <w:rsid w:val="007A6A21"/>
    <w:rsid w:val="007B0889"/>
    <w:rsid w:val="007B6A98"/>
    <w:rsid w:val="007B6C84"/>
    <w:rsid w:val="007C0EE2"/>
    <w:rsid w:val="007C2428"/>
    <w:rsid w:val="007C4B69"/>
    <w:rsid w:val="007C7A48"/>
    <w:rsid w:val="007E0530"/>
    <w:rsid w:val="007E31C7"/>
    <w:rsid w:val="007E3588"/>
    <w:rsid w:val="007E3670"/>
    <w:rsid w:val="007F3C36"/>
    <w:rsid w:val="007F4697"/>
    <w:rsid w:val="00802355"/>
    <w:rsid w:val="00812A0F"/>
    <w:rsid w:val="00816E10"/>
    <w:rsid w:val="0081797A"/>
    <w:rsid w:val="0082365A"/>
    <w:rsid w:val="00831AF6"/>
    <w:rsid w:val="00836513"/>
    <w:rsid w:val="00843328"/>
    <w:rsid w:val="00845F12"/>
    <w:rsid w:val="008531EB"/>
    <w:rsid w:val="00853AD8"/>
    <w:rsid w:val="00857A6D"/>
    <w:rsid w:val="00862B75"/>
    <w:rsid w:val="00865D92"/>
    <w:rsid w:val="00866099"/>
    <w:rsid w:val="00871AC4"/>
    <w:rsid w:val="008741D3"/>
    <w:rsid w:val="008808D4"/>
    <w:rsid w:val="00880DD8"/>
    <w:rsid w:val="008925A0"/>
    <w:rsid w:val="00894D9E"/>
    <w:rsid w:val="00897C71"/>
    <w:rsid w:val="008A2E98"/>
    <w:rsid w:val="008A7C93"/>
    <w:rsid w:val="008A7EAF"/>
    <w:rsid w:val="008B3F8E"/>
    <w:rsid w:val="008B536C"/>
    <w:rsid w:val="008B67D4"/>
    <w:rsid w:val="008B73EB"/>
    <w:rsid w:val="008C71D1"/>
    <w:rsid w:val="008D4566"/>
    <w:rsid w:val="008D4678"/>
    <w:rsid w:val="008D51E2"/>
    <w:rsid w:val="008E3D3E"/>
    <w:rsid w:val="008E62C4"/>
    <w:rsid w:val="008E66A4"/>
    <w:rsid w:val="008F0544"/>
    <w:rsid w:val="008F566A"/>
    <w:rsid w:val="00901C5A"/>
    <w:rsid w:val="009165D8"/>
    <w:rsid w:val="00921D9E"/>
    <w:rsid w:val="00921DD1"/>
    <w:rsid w:val="00925F26"/>
    <w:rsid w:val="00932825"/>
    <w:rsid w:val="00951D18"/>
    <w:rsid w:val="00957703"/>
    <w:rsid w:val="00957C41"/>
    <w:rsid w:val="009612E1"/>
    <w:rsid w:val="00967681"/>
    <w:rsid w:val="009707C0"/>
    <w:rsid w:val="00983EA7"/>
    <w:rsid w:val="009A10FD"/>
    <w:rsid w:val="009A2B91"/>
    <w:rsid w:val="009A34B1"/>
    <w:rsid w:val="009B1416"/>
    <w:rsid w:val="009B4C2C"/>
    <w:rsid w:val="009B547A"/>
    <w:rsid w:val="009C17EE"/>
    <w:rsid w:val="009C21C5"/>
    <w:rsid w:val="009C3B0F"/>
    <w:rsid w:val="009C59DE"/>
    <w:rsid w:val="009C60B9"/>
    <w:rsid w:val="009C6BD9"/>
    <w:rsid w:val="009E0D00"/>
    <w:rsid w:val="009F18CC"/>
    <w:rsid w:val="00A00B23"/>
    <w:rsid w:val="00A01092"/>
    <w:rsid w:val="00A01C51"/>
    <w:rsid w:val="00A024A1"/>
    <w:rsid w:val="00A02F79"/>
    <w:rsid w:val="00A0338F"/>
    <w:rsid w:val="00A205E0"/>
    <w:rsid w:val="00A20CEE"/>
    <w:rsid w:val="00A25888"/>
    <w:rsid w:val="00A36D78"/>
    <w:rsid w:val="00A450B1"/>
    <w:rsid w:val="00A52173"/>
    <w:rsid w:val="00A55A79"/>
    <w:rsid w:val="00A57971"/>
    <w:rsid w:val="00A61D2B"/>
    <w:rsid w:val="00A63E68"/>
    <w:rsid w:val="00A70472"/>
    <w:rsid w:val="00A70E8C"/>
    <w:rsid w:val="00A722DF"/>
    <w:rsid w:val="00A91D66"/>
    <w:rsid w:val="00A95F7C"/>
    <w:rsid w:val="00A97DCE"/>
    <w:rsid w:val="00AA0361"/>
    <w:rsid w:val="00AA34FA"/>
    <w:rsid w:val="00AA3A27"/>
    <w:rsid w:val="00AB79E7"/>
    <w:rsid w:val="00AC5621"/>
    <w:rsid w:val="00AD0639"/>
    <w:rsid w:val="00AE28F2"/>
    <w:rsid w:val="00AE33E1"/>
    <w:rsid w:val="00AF76AE"/>
    <w:rsid w:val="00AF7EC4"/>
    <w:rsid w:val="00B12874"/>
    <w:rsid w:val="00B30445"/>
    <w:rsid w:val="00B305EF"/>
    <w:rsid w:val="00B344A8"/>
    <w:rsid w:val="00B37472"/>
    <w:rsid w:val="00B40119"/>
    <w:rsid w:val="00B42B30"/>
    <w:rsid w:val="00B43470"/>
    <w:rsid w:val="00B635C1"/>
    <w:rsid w:val="00B63CA8"/>
    <w:rsid w:val="00B72931"/>
    <w:rsid w:val="00B77549"/>
    <w:rsid w:val="00B8138C"/>
    <w:rsid w:val="00B83738"/>
    <w:rsid w:val="00B9162A"/>
    <w:rsid w:val="00B950BA"/>
    <w:rsid w:val="00BA0F4F"/>
    <w:rsid w:val="00BA1F85"/>
    <w:rsid w:val="00BA5FD1"/>
    <w:rsid w:val="00BA7B42"/>
    <w:rsid w:val="00BB4BFC"/>
    <w:rsid w:val="00BB61C9"/>
    <w:rsid w:val="00BB6C75"/>
    <w:rsid w:val="00BC0DF4"/>
    <w:rsid w:val="00BC26DE"/>
    <w:rsid w:val="00BC5724"/>
    <w:rsid w:val="00BD158A"/>
    <w:rsid w:val="00BD2055"/>
    <w:rsid w:val="00BE2899"/>
    <w:rsid w:val="00BE3897"/>
    <w:rsid w:val="00BE3AEB"/>
    <w:rsid w:val="00BF0E9C"/>
    <w:rsid w:val="00BF1A9E"/>
    <w:rsid w:val="00BF2A2F"/>
    <w:rsid w:val="00BF4B64"/>
    <w:rsid w:val="00C061A3"/>
    <w:rsid w:val="00C10CF9"/>
    <w:rsid w:val="00C12A3A"/>
    <w:rsid w:val="00C13088"/>
    <w:rsid w:val="00C15C7C"/>
    <w:rsid w:val="00C164EB"/>
    <w:rsid w:val="00C230EF"/>
    <w:rsid w:val="00C26A92"/>
    <w:rsid w:val="00C27F09"/>
    <w:rsid w:val="00C300AE"/>
    <w:rsid w:val="00C307BE"/>
    <w:rsid w:val="00C309C7"/>
    <w:rsid w:val="00C53932"/>
    <w:rsid w:val="00C5462B"/>
    <w:rsid w:val="00C62614"/>
    <w:rsid w:val="00C733BD"/>
    <w:rsid w:val="00C77276"/>
    <w:rsid w:val="00C77DD1"/>
    <w:rsid w:val="00C77F49"/>
    <w:rsid w:val="00C85656"/>
    <w:rsid w:val="00C864CE"/>
    <w:rsid w:val="00C920AC"/>
    <w:rsid w:val="00CA295C"/>
    <w:rsid w:val="00CA4DDC"/>
    <w:rsid w:val="00CA7E36"/>
    <w:rsid w:val="00CB2962"/>
    <w:rsid w:val="00CC0224"/>
    <w:rsid w:val="00CD1465"/>
    <w:rsid w:val="00CD2CD6"/>
    <w:rsid w:val="00CD332F"/>
    <w:rsid w:val="00CD54B8"/>
    <w:rsid w:val="00CE28FD"/>
    <w:rsid w:val="00CE2A94"/>
    <w:rsid w:val="00CE34A4"/>
    <w:rsid w:val="00CE42CE"/>
    <w:rsid w:val="00CE5823"/>
    <w:rsid w:val="00CF344C"/>
    <w:rsid w:val="00CF34E0"/>
    <w:rsid w:val="00D134B1"/>
    <w:rsid w:val="00D13732"/>
    <w:rsid w:val="00D15BC9"/>
    <w:rsid w:val="00D164AA"/>
    <w:rsid w:val="00D17542"/>
    <w:rsid w:val="00D22B29"/>
    <w:rsid w:val="00D31D6E"/>
    <w:rsid w:val="00D32A8A"/>
    <w:rsid w:val="00D5141C"/>
    <w:rsid w:val="00D521F7"/>
    <w:rsid w:val="00D53342"/>
    <w:rsid w:val="00D5409C"/>
    <w:rsid w:val="00D55283"/>
    <w:rsid w:val="00D62DD5"/>
    <w:rsid w:val="00D75993"/>
    <w:rsid w:val="00D82752"/>
    <w:rsid w:val="00D8277F"/>
    <w:rsid w:val="00D86416"/>
    <w:rsid w:val="00D90351"/>
    <w:rsid w:val="00DA3ACF"/>
    <w:rsid w:val="00DA539D"/>
    <w:rsid w:val="00DB09E1"/>
    <w:rsid w:val="00DB2D0A"/>
    <w:rsid w:val="00DC4AE5"/>
    <w:rsid w:val="00DC5F84"/>
    <w:rsid w:val="00DD2A66"/>
    <w:rsid w:val="00DE5E7A"/>
    <w:rsid w:val="00DE6B9F"/>
    <w:rsid w:val="00E02C4C"/>
    <w:rsid w:val="00E0517B"/>
    <w:rsid w:val="00E0791A"/>
    <w:rsid w:val="00E12A25"/>
    <w:rsid w:val="00E13C45"/>
    <w:rsid w:val="00E30FF8"/>
    <w:rsid w:val="00E3581B"/>
    <w:rsid w:val="00E37EE4"/>
    <w:rsid w:val="00E421ED"/>
    <w:rsid w:val="00E47E3D"/>
    <w:rsid w:val="00E54944"/>
    <w:rsid w:val="00E551F3"/>
    <w:rsid w:val="00E6573E"/>
    <w:rsid w:val="00E76A40"/>
    <w:rsid w:val="00E76F61"/>
    <w:rsid w:val="00E82EC0"/>
    <w:rsid w:val="00E8688A"/>
    <w:rsid w:val="00E94E1E"/>
    <w:rsid w:val="00E9646F"/>
    <w:rsid w:val="00EA48EE"/>
    <w:rsid w:val="00EB4624"/>
    <w:rsid w:val="00EB52DE"/>
    <w:rsid w:val="00EC2007"/>
    <w:rsid w:val="00EC40BC"/>
    <w:rsid w:val="00EC4AEB"/>
    <w:rsid w:val="00EC6D1A"/>
    <w:rsid w:val="00ED0626"/>
    <w:rsid w:val="00ED21B9"/>
    <w:rsid w:val="00ED347C"/>
    <w:rsid w:val="00ED3E61"/>
    <w:rsid w:val="00ED5794"/>
    <w:rsid w:val="00ED77BB"/>
    <w:rsid w:val="00ED787B"/>
    <w:rsid w:val="00EE074B"/>
    <w:rsid w:val="00EE3CCA"/>
    <w:rsid w:val="00EE4190"/>
    <w:rsid w:val="00EF3C52"/>
    <w:rsid w:val="00F01C9C"/>
    <w:rsid w:val="00F01D87"/>
    <w:rsid w:val="00F021B9"/>
    <w:rsid w:val="00F02DD2"/>
    <w:rsid w:val="00F14063"/>
    <w:rsid w:val="00F17068"/>
    <w:rsid w:val="00F170A6"/>
    <w:rsid w:val="00F2359B"/>
    <w:rsid w:val="00F23807"/>
    <w:rsid w:val="00F2546C"/>
    <w:rsid w:val="00F3034A"/>
    <w:rsid w:val="00F34364"/>
    <w:rsid w:val="00F41D70"/>
    <w:rsid w:val="00F47444"/>
    <w:rsid w:val="00F51F27"/>
    <w:rsid w:val="00F71706"/>
    <w:rsid w:val="00F73F2D"/>
    <w:rsid w:val="00F75BC4"/>
    <w:rsid w:val="00F81986"/>
    <w:rsid w:val="00F84AEE"/>
    <w:rsid w:val="00F8585D"/>
    <w:rsid w:val="00F8732D"/>
    <w:rsid w:val="00F9487C"/>
    <w:rsid w:val="00FB6C65"/>
    <w:rsid w:val="00FB771C"/>
    <w:rsid w:val="00FC16A2"/>
    <w:rsid w:val="00FC272C"/>
    <w:rsid w:val="00FC5090"/>
    <w:rsid w:val="00FC7476"/>
    <w:rsid w:val="00FD3965"/>
    <w:rsid w:val="00FE03C4"/>
    <w:rsid w:val="00FE39AE"/>
    <w:rsid w:val="00FE598E"/>
    <w:rsid w:val="00FE7CA2"/>
    <w:rsid w:val="00FF20C6"/>
    <w:rsid w:val="00FF45CD"/>
    <w:rsid w:val="00FF6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E3D"/>
    <w:rPr>
      <w:rFonts w:ascii="Arial" w:hAnsi="Arial" w:cs="Arial"/>
      <w:bCs/>
      <w:szCs w:val="24"/>
      <w:lang w:eastAsia="en-US"/>
    </w:rPr>
  </w:style>
  <w:style w:type="paragraph" w:styleId="Heading1">
    <w:name w:val="heading 1"/>
    <w:basedOn w:val="Normal"/>
    <w:link w:val="Heading1Char"/>
    <w:uiPriority w:val="9"/>
    <w:qFormat/>
    <w:rsid w:val="009165D8"/>
    <w:pPr>
      <w:spacing w:before="100" w:beforeAutospacing="1" w:after="100" w:afterAutospacing="1"/>
      <w:outlineLvl w:val="0"/>
    </w:pPr>
    <w:rPr>
      <w:rFonts w:ascii="Times New Roman" w:eastAsia="Calibri" w:hAnsi="Times New Roman" w:cs="Times New Roman"/>
      <w:b/>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uiPriority w:val="20"/>
    <w:qFormat/>
    <w:rsid w:val="004A4CB8"/>
    <w:rPr>
      <w:i/>
      <w:iCs/>
    </w:rPr>
  </w:style>
  <w:style w:type="paragraph" w:styleId="E-mailSignature">
    <w:name w:val="E-mail Signature"/>
    <w:basedOn w:val="Normal"/>
    <w:rPr>
      <w:rFonts w:ascii="Times New Roman" w:hAnsi="Times New Roman"/>
      <w:sz w:val="24"/>
    </w:rPr>
  </w:style>
  <w:style w:type="character" w:styleId="Hyperlink">
    <w:name w:val="Hyperlink"/>
    <w:rPr>
      <w:color w:val="0000FF"/>
      <w:u w:val="single"/>
    </w:rPr>
  </w:style>
  <w:style w:type="character" w:customStyle="1" w:styleId="EmailStyle26">
    <w:name w:val="EmailStyle26"/>
    <w:rPr>
      <w:rFonts w:ascii="Arial" w:hAnsi="Arial" w:cs="Arial"/>
      <w:color w:val="000000"/>
      <w:sz w:val="20"/>
      <w:szCs w:val="20"/>
    </w:rPr>
  </w:style>
  <w:style w:type="character" w:customStyle="1" w:styleId="a">
    <w:name w:val="."/>
    <w:semiHidden/>
    <w:rPr>
      <w:rFonts w:ascii="Arial" w:hAnsi="Arial" w:cs="Arial"/>
      <w:color w:val="000080"/>
      <w:sz w:val="20"/>
      <w:szCs w:val="20"/>
    </w:rPr>
  </w:style>
  <w:style w:type="character" w:styleId="FollowedHyperlink">
    <w:name w:val="FollowedHyperlink"/>
    <w:rPr>
      <w:color w:val="606420"/>
      <w:u w:val="single"/>
    </w:rPr>
  </w:style>
  <w:style w:type="paragraph" w:styleId="NormalWeb">
    <w:name w:val="Normal (Web)"/>
    <w:basedOn w:val="Normal"/>
    <w:uiPriority w:val="99"/>
    <w:rsid w:val="00A20CEE"/>
    <w:pPr>
      <w:spacing w:before="100" w:beforeAutospacing="1" w:after="100" w:afterAutospacing="1"/>
    </w:pPr>
    <w:rPr>
      <w:rFonts w:ascii="Times New Roman" w:hAnsi="Times New Roman" w:cs="Times New Roman"/>
      <w:bCs w:val="0"/>
      <w:sz w:val="24"/>
      <w:lang w:val="en-US"/>
    </w:rPr>
  </w:style>
  <w:style w:type="character" w:styleId="Strong">
    <w:name w:val="Strong"/>
    <w:uiPriority w:val="22"/>
    <w:qFormat/>
    <w:rsid w:val="00285567"/>
    <w:rPr>
      <w:b/>
      <w:bCs/>
    </w:rPr>
  </w:style>
  <w:style w:type="paragraph" w:styleId="BodyText">
    <w:name w:val="Body Text"/>
    <w:basedOn w:val="Normal"/>
    <w:link w:val="BodyTextChar"/>
    <w:rsid w:val="00285567"/>
    <w:rPr>
      <w:rFonts w:ascii="Times New Roman" w:hAnsi="Times New Roman" w:cs="Times New Roman"/>
      <w:bCs w:val="0"/>
      <w:sz w:val="24"/>
      <w:lang w:val="en-US"/>
    </w:rPr>
  </w:style>
  <w:style w:type="character" w:styleId="HTMLCite">
    <w:name w:val="HTML Cite"/>
    <w:uiPriority w:val="99"/>
    <w:rsid w:val="00F3034A"/>
    <w:rPr>
      <w:i/>
      <w:iCs/>
    </w:rPr>
  </w:style>
  <w:style w:type="paragraph" w:styleId="BodyTextIndent">
    <w:name w:val="Body Text Indent"/>
    <w:basedOn w:val="Normal"/>
    <w:rsid w:val="0051056E"/>
    <w:pPr>
      <w:spacing w:after="120"/>
      <w:ind w:left="283"/>
    </w:pPr>
  </w:style>
  <w:style w:type="paragraph" w:customStyle="1" w:styleId="summary">
    <w:name w:val="summary"/>
    <w:basedOn w:val="Normal"/>
    <w:rsid w:val="005250C2"/>
    <w:pPr>
      <w:spacing w:after="180"/>
    </w:pPr>
    <w:rPr>
      <w:rFonts w:ascii="Times New Roman" w:hAnsi="Times New Roman" w:cs="Times New Roman"/>
      <w:bCs w:val="0"/>
      <w:sz w:val="31"/>
      <w:szCs w:val="31"/>
      <w:lang w:val="en-US"/>
    </w:rPr>
  </w:style>
  <w:style w:type="paragraph" w:customStyle="1" w:styleId="b907aede-32a7-419a-b23a-fb4b264f0297">
    <w:name w:val="b907aede-32a7-419a-b23a-fb4b264f0297"/>
    <w:basedOn w:val="Normal"/>
    <w:uiPriority w:val="99"/>
    <w:rsid w:val="007A6A21"/>
    <w:rPr>
      <w:rFonts w:ascii="Times New Roman" w:eastAsia="Calibri" w:hAnsi="Times New Roman" w:cs="Times New Roman"/>
      <w:bCs w:val="0"/>
      <w:sz w:val="24"/>
      <w:lang w:eastAsia="en-AU"/>
    </w:rPr>
  </w:style>
  <w:style w:type="paragraph" w:styleId="ListParagraph">
    <w:name w:val="List Paragraph"/>
    <w:basedOn w:val="Normal"/>
    <w:uiPriority w:val="34"/>
    <w:qFormat/>
    <w:rsid w:val="00F17068"/>
    <w:pPr>
      <w:spacing w:after="200" w:line="276" w:lineRule="auto"/>
      <w:ind w:left="720"/>
      <w:contextualSpacing/>
    </w:pPr>
    <w:rPr>
      <w:rFonts w:ascii="Calibri" w:eastAsia="Calibri" w:hAnsi="Calibri" w:cs="Times New Roman"/>
      <w:bCs w:val="0"/>
      <w:sz w:val="22"/>
      <w:szCs w:val="22"/>
      <w:lang w:val="en-US"/>
    </w:rPr>
  </w:style>
  <w:style w:type="paragraph" w:styleId="PlainText">
    <w:name w:val="Plain Text"/>
    <w:basedOn w:val="Normal"/>
    <w:link w:val="PlainTextChar"/>
    <w:uiPriority w:val="99"/>
    <w:unhideWhenUsed/>
    <w:rsid w:val="00C300AE"/>
    <w:rPr>
      <w:rFonts w:ascii="Calibri" w:eastAsia="Calibri" w:hAnsi="Calibri" w:cs="Calibri"/>
      <w:bCs w:val="0"/>
      <w:sz w:val="22"/>
      <w:szCs w:val="22"/>
      <w:lang w:eastAsia="en-AU"/>
    </w:rPr>
  </w:style>
  <w:style w:type="character" w:customStyle="1" w:styleId="PlainTextChar">
    <w:name w:val="Plain Text Char"/>
    <w:link w:val="PlainText"/>
    <w:uiPriority w:val="99"/>
    <w:rsid w:val="00C300AE"/>
    <w:rPr>
      <w:rFonts w:ascii="Calibri" w:eastAsia="Calibri" w:hAnsi="Calibri" w:cs="Calibri"/>
      <w:sz w:val="22"/>
      <w:szCs w:val="22"/>
    </w:rPr>
  </w:style>
  <w:style w:type="character" w:customStyle="1" w:styleId="BodyTextChar">
    <w:name w:val="Body Text Char"/>
    <w:link w:val="BodyText"/>
    <w:rsid w:val="00C10CF9"/>
    <w:rPr>
      <w:sz w:val="24"/>
      <w:szCs w:val="24"/>
      <w:lang w:val="en-US" w:eastAsia="en-US"/>
    </w:rPr>
  </w:style>
  <w:style w:type="paragraph" w:customStyle="1" w:styleId="ResumeHead1">
    <w:name w:val="Resume Head 1"/>
    <w:basedOn w:val="Normal"/>
    <w:next w:val="Normal"/>
    <w:link w:val="ResumeHead1Char"/>
    <w:rsid w:val="00DA3ACF"/>
    <w:pPr>
      <w:overflowPunct w:val="0"/>
      <w:autoSpaceDE w:val="0"/>
      <w:autoSpaceDN w:val="0"/>
      <w:adjustRightInd w:val="0"/>
      <w:spacing w:before="120" w:after="40"/>
      <w:textAlignment w:val="baseline"/>
      <w:outlineLvl w:val="0"/>
    </w:pPr>
    <w:rPr>
      <w:rFonts w:ascii="EYInterstate" w:hAnsi="EYInterstate"/>
      <w:b/>
      <w:sz w:val="36"/>
      <w:szCs w:val="20"/>
      <w:lang w:val="en-GB"/>
    </w:rPr>
  </w:style>
  <w:style w:type="character" w:customStyle="1" w:styleId="ResumeHead1Char">
    <w:name w:val="Resume Head 1 Char"/>
    <w:link w:val="ResumeHead1"/>
    <w:rsid w:val="00DA3ACF"/>
    <w:rPr>
      <w:rFonts w:ascii="EYInterstate" w:hAnsi="EYInterstate" w:cs="Arial"/>
      <w:b/>
      <w:bCs/>
      <w:sz w:val="36"/>
      <w:lang w:val="en-GB" w:eastAsia="en-US"/>
    </w:rPr>
  </w:style>
  <w:style w:type="paragraph" w:customStyle="1" w:styleId="ResumeHead2">
    <w:name w:val="Resume Head 2"/>
    <w:basedOn w:val="Normal"/>
    <w:next w:val="Normal"/>
    <w:link w:val="ResumeHead2Char"/>
    <w:rsid w:val="00DA3ACF"/>
    <w:pPr>
      <w:spacing w:after="120" w:line="264" w:lineRule="auto"/>
      <w:outlineLvl w:val="0"/>
    </w:pPr>
    <w:rPr>
      <w:rFonts w:ascii="EYInterstate" w:hAnsi="EYInterstate" w:cs="Times New Roman"/>
      <w:bCs w:val="0"/>
      <w:kern w:val="12"/>
      <w:lang w:val="en-GB"/>
    </w:rPr>
  </w:style>
  <w:style w:type="character" w:customStyle="1" w:styleId="ResumeHead2Char">
    <w:name w:val="Resume Head 2 Char"/>
    <w:link w:val="ResumeHead2"/>
    <w:rsid w:val="00DA3ACF"/>
    <w:rPr>
      <w:rFonts w:ascii="EYInterstate" w:hAnsi="EYInterstate"/>
      <w:kern w:val="12"/>
      <w:szCs w:val="24"/>
      <w:lang w:val="en-GB" w:eastAsia="en-US"/>
    </w:rPr>
  </w:style>
  <w:style w:type="paragraph" w:customStyle="1" w:styleId="Default">
    <w:name w:val="Default"/>
    <w:uiPriority w:val="99"/>
    <w:rsid w:val="0015435C"/>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9165D8"/>
    <w:rPr>
      <w:rFonts w:eastAsia="Calibri"/>
      <w:b/>
      <w:bCs/>
      <w:kern w:val="36"/>
      <w:sz w:val="48"/>
      <w:szCs w:val="48"/>
    </w:rPr>
  </w:style>
  <w:style w:type="paragraph" w:customStyle="1" w:styleId="Bio-BodyText">
    <w:name w:val="Bio - Body Text"/>
    <w:basedOn w:val="Normal"/>
    <w:rsid w:val="00D32A8A"/>
    <w:pPr>
      <w:spacing w:before="120" w:after="120"/>
    </w:pPr>
    <w:rPr>
      <w:rFonts w:ascii="Verdana" w:hAnsi="Verdana" w:cs="Times New Roman"/>
      <w:bCs w:val="0"/>
      <w:spacing w:val="4"/>
      <w:sz w:val="18"/>
      <w:szCs w:val="18"/>
      <w:lang w:val="en-US"/>
    </w:rPr>
  </w:style>
  <w:style w:type="paragraph" w:customStyle="1" w:styleId="Bodycopy">
    <w:name w:val="Body copy"/>
    <w:link w:val="BodycopyChar"/>
    <w:uiPriority w:val="2"/>
    <w:rsid w:val="00A01092"/>
    <w:pPr>
      <w:spacing w:after="120" w:line="260" w:lineRule="atLeast"/>
    </w:pPr>
    <w:rPr>
      <w:rFonts w:ascii="Arial" w:eastAsia="Calibri" w:hAnsi="Arial"/>
      <w:lang w:val="en-US" w:eastAsia="en-US"/>
    </w:rPr>
  </w:style>
  <w:style w:type="character" w:customStyle="1" w:styleId="BodycopyChar">
    <w:name w:val="Body copy Char"/>
    <w:link w:val="Bodycopy"/>
    <w:uiPriority w:val="2"/>
    <w:rsid w:val="00A01092"/>
    <w:rPr>
      <w:rFonts w:ascii="Arial" w:eastAsia="Calibri" w:hAnsi="Arial"/>
      <w:lang w:val="en-US" w:eastAsia="en-US"/>
    </w:rPr>
  </w:style>
  <w:style w:type="paragraph" w:styleId="BalloonText">
    <w:name w:val="Balloon Text"/>
    <w:basedOn w:val="Normal"/>
    <w:link w:val="BalloonTextChar"/>
    <w:rsid w:val="00175358"/>
    <w:rPr>
      <w:rFonts w:ascii="Tahoma" w:hAnsi="Tahoma" w:cs="Tahoma"/>
      <w:sz w:val="16"/>
      <w:szCs w:val="16"/>
    </w:rPr>
  </w:style>
  <w:style w:type="character" w:customStyle="1" w:styleId="BalloonTextChar">
    <w:name w:val="Balloon Text Char"/>
    <w:basedOn w:val="DefaultParagraphFont"/>
    <w:link w:val="BalloonText"/>
    <w:rsid w:val="00175358"/>
    <w:rPr>
      <w:rFonts w:ascii="Tahoma" w:hAnsi="Tahoma" w:cs="Tahoma"/>
      <w:bCs/>
      <w:sz w:val="16"/>
      <w:szCs w:val="16"/>
      <w:lang w:eastAsia="en-US"/>
    </w:rPr>
  </w:style>
  <w:style w:type="table" w:styleId="TableGrid">
    <w:name w:val="Table Grid"/>
    <w:basedOn w:val="TableNormal"/>
    <w:uiPriority w:val="39"/>
    <w:rsid w:val="000306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qypsd">
    <w:name w:val="kqypsd"/>
    <w:basedOn w:val="DefaultParagraphFont"/>
    <w:rsid w:val="009C60B9"/>
  </w:style>
  <w:style w:type="character" w:customStyle="1" w:styleId="ueijz">
    <w:name w:val="ueijz"/>
    <w:basedOn w:val="DefaultParagraphFont"/>
    <w:rsid w:val="009C6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E3D"/>
    <w:rPr>
      <w:rFonts w:ascii="Arial" w:hAnsi="Arial" w:cs="Arial"/>
      <w:bCs/>
      <w:szCs w:val="24"/>
      <w:lang w:eastAsia="en-US"/>
    </w:rPr>
  </w:style>
  <w:style w:type="paragraph" w:styleId="Heading1">
    <w:name w:val="heading 1"/>
    <w:basedOn w:val="Normal"/>
    <w:link w:val="Heading1Char"/>
    <w:uiPriority w:val="9"/>
    <w:qFormat/>
    <w:rsid w:val="009165D8"/>
    <w:pPr>
      <w:spacing w:before="100" w:beforeAutospacing="1" w:after="100" w:afterAutospacing="1"/>
      <w:outlineLvl w:val="0"/>
    </w:pPr>
    <w:rPr>
      <w:rFonts w:ascii="Times New Roman" w:eastAsia="Calibri" w:hAnsi="Times New Roman" w:cs="Times New Roman"/>
      <w:b/>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uiPriority w:val="20"/>
    <w:qFormat/>
    <w:rsid w:val="004A4CB8"/>
    <w:rPr>
      <w:i/>
      <w:iCs/>
    </w:rPr>
  </w:style>
  <w:style w:type="paragraph" w:styleId="E-mailSignature">
    <w:name w:val="E-mail Signature"/>
    <w:basedOn w:val="Normal"/>
    <w:rPr>
      <w:rFonts w:ascii="Times New Roman" w:hAnsi="Times New Roman"/>
      <w:sz w:val="24"/>
    </w:rPr>
  </w:style>
  <w:style w:type="character" w:styleId="Hyperlink">
    <w:name w:val="Hyperlink"/>
    <w:rPr>
      <w:color w:val="0000FF"/>
      <w:u w:val="single"/>
    </w:rPr>
  </w:style>
  <w:style w:type="character" w:customStyle="1" w:styleId="EmailStyle26">
    <w:name w:val="EmailStyle26"/>
    <w:rPr>
      <w:rFonts w:ascii="Arial" w:hAnsi="Arial" w:cs="Arial"/>
      <w:color w:val="000000"/>
      <w:sz w:val="20"/>
      <w:szCs w:val="20"/>
    </w:rPr>
  </w:style>
  <w:style w:type="character" w:customStyle="1" w:styleId="a">
    <w:name w:val="."/>
    <w:semiHidden/>
    <w:rPr>
      <w:rFonts w:ascii="Arial" w:hAnsi="Arial" w:cs="Arial"/>
      <w:color w:val="000080"/>
      <w:sz w:val="20"/>
      <w:szCs w:val="20"/>
    </w:rPr>
  </w:style>
  <w:style w:type="character" w:styleId="FollowedHyperlink">
    <w:name w:val="FollowedHyperlink"/>
    <w:rPr>
      <w:color w:val="606420"/>
      <w:u w:val="single"/>
    </w:rPr>
  </w:style>
  <w:style w:type="paragraph" w:styleId="NormalWeb">
    <w:name w:val="Normal (Web)"/>
    <w:basedOn w:val="Normal"/>
    <w:uiPriority w:val="99"/>
    <w:rsid w:val="00A20CEE"/>
    <w:pPr>
      <w:spacing w:before="100" w:beforeAutospacing="1" w:after="100" w:afterAutospacing="1"/>
    </w:pPr>
    <w:rPr>
      <w:rFonts w:ascii="Times New Roman" w:hAnsi="Times New Roman" w:cs="Times New Roman"/>
      <w:bCs w:val="0"/>
      <w:sz w:val="24"/>
      <w:lang w:val="en-US"/>
    </w:rPr>
  </w:style>
  <w:style w:type="character" w:styleId="Strong">
    <w:name w:val="Strong"/>
    <w:uiPriority w:val="22"/>
    <w:qFormat/>
    <w:rsid w:val="00285567"/>
    <w:rPr>
      <w:b/>
      <w:bCs/>
    </w:rPr>
  </w:style>
  <w:style w:type="paragraph" w:styleId="BodyText">
    <w:name w:val="Body Text"/>
    <w:basedOn w:val="Normal"/>
    <w:link w:val="BodyTextChar"/>
    <w:rsid w:val="00285567"/>
    <w:rPr>
      <w:rFonts w:ascii="Times New Roman" w:hAnsi="Times New Roman" w:cs="Times New Roman"/>
      <w:bCs w:val="0"/>
      <w:sz w:val="24"/>
      <w:lang w:val="en-US"/>
    </w:rPr>
  </w:style>
  <w:style w:type="character" w:styleId="HTMLCite">
    <w:name w:val="HTML Cite"/>
    <w:uiPriority w:val="99"/>
    <w:rsid w:val="00F3034A"/>
    <w:rPr>
      <w:i/>
      <w:iCs/>
    </w:rPr>
  </w:style>
  <w:style w:type="paragraph" w:styleId="BodyTextIndent">
    <w:name w:val="Body Text Indent"/>
    <w:basedOn w:val="Normal"/>
    <w:rsid w:val="0051056E"/>
    <w:pPr>
      <w:spacing w:after="120"/>
      <w:ind w:left="283"/>
    </w:pPr>
  </w:style>
  <w:style w:type="paragraph" w:customStyle="1" w:styleId="summary">
    <w:name w:val="summary"/>
    <w:basedOn w:val="Normal"/>
    <w:rsid w:val="005250C2"/>
    <w:pPr>
      <w:spacing w:after="180"/>
    </w:pPr>
    <w:rPr>
      <w:rFonts w:ascii="Times New Roman" w:hAnsi="Times New Roman" w:cs="Times New Roman"/>
      <w:bCs w:val="0"/>
      <w:sz w:val="31"/>
      <w:szCs w:val="31"/>
      <w:lang w:val="en-US"/>
    </w:rPr>
  </w:style>
  <w:style w:type="paragraph" w:customStyle="1" w:styleId="b907aede-32a7-419a-b23a-fb4b264f0297">
    <w:name w:val="b907aede-32a7-419a-b23a-fb4b264f0297"/>
    <w:basedOn w:val="Normal"/>
    <w:uiPriority w:val="99"/>
    <w:rsid w:val="007A6A21"/>
    <w:rPr>
      <w:rFonts w:ascii="Times New Roman" w:eastAsia="Calibri" w:hAnsi="Times New Roman" w:cs="Times New Roman"/>
      <w:bCs w:val="0"/>
      <w:sz w:val="24"/>
      <w:lang w:eastAsia="en-AU"/>
    </w:rPr>
  </w:style>
  <w:style w:type="paragraph" w:styleId="ListParagraph">
    <w:name w:val="List Paragraph"/>
    <w:basedOn w:val="Normal"/>
    <w:uiPriority w:val="34"/>
    <w:qFormat/>
    <w:rsid w:val="00F17068"/>
    <w:pPr>
      <w:spacing w:after="200" w:line="276" w:lineRule="auto"/>
      <w:ind w:left="720"/>
      <w:contextualSpacing/>
    </w:pPr>
    <w:rPr>
      <w:rFonts w:ascii="Calibri" w:eastAsia="Calibri" w:hAnsi="Calibri" w:cs="Times New Roman"/>
      <w:bCs w:val="0"/>
      <w:sz w:val="22"/>
      <w:szCs w:val="22"/>
      <w:lang w:val="en-US"/>
    </w:rPr>
  </w:style>
  <w:style w:type="paragraph" w:styleId="PlainText">
    <w:name w:val="Plain Text"/>
    <w:basedOn w:val="Normal"/>
    <w:link w:val="PlainTextChar"/>
    <w:uiPriority w:val="99"/>
    <w:unhideWhenUsed/>
    <w:rsid w:val="00C300AE"/>
    <w:rPr>
      <w:rFonts w:ascii="Calibri" w:eastAsia="Calibri" w:hAnsi="Calibri" w:cs="Calibri"/>
      <w:bCs w:val="0"/>
      <w:sz w:val="22"/>
      <w:szCs w:val="22"/>
      <w:lang w:eastAsia="en-AU"/>
    </w:rPr>
  </w:style>
  <w:style w:type="character" w:customStyle="1" w:styleId="PlainTextChar">
    <w:name w:val="Plain Text Char"/>
    <w:link w:val="PlainText"/>
    <w:uiPriority w:val="99"/>
    <w:rsid w:val="00C300AE"/>
    <w:rPr>
      <w:rFonts w:ascii="Calibri" w:eastAsia="Calibri" w:hAnsi="Calibri" w:cs="Calibri"/>
      <w:sz w:val="22"/>
      <w:szCs w:val="22"/>
    </w:rPr>
  </w:style>
  <w:style w:type="character" w:customStyle="1" w:styleId="BodyTextChar">
    <w:name w:val="Body Text Char"/>
    <w:link w:val="BodyText"/>
    <w:rsid w:val="00C10CF9"/>
    <w:rPr>
      <w:sz w:val="24"/>
      <w:szCs w:val="24"/>
      <w:lang w:val="en-US" w:eastAsia="en-US"/>
    </w:rPr>
  </w:style>
  <w:style w:type="paragraph" w:customStyle="1" w:styleId="ResumeHead1">
    <w:name w:val="Resume Head 1"/>
    <w:basedOn w:val="Normal"/>
    <w:next w:val="Normal"/>
    <w:link w:val="ResumeHead1Char"/>
    <w:rsid w:val="00DA3ACF"/>
    <w:pPr>
      <w:overflowPunct w:val="0"/>
      <w:autoSpaceDE w:val="0"/>
      <w:autoSpaceDN w:val="0"/>
      <w:adjustRightInd w:val="0"/>
      <w:spacing w:before="120" w:after="40"/>
      <w:textAlignment w:val="baseline"/>
      <w:outlineLvl w:val="0"/>
    </w:pPr>
    <w:rPr>
      <w:rFonts w:ascii="EYInterstate" w:hAnsi="EYInterstate"/>
      <w:b/>
      <w:sz w:val="36"/>
      <w:szCs w:val="20"/>
      <w:lang w:val="en-GB"/>
    </w:rPr>
  </w:style>
  <w:style w:type="character" w:customStyle="1" w:styleId="ResumeHead1Char">
    <w:name w:val="Resume Head 1 Char"/>
    <w:link w:val="ResumeHead1"/>
    <w:rsid w:val="00DA3ACF"/>
    <w:rPr>
      <w:rFonts w:ascii="EYInterstate" w:hAnsi="EYInterstate" w:cs="Arial"/>
      <w:b/>
      <w:bCs/>
      <w:sz w:val="36"/>
      <w:lang w:val="en-GB" w:eastAsia="en-US"/>
    </w:rPr>
  </w:style>
  <w:style w:type="paragraph" w:customStyle="1" w:styleId="ResumeHead2">
    <w:name w:val="Resume Head 2"/>
    <w:basedOn w:val="Normal"/>
    <w:next w:val="Normal"/>
    <w:link w:val="ResumeHead2Char"/>
    <w:rsid w:val="00DA3ACF"/>
    <w:pPr>
      <w:spacing w:after="120" w:line="264" w:lineRule="auto"/>
      <w:outlineLvl w:val="0"/>
    </w:pPr>
    <w:rPr>
      <w:rFonts w:ascii="EYInterstate" w:hAnsi="EYInterstate" w:cs="Times New Roman"/>
      <w:bCs w:val="0"/>
      <w:kern w:val="12"/>
      <w:lang w:val="en-GB"/>
    </w:rPr>
  </w:style>
  <w:style w:type="character" w:customStyle="1" w:styleId="ResumeHead2Char">
    <w:name w:val="Resume Head 2 Char"/>
    <w:link w:val="ResumeHead2"/>
    <w:rsid w:val="00DA3ACF"/>
    <w:rPr>
      <w:rFonts w:ascii="EYInterstate" w:hAnsi="EYInterstate"/>
      <w:kern w:val="12"/>
      <w:szCs w:val="24"/>
      <w:lang w:val="en-GB" w:eastAsia="en-US"/>
    </w:rPr>
  </w:style>
  <w:style w:type="paragraph" w:customStyle="1" w:styleId="Default">
    <w:name w:val="Default"/>
    <w:uiPriority w:val="99"/>
    <w:rsid w:val="0015435C"/>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9165D8"/>
    <w:rPr>
      <w:rFonts w:eastAsia="Calibri"/>
      <w:b/>
      <w:bCs/>
      <w:kern w:val="36"/>
      <w:sz w:val="48"/>
      <w:szCs w:val="48"/>
    </w:rPr>
  </w:style>
  <w:style w:type="paragraph" w:customStyle="1" w:styleId="Bio-BodyText">
    <w:name w:val="Bio - Body Text"/>
    <w:basedOn w:val="Normal"/>
    <w:rsid w:val="00D32A8A"/>
    <w:pPr>
      <w:spacing w:before="120" w:after="120"/>
    </w:pPr>
    <w:rPr>
      <w:rFonts w:ascii="Verdana" w:hAnsi="Verdana" w:cs="Times New Roman"/>
      <w:bCs w:val="0"/>
      <w:spacing w:val="4"/>
      <w:sz w:val="18"/>
      <w:szCs w:val="18"/>
      <w:lang w:val="en-US"/>
    </w:rPr>
  </w:style>
  <w:style w:type="paragraph" w:customStyle="1" w:styleId="Bodycopy">
    <w:name w:val="Body copy"/>
    <w:link w:val="BodycopyChar"/>
    <w:uiPriority w:val="2"/>
    <w:rsid w:val="00A01092"/>
    <w:pPr>
      <w:spacing w:after="120" w:line="260" w:lineRule="atLeast"/>
    </w:pPr>
    <w:rPr>
      <w:rFonts w:ascii="Arial" w:eastAsia="Calibri" w:hAnsi="Arial"/>
      <w:lang w:val="en-US" w:eastAsia="en-US"/>
    </w:rPr>
  </w:style>
  <w:style w:type="character" w:customStyle="1" w:styleId="BodycopyChar">
    <w:name w:val="Body copy Char"/>
    <w:link w:val="Bodycopy"/>
    <w:uiPriority w:val="2"/>
    <w:rsid w:val="00A01092"/>
    <w:rPr>
      <w:rFonts w:ascii="Arial" w:eastAsia="Calibri" w:hAnsi="Arial"/>
      <w:lang w:val="en-US" w:eastAsia="en-US"/>
    </w:rPr>
  </w:style>
  <w:style w:type="paragraph" w:styleId="BalloonText">
    <w:name w:val="Balloon Text"/>
    <w:basedOn w:val="Normal"/>
    <w:link w:val="BalloonTextChar"/>
    <w:rsid w:val="00175358"/>
    <w:rPr>
      <w:rFonts w:ascii="Tahoma" w:hAnsi="Tahoma" w:cs="Tahoma"/>
      <w:sz w:val="16"/>
      <w:szCs w:val="16"/>
    </w:rPr>
  </w:style>
  <w:style w:type="character" w:customStyle="1" w:styleId="BalloonTextChar">
    <w:name w:val="Balloon Text Char"/>
    <w:basedOn w:val="DefaultParagraphFont"/>
    <w:link w:val="BalloonText"/>
    <w:rsid w:val="00175358"/>
    <w:rPr>
      <w:rFonts w:ascii="Tahoma" w:hAnsi="Tahoma" w:cs="Tahoma"/>
      <w:bCs/>
      <w:sz w:val="16"/>
      <w:szCs w:val="16"/>
      <w:lang w:eastAsia="en-US"/>
    </w:rPr>
  </w:style>
  <w:style w:type="table" w:styleId="TableGrid">
    <w:name w:val="Table Grid"/>
    <w:basedOn w:val="TableNormal"/>
    <w:uiPriority w:val="39"/>
    <w:rsid w:val="000306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qypsd">
    <w:name w:val="kqypsd"/>
    <w:basedOn w:val="DefaultParagraphFont"/>
    <w:rsid w:val="009C60B9"/>
  </w:style>
  <w:style w:type="character" w:customStyle="1" w:styleId="ueijz">
    <w:name w:val="ueijz"/>
    <w:basedOn w:val="DefaultParagraphFont"/>
    <w:rsid w:val="009C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29">
      <w:bodyDiv w:val="1"/>
      <w:marLeft w:val="0"/>
      <w:marRight w:val="0"/>
      <w:marTop w:val="0"/>
      <w:marBottom w:val="0"/>
      <w:divBdr>
        <w:top w:val="none" w:sz="0" w:space="0" w:color="auto"/>
        <w:left w:val="none" w:sz="0" w:space="0" w:color="auto"/>
        <w:bottom w:val="none" w:sz="0" w:space="0" w:color="auto"/>
        <w:right w:val="none" w:sz="0" w:space="0" w:color="auto"/>
      </w:divBdr>
    </w:div>
    <w:div w:id="6831957">
      <w:bodyDiv w:val="1"/>
      <w:marLeft w:val="0"/>
      <w:marRight w:val="0"/>
      <w:marTop w:val="0"/>
      <w:marBottom w:val="0"/>
      <w:divBdr>
        <w:top w:val="none" w:sz="0" w:space="0" w:color="auto"/>
        <w:left w:val="none" w:sz="0" w:space="0" w:color="auto"/>
        <w:bottom w:val="none" w:sz="0" w:space="0" w:color="auto"/>
        <w:right w:val="none" w:sz="0" w:space="0" w:color="auto"/>
      </w:divBdr>
    </w:div>
    <w:div w:id="19010503">
      <w:bodyDiv w:val="1"/>
      <w:marLeft w:val="0"/>
      <w:marRight w:val="0"/>
      <w:marTop w:val="0"/>
      <w:marBottom w:val="0"/>
      <w:divBdr>
        <w:top w:val="none" w:sz="0" w:space="0" w:color="auto"/>
        <w:left w:val="none" w:sz="0" w:space="0" w:color="auto"/>
        <w:bottom w:val="none" w:sz="0" w:space="0" w:color="auto"/>
        <w:right w:val="none" w:sz="0" w:space="0" w:color="auto"/>
      </w:divBdr>
    </w:div>
    <w:div w:id="19400406">
      <w:bodyDiv w:val="1"/>
      <w:marLeft w:val="0"/>
      <w:marRight w:val="0"/>
      <w:marTop w:val="0"/>
      <w:marBottom w:val="0"/>
      <w:divBdr>
        <w:top w:val="none" w:sz="0" w:space="0" w:color="auto"/>
        <w:left w:val="none" w:sz="0" w:space="0" w:color="auto"/>
        <w:bottom w:val="none" w:sz="0" w:space="0" w:color="auto"/>
        <w:right w:val="none" w:sz="0" w:space="0" w:color="auto"/>
      </w:divBdr>
    </w:div>
    <w:div w:id="27879581">
      <w:bodyDiv w:val="1"/>
      <w:marLeft w:val="0"/>
      <w:marRight w:val="0"/>
      <w:marTop w:val="0"/>
      <w:marBottom w:val="0"/>
      <w:divBdr>
        <w:top w:val="none" w:sz="0" w:space="0" w:color="auto"/>
        <w:left w:val="none" w:sz="0" w:space="0" w:color="auto"/>
        <w:bottom w:val="none" w:sz="0" w:space="0" w:color="auto"/>
        <w:right w:val="none" w:sz="0" w:space="0" w:color="auto"/>
      </w:divBdr>
    </w:div>
    <w:div w:id="75826525">
      <w:bodyDiv w:val="1"/>
      <w:marLeft w:val="0"/>
      <w:marRight w:val="0"/>
      <w:marTop w:val="0"/>
      <w:marBottom w:val="0"/>
      <w:divBdr>
        <w:top w:val="none" w:sz="0" w:space="0" w:color="auto"/>
        <w:left w:val="none" w:sz="0" w:space="0" w:color="auto"/>
        <w:bottom w:val="none" w:sz="0" w:space="0" w:color="auto"/>
        <w:right w:val="none" w:sz="0" w:space="0" w:color="auto"/>
      </w:divBdr>
    </w:div>
    <w:div w:id="101655336">
      <w:bodyDiv w:val="1"/>
      <w:marLeft w:val="0"/>
      <w:marRight w:val="0"/>
      <w:marTop w:val="0"/>
      <w:marBottom w:val="0"/>
      <w:divBdr>
        <w:top w:val="none" w:sz="0" w:space="0" w:color="auto"/>
        <w:left w:val="none" w:sz="0" w:space="0" w:color="auto"/>
        <w:bottom w:val="none" w:sz="0" w:space="0" w:color="auto"/>
        <w:right w:val="none" w:sz="0" w:space="0" w:color="auto"/>
      </w:divBdr>
    </w:div>
    <w:div w:id="104232774">
      <w:bodyDiv w:val="1"/>
      <w:marLeft w:val="0"/>
      <w:marRight w:val="0"/>
      <w:marTop w:val="0"/>
      <w:marBottom w:val="0"/>
      <w:divBdr>
        <w:top w:val="none" w:sz="0" w:space="0" w:color="auto"/>
        <w:left w:val="none" w:sz="0" w:space="0" w:color="auto"/>
        <w:bottom w:val="none" w:sz="0" w:space="0" w:color="auto"/>
        <w:right w:val="none" w:sz="0" w:space="0" w:color="auto"/>
      </w:divBdr>
    </w:div>
    <w:div w:id="126974397">
      <w:bodyDiv w:val="1"/>
      <w:marLeft w:val="0"/>
      <w:marRight w:val="0"/>
      <w:marTop w:val="0"/>
      <w:marBottom w:val="0"/>
      <w:divBdr>
        <w:top w:val="none" w:sz="0" w:space="0" w:color="auto"/>
        <w:left w:val="none" w:sz="0" w:space="0" w:color="auto"/>
        <w:bottom w:val="none" w:sz="0" w:space="0" w:color="auto"/>
        <w:right w:val="none" w:sz="0" w:space="0" w:color="auto"/>
      </w:divBdr>
    </w:div>
    <w:div w:id="129715631">
      <w:bodyDiv w:val="1"/>
      <w:marLeft w:val="0"/>
      <w:marRight w:val="0"/>
      <w:marTop w:val="0"/>
      <w:marBottom w:val="0"/>
      <w:divBdr>
        <w:top w:val="none" w:sz="0" w:space="0" w:color="auto"/>
        <w:left w:val="none" w:sz="0" w:space="0" w:color="auto"/>
        <w:bottom w:val="none" w:sz="0" w:space="0" w:color="auto"/>
        <w:right w:val="none" w:sz="0" w:space="0" w:color="auto"/>
      </w:divBdr>
    </w:div>
    <w:div w:id="149297780">
      <w:bodyDiv w:val="1"/>
      <w:marLeft w:val="0"/>
      <w:marRight w:val="0"/>
      <w:marTop w:val="0"/>
      <w:marBottom w:val="0"/>
      <w:divBdr>
        <w:top w:val="none" w:sz="0" w:space="0" w:color="auto"/>
        <w:left w:val="none" w:sz="0" w:space="0" w:color="auto"/>
        <w:bottom w:val="none" w:sz="0" w:space="0" w:color="auto"/>
        <w:right w:val="none" w:sz="0" w:space="0" w:color="auto"/>
      </w:divBdr>
    </w:div>
    <w:div w:id="153306610">
      <w:bodyDiv w:val="1"/>
      <w:marLeft w:val="0"/>
      <w:marRight w:val="0"/>
      <w:marTop w:val="0"/>
      <w:marBottom w:val="0"/>
      <w:divBdr>
        <w:top w:val="none" w:sz="0" w:space="0" w:color="auto"/>
        <w:left w:val="none" w:sz="0" w:space="0" w:color="auto"/>
        <w:bottom w:val="none" w:sz="0" w:space="0" w:color="auto"/>
        <w:right w:val="none" w:sz="0" w:space="0" w:color="auto"/>
      </w:divBdr>
    </w:div>
    <w:div w:id="181940023">
      <w:bodyDiv w:val="1"/>
      <w:marLeft w:val="0"/>
      <w:marRight w:val="0"/>
      <w:marTop w:val="0"/>
      <w:marBottom w:val="0"/>
      <w:divBdr>
        <w:top w:val="none" w:sz="0" w:space="0" w:color="auto"/>
        <w:left w:val="none" w:sz="0" w:space="0" w:color="auto"/>
        <w:bottom w:val="none" w:sz="0" w:space="0" w:color="auto"/>
        <w:right w:val="none" w:sz="0" w:space="0" w:color="auto"/>
      </w:divBdr>
    </w:div>
    <w:div w:id="271398579">
      <w:bodyDiv w:val="1"/>
      <w:marLeft w:val="0"/>
      <w:marRight w:val="0"/>
      <w:marTop w:val="0"/>
      <w:marBottom w:val="0"/>
      <w:divBdr>
        <w:top w:val="none" w:sz="0" w:space="0" w:color="auto"/>
        <w:left w:val="none" w:sz="0" w:space="0" w:color="auto"/>
        <w:bottom w:val="none" w:sz="0" w:space="0" w:color="auto"/>
        <w:right w:val="none" w:sz="0" w:space="0" w:color="auto"/>
      </w:divBdr>
    </w:div>
    <w:div w:id="290597308">
      <w:bodyDiv w:val="1"/>
      <w:marLeft w:val="0"/>
      <w:marRight w:val="0"/>
      <w:marTop w:val="0"/>
      <w:marBottom w:val="0"/>
      <w:divBdr>
        <w:top w:val="none" w:sz="0" w:space="0" w:color="auto"/>
        <w:left w:val="none" w:sz="0" w:space="0" w:color="auto"/>
        <w:bottom w:val="none" w:sz="0" w:space="0" w:color="auto"/>
        <w:right w:val="none" w:sz="0" w:space="0" w:color="auto"/>
      </w:divBdr>
    </w:div>
    <w:div w:id="299960253">
      <w:bodyDiv w:val="1"/>
      <w:marLeft w:val="0"/>
      <w:marRight w:val="0"/>
      <w:marTop w:val="0"/>
      <w:marBottom w:val="0"/>
      <w:divBdr>
        <w:top w:val="none" w:sz="0" w:space="0" w:color="auto"/>
        <w:left w:val="none" w:sz="0" w:space="0" w:color="auto"/>
        <w:bottom w:val="none" w:sz="0" w:space="0" w:color="auto"/>
        <w:right w:val="none" w:sz="0" w:space="0" w:color="auto"/>
      </w:divBdr>
    </w:div>
    <w:div w:id="317811457">
      <w:bodyDiv w:val="1"/>
      <w:marLeft w:val="0"/>
      <w:marRight w:val="0"/>
      <w:marTop w:val="0"/>
      <w:marBottom w:val="0"/>
      <w:divBdr>
        <w:top w:val="none" w:sz="0" w:space="0" w:color="auto"/>
        <w:left w:val="none" w:sz="0" w:space="0" w:color="auto"/>
        <w:bottom w:val="none" w:sz="0" w:space="0" w:color="auto"/>
        <w:right w:val="none" w:sz="0" w:space="0" w:color="auto"/>
      </w:divBdr>
    </w:div>
    <w:div w:id="342703565">
      <w:bodyDiv w:val="1"/>
      <w:marLeft w:val="0"/>
      <w:marRight w:val="0"/>
      <w:marTop w:val="0"/>
      <w:marBottom w:val="0"/>
      <w:divBdr>
        <w:top w:val="none" w:sz="0" w:space="0" w:color="auto"/>
        <w:left w:val="none" w:sz="0" w:space="0" w:color="auto"/>
        <w:bottom w:val="none" w:sz="0" w:space="0" w:color="auto"/>
        <w:right w:val="none" w:sz="0" w:space="0" w:color="auto"/>
      </w:divBdr>
    </w:div>
    <w:div w:id="434908191">
      <w:bodyDiv w:val="1"/>
      <w:marLeft w:val="0"/>
      <w:marRight w:val="0"/>
      <w:marTop w:val="0"/>
      <w:marBottom w:val="0"/>
      <w:divBdr>
        <w:top w:val="none" w:sz="0" w:space="0" w:color="auto"/>
        <w:left w:val="none" w:sz="0" w:space="0" w:color="auto"/>
        <w:bottom w:val="none" w:sz="0" w:space="0" w:color="auto"/>
        <w:right w:val="none" w:sz="0" w:space="0" w:color="auto"/>
      </w:divBdr>
    </w:div>
    <w:div w:id="454910600">
      <w:bodyDiv w:val="1"/>
      <w:marLeft w:val="0"/>
      <w:marRight w:val="0"/>
      <w:marTop w:val="0"/>
      <w:marBottom w:val="0"/>
      <w:divBdr>
        <w:top w:val="none" w:sz="0" w:space="0" w:color="auto"/>
        <w:left w:val="none" w:sz="0" w:space="0" w:color="auto"/>
        <w:bottom w:val="none" w:sz="0" w:space="0" w:color="auto"/>
        <w:right w:val="none" w:sz="0" w:space="0" w:color="auto"/>
      </w:divBdr>
    </w:div>
    <w:div w:id="489372275">
      <w:bodyDiv w:val="1"/>
      <w:marLeft w:val="0"/>
      <w:marRight w:val="0"/>
      <w:marTop w:val="0"/>
      <w:marBottom w:val="0"/>
      <w:divBdr>
        <w:top w:val="none" w:sz="0" w:space="0" w:color="auto"/>
        <w:left w:val="none" w:sz="0" w:space="0" w:color="auto"/>
        <w:bottom w:val="none" w:sz="0" w:space="0" w:color="auto"/>
        <w:right w:val="none" w:sz="0" w:space="0" w:color="auto"/>
      </w:divBdr>
    </w:div>
    <w:div w:id="493378060">
      <w:bodyDiv w:val="1"/>
      <w:marLeft w:val="0"/>
      <w:marRight w:val="0"/>
      <w:marTop w:val="0"/>
      <w:marBottom w:val="0"/>
      <w:divBdr>
        <w:top w:val="none" w:sz="0" w:space="0" w:color="auto"/>
        <w:left w:val="none" w:sz="0" w:space="0" w:color="auto"/>
        <w:bottom w:val="none" w:sz="0" w:space="0" w:color="auto"/>
        <w:right w:val="none" w:sz="0" w:space="0" w:color="auto"/>
      </w:divBdr>
    </w:div>
    <w:div w:id="536092294">
      <w:bodyDiv w:val="1"/>
      <w:marLeft w:val="0"/>
      <w:marRight w:val="0"/>
      <w:marTop w:val="0"/>
      <w:marBottom w:val="0"/>
      <w:divBdr>
        <w:top w:val="none" w:sz="0" w:space="0" w:color="auto"/>
        <w:left w:val="none" w:sz="0" w:space="0" w:color="auto"/>
        <w:bottom w:val="none" w:sz="0" w:space="0" w:color="auto"/>
        <w:right w:val="none" w:sz="0" w:space="0" w:color="auto"/>
      </w:divBdr>
    </w:div>
    <w:div w:id="538664263">
      <w:bodyDiv w:val="1"/>
      <w:marLeft w:val="0"/>
      <w:marRight w:val="0"/>
      <w:marTop w:val="0"/>
      <w:marBottom w:val="0"/>
      <w:divBdr>
        <w:top w:val="none" w:sz="0" w:space="0" w:color="auto"/>
        <w:left w:val="none" w:sz="0" w:space="0" w:color="auto"/>
        <w:bottom w:val="none" w:sz="0" w:space="0" w:color="auto"/>
        <w:right w:val="none" w:sz="0" w:space="0" w:color="auto"/>
      </w:divBdr>
    </w:div>
    <w:div w:id="550071209">
      <w:bodyDiv w:val="1"/>
      <w:marLeft w:val="0"/>
      <w:marRight w:val="0"/>
      <w:marTop w:val="0"/>
      <w:marBottom w:val="0"/>
      <w:divBdr>
        <w:top w:val="none" w:sz="0" w:space="0" w:color="auto"/>
        <w:left w:val="none" w:sz="0" w:space="0" w:color="auto"/>
        <w:bottom w:val="none" w:sz="0" w:space="0" w:color="auto"/>
        <w:right w:val="none" w:sz="0" w:space="0" w:color="auto"/>
      </w:divBdr>
    </w:div>
    <w:div w:id="573972286">
      <w:bodyDiv w:val="1"/>
      <w:marLeft w:val="0"/>
      <w:marRight w:val="0"/>
      <w:marTop w:val="0"/>
      <w:marBottom w:val="0"/>
      <w:divBdr>
        <w:top w:val="none" w:sz="0" w:space="0" w:color="auto"/>
        <w:left w:val="none" w:sz="0" w:space="0" w:color="auto"/>
        <w:bottom w:val="none" w:sz="0" w:space="0" w:color="auto"/>
        <w:right w:val="none" w:sz="0" w:space="0" w:color="auto"/>
      </w:divBdr>
    </w:div>
    <w:div w:id="625742437">
      <w:bodyDiv w:val="1"/>
      <w:marLeft w:val="0"/>
      <w:marRight w:val="0"/>
      <w:marTop w:val="0"/>
      <w:marBottom w:val="0"/>
      <w:divBdr>
        <w:top w:val="none" w:sz="0" w:space="0" w:color="auto"/>
        <w:left w:val="none" w:sz="0" w:space="0" w:color="auto"/>
        <w:bottom w:val="none" w:sz="0" w:space="0" w:color="auto"/>
        <w:right w:val="none" w:sz="0" w:space="0" w:color="auto"/>
      </w:divBdr>
    </w:div>
    <w:div w:id="645741161">
      <w:bodyDiv w:val="1"/>
      <w:marLeft w:val="0"/>
      <w:marRight w:val="0"/>
      <w:marTop w:val="0"/>
      <w:marBottom w:val="0"/>
      <w:divBdr>
        <w:top w:val="none" w:sz="0" w:space="0" w:color="auto"/>
        <w:left w:val="none" w:sz="0" w:space="0" w:color="auto"/>
        <w:bottom w:val="none" w:sz="0" w:space="0" w:color="auto"/>
        <w:right w:val="none" w:sz="0" w:space="0" w:color="auto"/>
      </w:divBdr>
    </w:div>
    <w:div w:id="666900509">
      <w:bodyDiv w:val="1"/>
      <w:marLeft w:val="0"/>
      <w:marRight w:val="0"/>
      <w:marTop w:val="0"/>
      <w:marBottom w:val="0"/>
      <w:divBdr>
        <w:top w:val="none" w:sz="0" w:space="0" w:color="auto"/>
        <w:left w:val="none" w:sz="0" w:space="0" w:color="auto"/>
        <w:bottom w:val="none" w:sz="0" w:space="0" w:color="auto"/>
        <w:right w:val="none" w:sz="0" w:space="0" w:color="auto"/>
      </w:divBdr>
      <w:divsChild>
        <w:div w:id="1678846556">
          <w:marLeft w:val="0"/>
          <w:marRight w:val="0"/>
          <w:marTop w:val="0"/>
          <w:marBottom w:val="0"/>
          <w:divBdr>
            <w:top w:val="none" w:sz="0" w:space="0" w:color="auto"/>
            <w:left w:val="none" w:sz="0" w:space="0" w:color="auto"/>
            <w:bottom w:val="none" w:sz="0" w:space="0" w:color="auto"/>
            <w:right w:val="none" w:sz="0" w:space="0" w:color="auto"/>
          </w:divBdr>
        </w:div>
      </w:divsChild>
    </w:div>
    <w:div w:id="668220541">
      <w:bodyDiv w:val="1"/>
      <w:marLeft w:val="0"/>
      <w:marRight w:val="0"/>
      <w:marTop w:val="0"/>
      <w:marBottom w:val="0"/>
      <w:divBdr>
        <w:top w:val="none" w:sz="0" w:space="0" w:color="auto"/>
        <w:left w:val="none" w:sz="0" w:space="0" w:color="auto"/>
        <w:bottom w:val="none" w:sz="0" w:space="0" w:color="auto"/>
        <w:right w:val="none" w:sz="0" w:space="0" w:color="auto"/>
      </w:divBdr>
    </w:div>
    <w:div w:id="668338599">
      <w:bodyDiv w:val="1"/>
      <w:marLeft w:val="0"/>
      <w:marRight w:val="0"/>
      <w:marTop w:val="0"/>
      <w:marBottom w:val="0"/>
      <w:divBdr>
        <w:top w:val="none" w:sz="0" w:space="0" w:color="auto"/>
        <w:left w:val="none" w:sz="0" w:space="0" w:color="auto"/>
        <w:bottom w:val="none" w:sz="0" w:space="0" w:color="auto"/>
        <w:right w:val="none" w:sz="0" w:space="0" w:color="auto"/>
      </w:divBdr>
    </w:div>
    <w:div w:id="669254381">
      <w:bodyDiv w:val="1"/>
      <w:marLeft w:val="0"/>
      <w:marRight w:val="0"/>
      <w:marTop w:val="0"/>
      <w:marBottom w:val="0"/>
      <w:divBdr>
        <w:top w:val="none" w:sz="0" w:space="0" w:color="auto"/>
        <w:left w:val="none" w:sz="0" w:space="0" w:color="auto"/>
        <w:bottom w:val="none" w:sz="0" w:space="0" w:color="auto"/>
        <w:right w:val="none" w:sz="0" w:space="0" w:color="auto"/>
      </w:divBdr>
    </w:div>
    <w:div w:id="671840704">
      <w:bodyDiv w:val="1"/>
      <w:marLeft w:val="0"/>
      <w:marRight w:val="0"/>
      <w:marTop w:val="0"/>
      <w:marBottom w:val="0"/>
      <w:divBdr>
        <w:top w:val="none" w:sz="0" w:space="0" w:color="auto"/>
        <w:left w:val="none" w:sz="0" w:space="0" w:color="auto"/>
        <w:bottom w:val="none" w:sz="0" w:space="0" w:color="auto"/>
        <w:right w:val="none" w:sz="0" w:space="0" w:color="auto"/>
      </w:divBdr>
    </w:div>
    <w:div w:id="689794588">
      <w:bodyDiv w:val="1"/>
      <w:marLeft w:val="0"/>
      <w:marRight w:val="0"/>
      <w:marTop w:val="0"/>
      <w:marBottom w:val="0"/>
      <w:divBdr>
        <w:top w:val="none" w:sz="0" w:space="0" w:color="auto"/>
        <w:left w:val="none" w:sz="0" w:space="0" w:color="auto"/>
        <w:bottom w:val="none" w:sz="0" w:space="0" w:color="auto"/>
        <w:right w:val="none" w:sz="0" w:space="0" w:color="auto"/>
      </w:divBdr>
    </w:div>
    <w:div w:id="694035345">
      <w:bodyDiv w:val="1"/>
      <w:marLeft w:val="0"/>
      <w:marRight w:val="0"/>
      <w:marTop w:val="0"/>
      <w:marBottom w:val="86"/>
      <w:divBdr>
        <w:top w:val="none" w:sz="0" w:space="0" w:color="auto"/>
        <w:left w:val="none" w:sz="0" w:space="0" w:color="auto"/>
        <w:bottom w:val="none" w:sz="0" w:space="0" w:color="auto"/>
        <w:right w:val="none" w:sz="0" w:space="0" w:color="auto"/>
      </w:divBdr>
      <w:divsChild>
        <w:div w:id="1174224644">
          <w:marLeft w:val="0"/>
          <w:marRight w:val="0"/>
          <w:marTop w:val="429"/>
          <w:marBottom w:val="100"/>
          <w:divBdr>
            <w:top w:val="none" w:sz="0" w:space="0" w:color="auto"/>
            <w:left w:val="none" w:sz="0" w:space="0" w:color="auto"/>
            <w:bottom w:val="none" w:sz="0" w:space="0" w:color="auto"/>
            <w:right w:val="none" w:sz="0" w:space="0" w:color="auto"/>
          </w:divBdr>
          <w:divsChild>
            <w:div w:id="399257305">
              <w:marLeft w:val="257"/>
              <w:marRight w:val="0"/>
              <w:marTop w:val="257"/>
              <w:marBottom w:val="171"/>
              <w:divBdr>
                <w:top w:val="none" w:sz="0" w:space="0" w:color="auto"/>
                <w:left w:val="none" w:sz="0" w:space="0" w:color="auto"/>
                <w:bottom w:val="none" w:sz="0" w:space="0" w:color="auto"/>
                <w:right w:val="none" w:sz="0" w:space="0" w:color="auto"/>
              </w:divBdr>
              <w:divsChild>
                <w:div w:id="1631127967">
                  <w:marLeft w:val="171"/>
                  <w:marRight w:val="0"/>
                  <w:marTop w:val="0"/>
                  <w:marBottom w:val="171"/>
                  <w:divBdr>
                    <w:top w:val="none" w:sz="0" w:space="0" w:color="auto"/>
                    <w:left w:val="none" w:sz="0" w:space="0" w:color="auto"/>
                    <w:bottom w:val="none" w:sz="0" w:space="0" w:color="auto"/>
                    <w:right w:val="none" w:sz="0" w:space="0" w:color="auto"/>
                  </w:divBdr>
                  <w:divsChild>
                    <w:div w:id="9308340">
                      <w:marLeft w:val="0"/>
                      <w:marRight w:val="0"/>
                      <w:marTop w:val="429"/>
                      <w:marBottom w:val="343"/>
                      <w:divBdr>
                        <w:top w:val="none" w:sz="0" w:space="0" w:color="auto"/>
                        <w:left w:val="none" w:sz="0" w:space="0" w:color="auto"/>
                        <w:bottom w:val="none" w:sz="0" w:space="0" w:color="auto"/>
                        <w:right w:val="none" w:sz="0" w:space="0" w:color="auto"/>
                      </w:divBdr>
                    </w:div>
                  </w:divsChild>
                </w:div>
              </w:divsChild>
            </w:div>
          </w:divsChild>
        </w:div>
      </w:divsChild>
    </w:div>
    <w:div w:id="719669879">
      <w:bodyDiv w:val="1"/>
      <w:marLeft w:val="0"/>
      <w:marRight w:val="0"/>
      <w:marTop w:val="0"/>
      <w:marBottom w:val="0"/>
      <w:divBdr>
        <w:top w:val="none" w:sz="0" w:space="0" w:color="auto"/>
        <w:left w:val="none" w:sz="0" w:space="0" w:color="auto"/>
        <w:bottom w:val="none" w:sz="0" w:space="0" w:color="auto"/>
        <w:right w:val="none" w:sz="0" w:space="0" w:color="auto"/>
      </w:divBdr>
    </w:div>
    <w:div w:id="722867491">
      <w:bodyDiv w:val="1"/>
      <w:marLeft w:val="0"/>
      <w:marRight w:val="0"/>
      <w:marTop w:val="0"/>
      <w:marBottom w:val="0"/>
      <w:divBdr>
        <w:top w:val="none" w:sz="0" w:space="0" w:color="auto"/>
        <w:left w:val="none" w:sz="0" w:space="0" w:color="auto"/>
        <w:bottom w:val="none" w:sz="0" w:space="0" w:color="auto"/>
        <w:right w:val="none" w:sz="0" w:space="0" w:color="auto"/>
      </w:divBdr>
    </w:div>
    <w:div w:id="791561834">
      <w:bodyDiv w:val="1"/>
      <w:marLeft w:val="0"/>
      <w:marRight w:val="0"/>
      <w:marTop w:val="0"/>
      <w:marBottom w:val="0"/>
      <w:divBdr>
        <w:top w:val="none" w:sz="0" w:space="0" w:color="auto"/>
        <w:left w:val="none" w:sz="0" w:space="0" w:color="auto"/>
        <w:bottom w:val="none" w:sz="0" w:space="0" w:color="auto"/>
        <w:right w:val="none" w:sz="0" w:space="0" w:color="auto"/>
      </w:divBdr>
    </w:div>
    <w:div w:id="810755127">
      <w:bodyDiv w:val="1"/>
      <w:marLeft w:val="0"/>
      <w:marRight w:val="0"/>
      <w:marTop w:val="0"/>
      <w:marBottom w:val="0"/>
      <w:divBdr>
        <w:top w:val="none" w:sz="0" w:space="0" w:color="auto"/>
        <w:left w:val="none" w:sz="0" w:space="0" w:color="auto"/>
        <w:bottom w:val="none" w:sz="0" w:space="0" w:color="auto"/>
        <w:right w:val="none" w:sz="0" w:space="0" w:color="auto"/>
      </w:divBdr>
    </w:div>
    <w:div w:id="820540831">
      <w:bodyDiv w:val="1"/>
      <w:marLeft w:val="0"/>
      <w:marRight w:val="0"/>
      <w:marTop w:val="0"/>
      <w:marBottom w:val="0"/>
      <w:divBdr>
        <w:top w:val="none" w:sz="0" w:space="0" w:color="auto"/>
        <w:left w:val="none" w:sz="0" w:space="0" w:color="auto"/>
        <w:bottom w:val="none" w:sz="0" w:space="0" w:color="auto"/>
        <w:right w:val="none" w:sz="0" w:space="0" w:color="auto"/>
      </w:divBdr>
      <w:divsChild>
        <w:div w:id="549999664">
          <w:marLeft w:val="0"/>
          <w:marRight w:val="0"/>
          <w:marTop w:val="0"/>
          <w:marBottom w:val="0"/>
          <w:divBdr>
            <w:top w:val="none" w:sz="0" w:space="0" w:color="auto"/>
            <w:left w:val="none" w:sz="0" w:space="0" w:color="auto"/>
            <w:bottom w:val="none" w:sz="0" w:space="0" w:color="auto"/>
            <w:right w:val="none" w:sz="0" w:space="0" w:color="auto"/>
          </w:divBdr>
        </w:div>
        <w:div w:id="561907020">
          <w:marLeft w:val="0"/>
          <w:marRight w:val="0"/>
          <w:marTop w:val="0"/>
          <w:marBottom w:val="0"/>
          <w:divBdr>
            <w:top w:val="none" w:sz="0" w:space="0" w:color="auto"/>
            <w:left w:val="none" w:sz="0" w:space="0" w:color="auto"/>
            <w:bottom w:val="none" w:sz="0" w:space="0" w:color="auto"/>
            <w:right w:val="none" w:sz="0" w:space="0" w:color="auto"/>
          </w:divBdr>
        </w:div>
        <w:div w:id="854223491">
          <w:marLeft w:val="0"/>
          <w:marRight w:val="0"/>
          <w:marTop w:val="0"/>
          <w:marBottom w:val="0"/>
          <w:divBdr>
            <w:top w:val="none" w:sz="0" w:space="0" w:color="auto"/>
            <w:left w:val="none" w:sz="0" w:space="0" w:color="auto"/>
            <w:bottom w:val="none" w:sz="0" w:space="0" w:color="auto"/>
            <w:right w:val="none" w:sz="0" w:space="0" w:color="auto"/>
          </w:divBdr>
        </w:div>
        <w:div w:id="983585010">
          <w:marLeft w:val="0"/>
          <w:marRight w:val="0"/>
          <w:marTop w:val="0"/>
          <w:marBottom w:val="0"/>
          <w:divBdr>
            <w:top w:val="none" w:sz="0" w:space="0" w:color="auto"/>
            <w:left w:val="none" w:sz="0" w:space="0" w:color="auto"/>
            <w:bottom w:val="none" w:sz="0" w:space="0" w:color="auto"/>
            <w:right w:val="none" w:sz="0" w:space="0" w:color="auto"/>
          </w:divBdr>
        </w:div>
        <w:div w:id="1009453584">
          <w:marLeft w:val="0"/>
          <w:marRight w:val="0"/>
          <w:marTop w:val="0"/>
          <w:marBottom w:val="0"/>
          <w:divBdr>
            <w:top w:val="none" w:sz="0" w:space="0" w:color="auto"/>
            <w:left w:val="none" w:sz="0" w:space="0" w:color="auto"/>
            <w:bottom w:val="none" w:sz="0" w:space="0" w:color="auto"/>
            <w:right w:val="none" w:sz="0" w:space="0" w:color="auto"/>
          </w:divBdr>
        </w:div>
        <w:div w:id="1258297037">
          <w:marLeft w:val="0"/>
          <w:marRight w:val="0"/>
          <w:marTop w:val="0"/>
          <w:marBottom w:val="0"/>
          <w:divBdr>
            <w:top w:val="none" w:sz="0" w:space="0" w:color="auto"/>
            <w:left w:val="none" w:sz="0" w:space="0" w:color="auto"/>
            <w:bottom w:val="none" w:sz="0" w:space="0" w:color="auto"/>
            <w:right w:val="none" w:sz="0" w:space="0" w:color="auto"/>
          </w:divBdr>
        </w:div>
        <w:div w:id="1712487180">
          <w:marLeft w:val="0"/>
          <w:marRight w:val="0"/>
          <w:marTop w:val="0"/>
          <w:marBottom w:val="0"/>
          <w:divBdr>
            <w:top w:val="none" w:sz="0" w:space="0" w:color="auto"/>
            <w:left w:val="none" w:sz="0" w:space="0" w:color="auto"/>
            <w:bottom w:val="none" w:sz="0" w:space="0" w:color="auto"/>
            <w:right w:val="none" w:sz="0" w:space="0" w:color="auto"/>
          </w:divBdr>
        </w:div>
      </w:divsChild>
    </w:div>
    <w:div w:id="825517963">
      <w:bodyDiv w:val="1"/>
      <w:marLeft w:val="0"/>
      <w:marRight w:val="0"/>
      <w:marTop w:val="0"/>
      <w:marBottom w:val="0"/>
      <w:divBdr>
        <w:top w:val="none" w:sz="0" w:space="0" w:color="auto"/>
        <w:left w:val="none" w:sz="0" w:space="0" w:color="auto"/>
        <w:bottom w:val="none" w:sz="0" w:space="0" w:color="auto"/>
        <w:right w:val="none" w:sz="0" w:space="0" w:color="auto"/>
      </w:divBdr>
      <w:divsChild>
        <w:div w:id="1652447479">
          <w:marLeft w:val="45"/>
          <w:marRight w:val="45"/>
          <w:marTop w:val="15"/>
          <w:marBottom w:val="0"/>
          <w:divBdr>
            <w:top w:val="none" w:sz="0" w:space="0" w:color="auto"/>
            <w:left w:val="none" w:sz="0" w:space="0" w:color="auto"/>
            <w:bottom w:val="none" w:sz="0" w:space="0" w:color="auto"/>
            <w:right w:val="none" w:sz="0" w:space="0" w:color="auto"/>
          </w:divBdr>
          <w:divsChild>
            <w:div w:id="9446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508">
      <w:bodyDiv w:val="1"/>
      <w:marLeft w:val="0"/>
      <w:marRight w:val="0"/>
      <w:marTop w:val="0"/>
      <w:marBottom w:val="0"/>
      <w:divBdr>
        <w:top w:val="none" w:sz="0" w:space="0" w:color="auto"/>
        <w:left w:val="none" w:sz="0" w:space="0" w:color="auto"/>
        <w:bottom w:val="none" w:sz="0" w:space="0" w:color="auto"/>
        <w:right w:val="none" w:sz="0" w:space="0" w:color="auto"/>
      </w:divBdr>
    </w:div>
    <w:div w:id="835534268">
      <w:bodyDiv w:val="1"/>
      <w:marLeft w:val="0"/>
      <w:marRight w:val="0"/>
      <w:marTop w:val="0"/>
      <w:marBottom w:val="0"/>
      <w:divBdr>
        <w:top w:val="none" w:sz="0" w:space="0" w:color="auto"/>
        <w:left w:val="none" w:sz="0" w:space="0" w:color="auto"/>
        <w:bottom w:val="none" w:sz="0" w:space="0" w:color="auto"/>
        <w:right w:val="none" w:sz="0" w:space="0" w:color="auto"/>
      </w:divBdr>
    </w:div>
    <w:div w:id="837572515">
      <w:bodyDiv w:val="1"/>
      <w:marLeft w:val="0"/>
      <w:marRight w:val="0"/>
      <w:marTop w:val="0"/>
      <w:marBottom w:val="0"/>
      <w:divBdr>
        <w:top w:val="none" w:sz="0" w:space="0" w:color="auto"/>
        <w:left w:val="none" w:sz="0" w:space="0" w:color="auto"/>
        <w:bottom w:val="none" w:sz="0" w:space="0" w:color="auto"/>
        <w:right w:val="none" w:sz="0" w:space="0" w:color="auto"/>
      </w:divBdr>
    </w:div>
    <w:div w:id="851337209">
      <w:bodyDiv w:val="1"/>
      <w:marLeft w:val="0"/>
      <w:marRight w:val="0"/>
      <w:marTop w:val="0"/>
      <w:marBottom w:val="0"/>
      <w:divBdr>
        <w:top w:val="none" w:sz="0" w:space="0" w:color="auto"/>
        <w:left w:val="none" w:sz="0" w:space="0" w:color="auto"/>
        <w:bottom w:val="none" w:sz="0" w:space="0" w:color="auto"/>
        <w:right w:val="none" w:sz="0" w:space="0" w:color="auto"/>
      </w:divBdr>
    </w:div>
    <w:div w:id="876741981">
      <w:bodyDiv w:val="1"/>
      <w:marLeft w:val="0"/>
      <w:marRight w:val="0"/>
      <w:marTop w:val="0"/>
      <w:marBottom w:val="0"/>
      <w:divBdr>
        <w:top w:val="none" w:sz="0" w:space="0" w:color="auto"/>
        <w:left w:val="none" w:sz="0" w:space="0" w:color="auto"/>
        <w:bottom w:val="none" w:sz="0" w:space="0" w:color="auto"/>
        <w:right w:val="none" w:sz="0" w:space="0" w:color="auto"/>
      </w:divBdr>
    </w:div>
    <w:div w:id="885994738">
      <w:bodyDiv w:val="1"/>
      <w:marLeft w:val="0"/>
      <w:marRight w:val="0"/>
      <w:marTop w:val="0"/>
      <w:marBottom w:val="0"/>
      <w:divBdr>
        <w:top w:val="none" w:sz="0" w:space="0" w:color="auto"/>
        <w:left w:val="none" w:sz="0" w:space="0" w:color="auto"/>
        <w:bottom w:val="none" w:sz="0" w:space="0" w:color="auto"/>
        <w:right w:val="none" w:sz="0" w:space="0" w:color="auto"/>
      </w:divBdr>
    </w:div>
    <w:div w:id="968243008">
      <w:bodyDiv w:val="1"/>
      <w:marLeft w:val="0"/>
      <w:marRight w:val="0"/>
      <w:marTop w:val="0"/>
      <w:marBottom w:val="0"/>
      <w:divBdr>
        <w:top w:val="none" w:sz="0" w:space="0" w:color="auto"/>
        <w:left w:val="none" w:sz="0" w:space="0" w:color="auto"/>
        <w:bottom w:val="none" w:sz="0" w:space="0" w:color="auto"/>
        <w:right w:val="none" w:sz="0" w:space="0" w:color="auto"/>
      </w:divBdr>
    </w:div>
    <w:div w:id="990477182">
      <w:bodyDiv w:val="1"/>
      <w:marLeft w:val="0"/>
      <w:marRight w:val="0"/>
      <w:marTop w:val="0"/>
      <w:marBottom w:val="0"/>
      <w:divBdr>
        <w:top w:val="none" w:sz="0" w:space="0" w:color="auto"/>
        <w:left w:val="none" w:sz="0" w:space="0" w:color="auto"/>
        <w:bottom w:val="none" w:sz="0" w:space="0" w:color="auto"/>
        <w:right w:val="none" w:sz="0" w:space="0" w:color="auto"/>
      </w:divBdr>
    </w:div>
    <w:div w:id="993217873">
      <w:bodyDiv w:val="1"/>
      <w:marLeft w:val="0"/>
      <w:marRight w:val="0"/>
      <w:marTop w:val="0"/>
      <w:marBottom w:val="0"/>
      <w:divBdr>
        <w:top w:val="none" w:sz="0" w:space="0" w:color="auto"/>
        <w:left w:val="none" w:sz="0" w:space="0" w:color="auto"/>
        <w:bottom w:val="none" w:sz="0" w:space="0" w:color="auto"/>
        <w:right w:val="none" w:sz="0" w:space="0" w:color="auto"/>
      </w:divBdr>
    </w:div>
    <w:div w:id="996689466">
      <w:bodyDiv w:val="1"/>
      <w:marLeft w:val="0"/>
      <w:marRight w:val="0"/>
      <w:marTop w:val="0"/>
      <w:marBottom w:val="0"/>
      <w:divBdr>
        <w:top w:val="none" w:sz="0" w:space="0" w:color="auto"/>
        <w:left w:val="none" w:sz="0" w:space="0" w:color="auto"/>
        <w:bottom w:val="none" w:sz="0" w:space="0" w:color="auto"/>
        <w:right w:val="none" w:sz="0" w:space="0" w:color="auto"/>
      </w:divBdr>
    </w:div>
    <w:div w:id="997801706">
      <w:bodyDiv w:val="1"/>
      <w:marLeft w:val="0"/>
      <w:marRight w:val="0"/>
      <w:marTop w:val="0"/>
      <w:marBottom w:val="0"/>
      <w:divBdr>
        <w:top w:val="none" w:sz="0" w:space="0" w:color="auto"/>
        <w:left w:val="none" w:sz="0" w:space="0" w:color="auto"/>
        <w:bottom w:val="none" w:sz="0" w:space="0" w:color="auto"/>
        <w:right w:val="none" w:sz="0" w:space="0" w:color="auto"/>
      </w:divBdr>
    </w:div>
    <w:div w:id="1067343939">
      <w:bodyDiv w:val="1"/>
      <w:marLeft w:val="0"/>
      <w:marRight w:val="0"/>
      <w:marTop w:val="0"/>
      <w:marBottom w:val="0"/>
      <w:divBdr>
        <w:top w:val="none" w:sz="0" w:space="0" w:color="auto"/>
        <w:left w:val="none" w:sz="0" w:space="0" w:color="auto"/>
        <w:bottom w:val="none" w:sz="0" w:space="0" w:color="auto"/>
        <w:right w:val="none" w:sz="0" w:space="0" w:color="auto"/>
      </w:divBdr>
    </w:div>
    <w:div w:id="1107579013">
      <w:bodyDiv w:val="1"/>
      <w:marLeft w:val="0"/>
      <w:marRight w:val="0"/>
      <w:marTop w:val="0"/>
      <w:marBottom w:val="0"/>
      <w:divBdr>
        <w:top w:val="none" w:sz="0" w:space="0" w:color="auto"/>
        <w:left w:val="none" w:sz="0" w:space="0" w:color="auto"/>
        <w:bottom w:val="none" w:sz="0" w:space="0" w:color="auto"/>
        <w:right w:val="none" w:sz="0" w:space="0" w:color="auto"/>
      </w:divBdr>
    </w:div>
    <w:div w:id="1110667693">
      <w:bodyDiv w:val="1"/>
      <w:marLeft w:val="0"/>
      <w:marRight w:val="0"/>
      <w:marTop w:val="0"/>
      <w:marBottom w:val="0"/>
      <w:divBdr>
        <w:top w:val="none" w:sz="0" w:space="0" w:color="auto"/>
        <w:left w:val="none" w:sz="0" w:space="0" w:color="auto"/>
        <w:bottom w:val="none" w:sz="0" w:space="0" w:color="auto"/>
        <w:right w:val="none" w:sz="0" w:space="0" w:color="auto"/>
      </w:divBdr>
    </w:div>
    <w:div w:id="1112046728">
      <w:bodyDiv w:val="1"/>
      <w:marLeft w:val="0"/>
      <w:marRight w:val="0"/>
      <w:marTop w:val="0"/>
      <w:marBottom w:val="0"/>
      <w:divBdr>
        <w:top w:val="none" w:sz="0" w:space="0" w:color="auto"/>
        <w:left w:val="none" w:sz="0" w:space="0" w:color="auto"/>
        <w:bottom w:val="none" w:sz="0" w:space="0" w:color="auto"/>
        <w:right w:val="none" w:sz="0" w:space="0" w:color="auto"/>
      </w:divBdr>
    </w:div>
    <w:div w:id="1162936698">
      <w:bodyDiv w:val="1"/>
      <w:marLeft w:val="0"/>
      <w:marRight w:val="0"/>
      <w:marTop w:val="0"/>
      <w:marBottom w:val="0"/>
      <w:divBdr>
        <w:top w:val="none" w:sz="0" w:space="0" w:color="auto"/>
        <w:left w:val="none" w:sz="0" w:space="0" w:color="auto"/>
        <w:bottom w:val="none" w:sz="0" w:space="0" w:color="auto"/>
        <w:right w:val="none" w:sz="0" w:space="0" w:color="auto"/>
      </w:divBdr>
    </w:div>
    <w:div w:id="1182162614">
      <w:bodyDiv w:val="1"/>
      <w:marLeft w:val="0"/>
      <w:marRight w:val="0"/>
      <w:marTop w:val="0"/>
      <w:marBottom w:val="0"/>
      <w:divBdr>
        <w:top w:val="none" w:sz="0" w:space="0" w:color="auto"/>
        <w:left w:val="none" w:sz="0" w:space="0" w:color="auto"/>
        <w:bottom w:val="none" w:sz="0" w:space="0" w:color="auto"/>
        <w:right w:val="none" w:sz="0" w:space="0" w:color="auto"/>
      </w:divBdr>
    </w:div>
    <w:div w:id="1182545976">
      <w:bodyDiv w:val="1"/>
      <w:marLeft w:val="0"/>
      <w:marRight w:val="0"/>
      <w:marTop w:val="0"/>
      <w:marBottom w:val="0"/>
      <w:divBdr>
        <w:top w:val="none" w:sz="0" w:space="0" w:color="auto"/>
        <w:left w:val="none" w:sz="0" w:space="0" w:color="auto"/>
        <w:bottom w:val="none" w:sz="0" w:space="0" w:color="auto"/>
        <w:right w:val="none" w:sz="0" w:space="0" w:color="auto"/>
      </w:divBdr>
    </w:div>
    <w:div w:id="1199584470">
      <w:bodyDiv w:val="1"/>
      <w:marLeft w:val="0"/>
      <w:marRight w:val="0"/>
      <w:marTop w:val="0"/>
      <w:marBottom w:val="0"/>
      <w:divBdr>
        <w:top w:val="none" w:sz="0" w:space="0" w:color="auto"/>
        <w:left w:val="none" w:sz="0" w:space="0" w:color="auto"/>
        <w:bottom w:val="none" w:sz="0" w:space="0" w:color="auto"/>
        <w:right w:val="none" w:sz="0" w:space="0" w:color="auto"/>
      </w:divBdr>
    </w:div>
    <w:div w:id="1205412531">
      <w:bodyDiv w:val="1"/>
      <w:marLeft w:val="0"/>
      <w:marRight w:val="0"/>
      <w:marTop w:val="0"/>
      <w:marBottom w:val="0"/>
      <w:divBdr>
        <w:top w:val="none" w:sz="0" w:space="0" w:color="auto"/>
        <w:left w:val="none" w:sz="0" w:space="0" w:color="auto"/>
        <w:bottom w:val="none" w:sz="0" w:space="0" w:color="auto"/>
        <w:right w:val="none" w:sz="0" w:space="0" w:color="auto"/>
      </w:divBdr>
    </w:div>
    <w:div w:id="1217817291">
      <w:bodyDiv w:val="1"/>
      <w:marLeft w:val="0"/>
      <w:marRight w:val="0"/>
      <w:marTop w:val="0"/>
      <w:marBottom w:val="0"/>
      <w:divBdr>
        <w:top w:val="none" w:sz="0" w:space="0" w:color="auto"/>
        <w:left w:val="none" w:sz="0" w:space="0" w:color="auto"/>
        <w:bottom w:val="none" w:sz="0" w:space="0" w:color="auto"/>
        <w:right w:val="none" w:sz="0" w:space="0" w:color="auto"/>
      </w:divBdr>
    </w:div>
    <w:div w:id="1238787875">
      <w:bodyDiv w:val="1"/>
      <w:marLeft w:val="0"/>
      <w:marRight w:val="0"/>
      <w:marTop w:val="0"/>
      <w:marBottom w:val="0"/>
      <w:divBdr>
        <w:top w:val="none" w:sz="0" w:space="0" w:color="auto"/>
        <w:left w:val="none" w:sz="0" w:space="0" w:color="auto"/>
        <w:bottom w:val="none" w:sz="0" w:space="0" w:color="auto"/>
        <w:right w:val="none" w:sz="0" w:space="0" w:color="auto"/>
      </w:divBdr>
    </w:div>
    <w:div w:id="1251114165">
      <w:bodyDiv w:val="1"/>
      <w:marLeft w:val="0"/>
      <w:marRight w:val="0"/>
      <w:marTop w:val="0"/>
      <w:marBottom w:val="0"/>
      <w:divBdr>
        <w:top w:val="none" w:sz="0" w:space="0" w:color="auto"/>
        <w:left w:val="none" w:sz="0" w:space="0" w:color="auto"/>
        <w:bottom w:val="none" w:sz="0" w:space="0" w:color="auto"/>
        <w:right w:val="none" w:sz="0" w:space="0" w:color="auto"/>
      </w:divBdr>
    </w:div>
    <w:div w:id="1252667509">
      <w:bodyDiv w:val="1"/>
      <w:marLeft w:val="0"/>
      <w:marRight w:val="0"/>
      <w:marTop w:val="0"/>
      <w:marBottom w:val="0"/>
      <w:divBdr>
        <w:top w:val="none" w:sz="0" w:space="0" w:color="auto"/>
        <w:left w:val="none" w:sz="0" w:space="0" w:color="auto"/>
        <w:bottom w:val="none" w:sz="0" w:space="0" w:color="auto"/>
        <w:right w:val="none" w:sz="0" w:space="0" w:color="auto"/>
      </w:divBdr>
    </w:div>
    <w:div w:id="1295260200">
      <w:bodyDiv w:val="1"/>
      <w:marLeft w:val="0"/>
      <w:marRight w:val="0"/>
      <w:marTop w:val="0"/>
      <w:marBottom w:val="0"/>
      <w:divBdr>
        <w:top w:val="none" w:sz="0" w:space="0" w:color="auto"/>
        <w:left w:val="none" w:sz="0" w:space="0" w:color="auto"/>
        <w:bottom w:val="none" w:sz="0" w:space="0" w:color="auto"/>
        <w:right w:val="none" w:sz="0" w:space="0" w:color="auto"/>
      </w:divBdr>
    </w:div>
    <w:div w:id="1309749826">
      <w:bodyDiv w:val="1"/>
      <w:marLeft w:val="0"/>
      <w:marRight w:val="0"/>
      <w:marTop w:val="0"/>
      <w:marBottom w:val="0"/>
      <w:divBdr>
        <w:top w:val="none" w:sz="0" w:space="0" w:color="auto"/>
        <w:left w:val="none" w:sz="0" w:space="0" w:color="auto"/>
        <w:bottom w:val="none" w:sz="0" w:space="0" w:color="auto"/>
        <w:right w:val="none" w:sz="0" w:space="0" w:color="auto"/>
      </w:divBdr>
    </w:div>
    <w:div w:id="1326475953">
      <w:bodyDiv w:val="1"/>
      <w:marLeft w:val="0"/>
      <w:marRight w:val="0"/>
      <w:marTop w:val="0"/>
      <w:marBottom w:val="0"/>
      <w:divBdr>
        <w:top w:val="none" w:sz="0" w:space="0" w:color="auto"/>
        <w:left w:val="none" w:sz="0" w:space="0" w:color="auto"/>
        <w:bottom w:val="none" w:sz="0" w:space="0" w:color="auto"/>
        <w:right w:val="none" w:sz="0" w:space="0" w:color="auto"/>
      </w:divBdr>
    </w:div>
    <w:div w:id="1345666269">
      <w:bodyDiv w:val="1"/>
      <w:marLeft w:val="0"/>
      <w:marRight w:val="0"/>
      <w:marTop w:val="0"/>
      <w:marBottom w:val="0"/>
      <w:divBdr>
        <w:top w:val="none" w:sz="0" w:space="0" w:color="auto"/>
        <w:left w:val="none" w:sz="0" w:space="0" w:color="auto"/>
        <w:bottom w:val="none" w:sz="0" w:space="0" w:color="auto"/>
        <w:right w:val="none" w:sz="0" w:space="0" w:color="auto"/>
      </w:divBdr>
    </w:div>
    <w:div w:id="1402947199">
      <w:bodyDiv w:val="1"/>
      <w:marLeft w:val="0"/>
      <w:marRight w:val="0"/>
      <w:marTop w:val="0"/>
      <w:marBottom w:val="0"/>
      <w:divBdr>
        <w:top w:val="none" w:sz="0" w:space="0" w:color="auto"/>
        <w:left w:val="none" w:sz="0" w:space="0" w:color="auto"/>
        <w:bottom w:val="none" w:sz="0" w:space="0" w:color="auto"/>
        <w:right w:val="none" w:sz="0" w:space="0" w:color="auto"/>
      </w:divBdr>
    </w:div>
    <w:div w:id="1408840447">
      <w:bodyDiv w:val="1"/>
      <w:marLeft w:val="0"/>
      <w:marRight w:val="0"/>
      <w:marTop w:val="0"/>
      <w:marBottom w:val="0"/>
      <w:divBdr>
        <w:top w:val="none" w:sz="0" w:space="0" w:color="auto"/>
        <w:left w:val="none" w:sz="0" w:space="0" w:color="auto"/>
        <w:bottom w:val="none" w:sz="0" w:space="0" w:color="auto"/>
        <w:right w:val="none" w:sz="0" w:space="0" w:color="auto"/>
      </w:divBdr>
    </w:div>
    <w:div w:id="1476989521">
      <w:bodyDiv w:val="1"/>
      <w:marLeft w:val="0"/>
      <w:marRight w:val="0"/>
      <w:marTop w:val="0"/>
      <w:marBottom w:val="0"/>
      <w:divBdr>
        <w:top w:val="none" w:sz="0" w:space="0" w:color="auto"/>
        <w:left w:val="none" w:sz="0" w:space="0" w:color="auto"/>
        <w:bottom w:val="none" w:sz="0" w:space="0" w:color="auto"/>
        <w:right w:val="none" w:sz="0" w:space="0" w:color="auto"/>
      </w:divBdr>
    </w:div>
    <w:div w:id="1514102478">
      <w:bodyDiv w:val="1"/>
      <w:marLeft w:val="0"/>
      <w:marRight w:val="0"/>
      <w:marTop w:val="0"/>
      <w:marBottom w:val="0"/>
      <w:divBdr>
        <w:top w:val="none" w:sz="0" w:space="0" w:color="auto"/>
        <w:left w:val="none" w:sz="0" w:space="0" w:color="auto"/>
        <w:bottom w:val="none" w:sz="0" w:space="0" w:color="auto"/>
        <w:right w:val="none" w:sz="0" w:space="0" w:color="auto"/>
      </w:divBdr>
    </w:div>
    <w:div w:id="1550649696">
      <w:bodyDiv w:val="1"/>
      <w:marLeft w:val="0"/>
      <w:marRight w:val="0"/>
      <w:marTop w:val="0"/>
      <w:marBottom w:val="0"/>
      <w:divBdr>
        <w:top w:val="none" w:sz="0" w:space="0" w:color="auto"/>
        <w:left w:val="none" w:sz="0" w:space="0" w:color="auto"/>
        <w:bottom w:val="none" w:sz="0" w:space="0" w:color="auto"/>
        <w:right w:val="none" w:sz="0" w:space="0" w:color="auto"/>
      </w:divBdr>
      <w:divsChild>
        <w:div w:id="448819994">
          <w:marLeft w:val="0"/>
          <w:marRight w:val="0"/>
          <w:marTop w:val="0"/>
          <w:marBottom w:val="0"/>
          <w:divBdr>
            <w:top w:val="none" w:sz="0" w:space="0" w:color="auto"/>
            <w:left w:val="none" w:sz="0" w:space="0" w:color="auto"/>
            <w:bottom w:val="none" w:sz="0" w:space="0" w:color="auto"/>
            <w:right w:val="none" w:sz="0" w:space="0" w:color="auto"/>
          </w:divBdr>
        </w:div>
      </w:divsChild>
    </w:div>
    <w:div w:id="1552881052">
      <w:bodyDiv w:val="1"/>
      <w:marLeft w:val="0"/>
      <w:marRight w:val="0"/>
      <w:marTop w:val="0"/>
      <w:marBottom w:val="0"/>
      <w:divBdr>
        <w:top w:val="none" w:sz="0" w:space="0" w:color="auto"/>
        <w:left w:val="none" w:sz="0" w:space="0" w:color="auto"/>
        <w:bottom w:val="none" w:sz="0" w:space="0" w:color="auto"/>
        <w:right w:val="none" w:sz="0" w:space="0" w:color="auto"/>
      </w:divBdr>
    </w:div>
    <w:div w:id="1564563041">
      <w:bodyDiv w:val="1"/>
      <w:marLeft w:val="0"/>
      <w:marRight w:val="0"/>
      <w:marTop w:val="0"/>
      <w:marBottom w:val="0"/>
      <w:divBdr>
        <w:top w:val="none" w:sz="0" w:space="0" w:color="auto"/>
        <w:left w:val="none" w:sz="0" w:space="0" w:color="auto"/>
        <w:bottom w:val="none" w:sz="0" w:space="0" w:color="auto"/>
        <w:right w:val="none" w:sz="0" w:space="0" w:color="auto"/>
      </w:divBdr>
    </w:div>
    <w:div w:id="1580165544">
      <w:bodyDiv w:val="1"/>
      <w:marLeft w:val="0"/>
      <w:marRight w:val="0"/>
      <w:marTop w:val="0"/>
      <w:marBottom w:val="0"/>
      <w:divBdr>
        <w:top w:val="none" w:sz="0" w:space="0" w:color="auto"/>
        <w:left w:val="none" w:sz="0" w:space="0" w:color="auto"/>
        <w:bottom w:val="none" w:sz="0" w:space="0" w:color="auto"/>
        <w:right w:val="none" w:sz="0" w:space="0" w:color="auto"/>
      </w:divBdr>
    </w:div>
    <w:div w:id="1605572011">
      <w:bodyDiv w:val="1"/>
      <w:marLeft w:val="0"/>
      <w:marRight w:val="0"/>
      <w:marTop w:val="0"/>
      <w:marBottom w:val="0"/>
      <w:divBdr>
        <w:top w:val="none" w:sz="0" w:space="0" w:color="auto"/>
        <w:left w:val="none" w:sz="0" w:space="0" w:color="auto"/>
        <w:bottom w:val="none" w:sz="0" w:space="0" w:color="auto"/>
        <w:right w:val="none" w:sz="0" w:space="0" w:color="auto"/>
      </w:divBdr>
    </w:div>
    <w:div w:id="1609655336">
      <w:bodyDiv w:val="1"/>
      <w:marLeft w:val="0"/>
      <w:marRight w:val="0"/>
      <w:marTop w:val="0"/>
      <w:marBottom w:val="0"/>
      <w:divBdr>
        <w:top w:val="none" w:sz="0" w:space="0" w:color="auto"/>
        <w:left w:val="none" w:sz="0" w:space="0" w:color="auto"/>
        <w:bottom w:val="none" w:sz="0" w:space="0" w:color="auto"/>
        <w:right w:val="none" w:sz="0" w:space="0" w:color="auto"/>
      </w:divBdr>
    </w:div>
    <w:div w:id="1630042011">
      <w:bodyDiv w:val="1"/>
      <w:marLeft w:val="0"/>
      <w:marRight w:val="0"/>
      <w:marTop w:val="0"/>
      <w:marBottom w:val="0"/>
      <w:divBdr>
        <w:top w:val="none" w:sz="0" w:space="0" w:color="auto"/>
        <w:left w:val="none" w:sz="0" w:space="0" w:color="auto"/>
        <w:bottom w:val="none" w:sz="0" w:space="0" w:color="auto"/>
        <w:right w:val="none" w:sz="0" w:space="0" w:color="auto"/>
      </w:divBdr>
    </w:div>
    <w:div w:id="1654139539">
      <w:bodyDiv w:val="1"/>
      <w:marLeft w:val="0"/>
      <w:marRight w:val="0"/>
      <w:marTop w:val="0"/>
      <w:marBottom w:val="0"/>
      <w:divBdr>
        <w:top w:val="none" w:sz="0" w:space="0" w:color="auto"/>
        <w:left w:val="none" w:sz="0" w:space="0" w:color="auto"/>
        <w:bottom w:val="none" w:sz="0" w:space="0" w:color="auto"/>
        <w:right w:val="none" w:sz="0" w:space="0" w:color="auto"/>
      </w:divBdr>
    </w:div>
    <w:div w:id="1671061727">
      <w:bodyDiv w:val="1"/>
      <w:marLeft w:val="750"/>
      <w:marRight w:val="0"/>
      <w:marTop w:val="300"/>
      <w:marBottom w:val="0"/>
      <w:divBdr>
        <w:top w:val="none" w:sz="0" w:space="0" w:color="auto"/>
        <w:left w:val="none" w:sz="0" w:space="0" w:color="auto"/>
        <w:bottom w:val="none" w:sz="0" w:space="0" w:color="auto"/>
        <w:right w:val="none" w:sz="0" w:space="0" w:color="auto"/>
      </w:divBdr>
    </w:div>
    <w:div w:id="1673217674">
      <w:bodyDiv w:val="1"/>
      <w:marLeft w:val="0"/>
      <w:marRight w:val="0"/>
      <w:marTop w:val="0"/>
      <w:marBottom w:val="0"/>
      <w:divBdr>
        <w:top w:val="none" w:sz="0" w:space="0" w:color="auto"/>
        <w:left w:val="none" w:sz="0" w:space="0" w:color="auto"/>
        <w:bottom w:val="none" w:sz="0" w:space="0" w:color="auto"/>
        <w:right w:val="none" w:sz="0" w:space="0" w:color="auto"/>
      </w:divBdr>
    </w:div>
    <w:div w:id="1677539176">
      <w:bodyDiv w:val="1"/>
      <w:marLeft w:val="0"/>
      <w:marRight w:val="0"/>
      <w:marTop w:val="0"/>
      <w:marBottom w:val="0"/>
      <w:divBdr>
        <w:top w:val="none" w:sz="0" w:space="0" w:color="auto"/>
        <w:left w:val="none" w:sz="0" w:space="0" w:color="auto"/>
        <w:bottom w:val="none" w:sz="0" w:space="0" w:color="auto"/>
        <w:right w:val="none" w:sz="0" w:space="0" w:color="auto"/>
      </w:divBdr>
      <w:divsChild>
        <w:div w:id="1574776901">
          <w:marLeft w:val="0"/>
          <w:marRight w:val="0"/>
          <w:marTop w:val="0"/>
          <w:marBottom w:val="0"/>
          <w:divBdr>
            <w:top w:val="none" w:sz="0" w:space="0" w:color="auto"/>
            <w:left w:val="none" w:sz="0" w:space="0" w:color="auto"/>
            <w:bottom w:val="none" w:sz="0" w:space="0" w:color="auto"/>
            <w:right w:val="none" w:sz="0" w:space="0" w:color="auto"/>
          </w:divBdr>
        </w:div>
      </w:divsChild>
    </w:div>
    <w:div w:id="1702589274">
      <w:bodyDiv w:val="1"/>
      <w:marLeft w:val="0"/>
      <w:marRight w:val="0"/>
      <w:marTop w:val="0"/>
      <w:marBottom w:val="0"/>
      <w:divBdr>
        <w:top w:val="none" w:sz="0" w:space="0" w:color="auto"/>
        <w:left w:val="none" w:sz="0" w:space="0" w:color="auto"/>
        <w:bottom w:val="none" w:sz="0" w:space="0" w:color="auto"/>
        <w:right w:val="none" w:sz="0" w:space="0" w:color="auto"/>
      </w:divBdr>
    </w:div>
    <w:div w:id="1715692134">
      <w:bodyDiv w:val="1"/>
      <w:marLeft w:val="0"/>
      <w:marRight w:val="0"/>
      <w:marTop w:val="0"/>
      <w:marBottom w:val="0"/>
      <w:divBdr>
        <w:top w:val="none" w:sz="0" w:space="0" w:color="auto"/>
        <w:left w:val="none" w:sz="0" w:space="0" w:color="auto"/>
        <w:bottom w:val="none" w:sz="0" w:space="0" w:color="auto"/>
        <w:right w:val="none" w:sz="0" w:space="0" w:color="auto"/>
      </w:divBdr>
    </w:div>
    <w:div w:id="1730423412">
      <w:bodyDiv w:val="1"/>
      <w:marLeft w:val="0"/>
      <w:marRight w:val="0"/>
      <w:marTop w:val="0"/>
      <w:marBottom w:val="0"/>
      <w:divBdr>
        <w:top w:val="none" w:sz="0" w:space="0" w:color="auto"/>
        <w:left w:val="none" w:sz="0" w:space="0" w:color="auto"/>
        <w:bottom w:val="none" w:sz="0" w:space="0" w:color="auto"/>
        <w:right w:val="none" w:sz="0" w:space="0" w:color="auto"/>
      </w:divBdr>
    </w:div>
    <w:div w:id="1737626396">
      <w:bodyDiv w:val="1"/>
      <w:marLeft w:val="0"/>
      <w:marRight w:val="0"/>
      <w:marTop w:val="0"/>
      <w:marBottom w:val="0"/>
      <w:divBdr>
        <w:top w:val="none" w:sz="0" w:space="0" w:color="auto"/>
        <w:left w:val="none" w:sz="0" w:space="0" w:color="auto"/>
        <w:bottom w:val="none" w:sz="0" w:space="0" w:color="auto"/>
        <w:right w:val="none" w:sz="0" w:space="0" w:color="auto"/>
      </w:divBdr>
    </w:div>
    <w:div w:id="1788771410">
      <w:bodyDiv w:val="1"/>
      <w:marLeft w:val="0"/>
      <w:marRight w:val="0"/>
      <w:marTop w:val="0"/>
      <w:marBottom w:val="0"/>
      <w:divBdr>
        <w:top w:val="none" w:sz="0" w:space="0" w:color="auto"/>
        <w:left w:val="none" w:sz="0" w:space="0" w:color="auto"/>
        <w:bottom w:val="none" w:sz="0" w:space="0" w:color="auto"/>
        <w:right w:val="none" w:sz="0" w:space="0" w:color="auto"/>
      </w:divBdr>
    </w:div>
    <w:div w:id="1810785863">
      <w:bodyDiv w:val="1"/>
      <w:marLeft w:val="0"/>
      <w:marRight w:val="0"/>
      <w:marTop w:val="0"/>
      <w:marBottom w:val="0"/>
      <w:divBdr>
        <w:top w:val="none" w:sz="0" w:space="0" w:color="auto"/>
        <w:left w:val="none" w:sz="0" w:space="0" w:color="auto"/>
        <w:bottom w:val="none" w:sz="0" w:space="0" w:color="auto"/>
        <w:right w:val="none" w:sz="0" w:space="0" w:color="auto"/>
      </w:divBdr>
    </w:div>
    <w:div w:id="1816026736">
      <w:bodyDiv w:val="1"/>
      <w:marLeft w:val="0"/>
      <w:marRight w:val="0"/>
      <w:marTop w:val="0"/>
      <w:marBottom w:val="0"/>
      <w:divBdr>
        <w:top w:val="none" w:sz="0" w:space="0" w:color="auto"/>
        <w:left w:val="none" w:sz="0" w:space="0" w:color="auto"/>
        <w:bottom w:val="none" w:sz="0" w:space="0" w:color="auto"/>
        <w:right w:val="none" w:sz="0" w:space="0" w:color="auto"/>
      </w:divBdr>
    </w:div>
    <w:div w:id="1839732088">
      <w:bodyDiv w:val="1"/>
      <w:marLeft w:val="0"/>
      <w:marRight w:val="0"/>
      <w:marTop w:val="0"/>
      <w:marBottom w:val="0"/>
      <w:divBdr>
        <w:top w:val="none" w:sz="0" w:space="0" w:color="auto"/>
        <w:left w:val="none" w:sz="0" w:space="0" w:color="auto"/>
        <w:bottom w:val="none" w:sz="0" w:space="0" w:color="auto"/>
        <w:right w:val="none" w:sz="0" w:space="0" w:color="auto"/>
      </w:divBdr>
    </w:div>
    <w:div w:id="1854682807">
      <w:bodyDiv w:val="1"/>
      <w:marLeft w:val="0"/>
      <w:marRight w:val="0"/>
      <w:marTop w:val="0"/>
      <w:marBottom w:val="0"/>
      <w:divBdr>
        <w:top w:val="none" w:sz="0" w:space="0" w:color="auto"/>
        <w:left w:val="none" w:sz="0" w:space="0" w:color="auto"/>
        <w:bottom w:val="none" w:sz="0" w:space="0" w:color="auto"/>
        <w:right w:val="none" w:sz="0" w:space="0" w:color="auto"/>
      </w:divBdr>
    </w:div>
    <w:div w:id="1990283323">
      <w:bodyDiv w:val="1"/>
      <w:marLeft w:val="0"/>
      <w:marRight w:val="0"/>
      <w:marTop w:val="0"/>
      <w:marBottom w:val="0"/>
      <w:divBdr>
        <w:top w:val="none" w:sz="0" w:space="0" w:color="auto"/>
        <w:left w:val="none" w:sz="0" w:space="0" w:color="auto"/>
        <w:bottom w:val="none" w:sz="0" w:space="0" w:color="auto"/>
        <w:right w:val="none" w:sz="0" w:space="0" w:color="auto"/>
      </w:divBdr>
    </w:div>
    <w:div w:id="1992900828">
      <w:bodyDiv w:val="1"/>
      <w:marLeft w:val="0"/>
      <w:marRight w:val="0"/>
      <w:marTop w:val="0"/>
      <w:marBottom w:val="0"/>
      <w:divBdr>
        <w:top w:val="none" w:sz="0" w:space="0" w:color="auto"/>
        <w:left w:val="none" w:sz="0" w:space="0" w:color="auto"/>
        <w:bottom w:val="none" w:sz="0" w:space="0" w:color="auto"/>
        <w:right w:val="none" w:sz="0" w:space="0" w:color="auto"/>
      </w:divBdr>
    </w:div>
    <w:div w:id="2018918565">
      <w:bodyDiv w:val="1"/>
      <w:marLeft w:val="0"/>
      <w:marRight w:val="0"/>
      <w:marTop w:val="0"/>
      <w:marBottom w:val="0"/>
      <w:divBdr>
        <w:top w:val="none" w:sz="0" w:space="0" w:color="auto"/>
        <w:left w:val="none" w:sz="0" w:space="0" w:color="auto"/>
        <w:bottom w:val="none" w:sz="0" w:space="0" w:color="auto"/>
        <w:right w:val="none" w:sz="0" w:space="0" w:color="auto"/>
      </w:divBdr>
    </w:div>
    <w:div w:id="2071806172">
      <w:bodyDiv w:val="1"/>
      <w:marLeft w:val="0"/>
      <w:marRight w:val="0"/>
      <w:marTop w:val="0"/>
      <w:marBottom w:val="0"/>
      <w:divBdr>
        <w:top w:val="none" w:sz="0" w:space="0" w:color="auto"/>
        <w:left w:val="none" w:sz="0" w:space="0" w:color="auto"/>
        <w:bottom w:val="none" w:sz="0" w:space="0" w:color="auto"/>
        <w:right w:val="none" w:sz="0" w:space="0" w:color="auto"/>
      </w:divBdr>
    </w:div>
    <w:div w:id="2075815567">
      <w:bodyDiv w:val="1"/>
      <w:marLeft w:val="0"/>
      <w:marRight w:val="0"/>
      <w:marTop w:val="0"/>
      <w:marBottom w:val="0"/>
      <w:divBdr>
        <w:top w:val="none" w:sz="0" w:space="0" w:color="auto"/>
        <w:left w:val="none" w:sz="0" w:space="0" w:color="auto"/>
        <w:bottom w:val="none" w:sz="0" w:space="0" w:color="auto"/>
        <w:right w:val="none" w:sz="0" w:space="0" w:color="auto"/>
      </w:divBdr>
    </w:div>
    <w:div w:id="2081519654">
      <w:bodyDiv w:val="1"/>
      <w:marLeft w:val="0"/>
      <w:marRight w:val="0"/>
      <w:marTop w:val="0"/>
      <w:marBottom w:val="0"/>
      <w:divBdr>
        <w:top w:val="none" w:sz="0" w:space="0" w:color="auto"/>
        <w:left w:val="none" w:sz="0" w:space="0" w:color="auto"/>
        <w:bottom w:val="none" w:sz="0" w:space="0" w:color="auto"/>
        <w:right w:val="none" w:sz="0" w:space="0" w:color="auto"/>
      </w:divBdr>
    </w:div>
    <w:div w:id="2082016356">
      <w:bodyDiv w:val="1"/>
      <w:marLeft w:val="0"/>
      <w:marRight w:val="0"/>
      <w:marTop w:val="0"/>
      <w:marBottom w:val="0"/>
      <w:divBdr>
        <w:top w:val="none" w:sz="0" w:space="0" w:color="auto"/>
        <w:left w:val="none" w:sz="0" w:space="0" w:color="auto"/>
        <w:bottom w:val="none" w:sz="0" w:space="0" w:color="auto"/>
        <w:right w:val="none" w:sz="0" w:space="0" w:color="auto"/>
      </w:divBdr>
    </w:div>
    <w:div w:id="2083523840">
      <w:bodyDiv w:val="1"/>
      <w:marLeft w:val="0"/>
      <w:marRight w:val="0"/>
      <w:marTop w:val="0"/>
      <w:marBottom w:val="0"/>
      <w:divBdr>
        <w:top w:val="none" w:sz="0" w:space="0" w:color="auto"/>
        <w:left w:val="none" w:sz="0" w:space="0" w:color="auto"/>
        <w:bottom w:val="none" w:sz="0" w:space="0" w:color="auto"/>
        <w:right w:val="none" w:sz="0" w:space="0" w:color="auto"/>
      </w:divBdr>
      <w:divsChild>
        <w:div w:id="923881416">
          <w:marLeft w:val="0"/>
          <w:marRight w:val="0"/>
          <w:marTop w:val="0"/>
          <w:marBottom w:val="0"/>
          <w:divBdr>
            <w:top w:val="none" w:sz="0" w:space="0" w:color="auto"/>
            <w:left w:val="none" w:sz="0" w:space="0" w:color="auto"/>
            <w:bottom w:val="none" w:sz="0" w:space="0" w:color="auto"/>
            <w:right w:val="none" w:sz="0" w:space="0" w:color="auto"/>
          </w:divBdr>
        </w:div>
        <w:div w:id="1440219356">
          <w:marLeft w:val="0"/>
          <w:marRight w:val="0"/>
          <w:marTop w:val="0"/>
          <w:marBottom w:val="0"/>
          <w:divBdr>
            <w:top w:val="none" w:sz="0" w:space="0" w:color="auto"/>
            <w:left w:val="none" w:sz="0" w:space="0" w:color="auto"/>
            <w:bottom w:val="none" w:sz="0" w:space="0" w:color="auto"/>
            <w:right w:val="none" w:sz="0" w:space="0" w:color="auto"/>
          </w:divBdr>
        </w:div>
      </w:divsChild>
    </w:div>
    <w:div w:id="2084792879">
      <w:bodyDiv w:val="1"/>
      <w:marLeft w:val="0"/>
      <w:marRight w:val="0"/>
      <w:marTop w:val="0"/>
      <w:marBottom w:val="0"/>
      <w:divBdr>
        <w:top w:val="none" w:sz="0" w:space="0" w:color="auto"/>
        <w:left w:val="none" w:sz="0" w:space="0" w:color="auto"/>
        <w:bottom w:val="none" w:sz="0" w:space="0" w:color="auto"/>
        <w:right w:val="none" w:sz="0" w:space="0" w:color="auto"/>
      </w:divBdr>
    </w:div>
    <w:div w:id="2086760367">
      <w:bodyDiv w:val="1"/>
      <w:marLeft w:val="0"/>
      <w:marRight w:val="0"/>
      <w:marTop w:val="0"/>
      <w:marBottom w:val="0"/>
      <w:divBdr>
        <w:top w:val="none" w:sz="0" w:space="0" w:color="auto"/>
        <w:left w:val="none" w:sz="0" w:space="0" w:color="auto"/>
        <w:bottom w:val="none" w:sz="0" w:space="0" w:color="auto"/>
        <w:right w:val="none" w:sz="0" w:space="0" w:color="auto"/>
      </w:divBdr>
    </w:div>
    <w:div w:id="2086947984">
      <w:bodyDiv w:val="1"/>
      <w:marLeft w:val="0"/>
      <w:marRight w:val="0"/>
      <w:marTop w:val="0"/>
      <w:marBottom w:val="0"/>
      <w:divBdr>
        <w:top w:val="none" w:sz="0" w:space="0" w:color="auto"/>
        <w:left w:val="none" w:sz="0" w:space="0" w:color="auto"/>
        <w:bottom w:val="none" w:sz="0" w:space="0" w:color="auto"/>
        <w:right w:val="none" w:sz="0" w:space="0" w:color="auto"/>
      </w:divBdr>
    </w:div>
    <w:div w:id="2086952599">
      <w:bodyDiv w:val="1"/>
      <w:marLeft w:val="0"/>
      <w:marRight w:val="0"/>
      <w:marTop w:val="0"/>
      <w:marBottom w:val="0"/>
      <w:divBdr>
        <w:top w:val="none" w:sz="0" w:space="0" w:color="auto"/>
        <w:left w:val="none" w:sz="0" w:space="0" w:color="auto"/>
        <w:bottom w:val="none" w:sz="0" w:space="0" w:color="auto"/>
        <w:right w:val="none" w:sz="0" w:space="0" w:color="auto"/>
      </w:divBdr>
    </w:div>
    <w:div w:id="2087023199">
      <w:bodyDiv w:val="1"/>
      <w:marLeft w:val="0"/>
      <w:marRight w:val="0"/>
      <w:marTop w:val="0"/>
      <w:marBottom w:val="0"/>
      <w:divBdr>
        <w:top w:val="none" w:sz="0" w:space="0" w:color="auto"/>
        <w:left w:val="none" w:sz="0" w:space="0" w:color="auto"/>
        <w:bottom w:val="none" w:sz="0" w:space="0" w:color="auto"/>
        <w:right w:val="none" w:sz="0" w:space="0" w:color="auto"/>
      </w:divBdr>
    </w:div>
    <w:div w:id="2091386148">
      <w:bodyDiv w:val="1"/>
      <w:marLeft w:val="0"/>
      <w:marRight w:val="0"/>
      <w:marTop w:val="0"/>
      <w:marBottom w:val="0"/>
      <w:divBdr>
        <w:top w:val="none" w:sz="0" w:space="0" w:color="auto"/>
        <w:left w:val="none" w:sz="0" w:space="0" w:color="auto"/>
        <w:bottom w:val="none" w:sz="0" w:space="0" w:color="auto"/>
        <w:right w:val="none" w:sz="0" w:space="0" w:color="auto"/>
      </w:divBdr>
    </w:div>
    <w:div w:id="2096708579">
      <w:bodyDiv w:val="1"/>
      <w:marLeft w:val="0"/>
      <w:marRight w:val="0"/>
      <w:marTop w:val="0"/>
      <w:marBottom w:val="0"/>
      <w:divBdr>
        <w:top w:val="none" w:sz="0" w:space="0" w:color="auto"/>
        <w:left w:val="none" w:sz="0" w:space="0" w:color="auto"/>
        <w:bottom w:val="none" w:sz="0" w:space="0" w:color="auto"/>
        <w:right w:val="none" w:sz="0" w:space="0" w:color="auto"/>
      </w:divBdr>
    </w:div>
    <w:div w:id="2113477875">
      <w:bodyDiv w:val="1"/>
      <w:marLeft w:val="0"/>
      <w:marRight w:val="0"/>
      <w:marTop w:val="0"/>
      <w:marBottom w:val="0"/>
      <w:divBdr>
        <w:top w:val="none" w:sz="0" w:space="0" w:color="auto"/>
        <w:left w:val="none" w:sz="0" w:space="0" w:color="auto"/>
        <w:bottom w:val="none" w:sz="0" w:space="0" w:color="auto"/>
        <w:right w:val="none" w:sz="0" w:space="0" w:color="auto"/>
      </w:divBdr>
    </w:div>
    <w:div w:id="2119257377">
      <w:bodyDiv w:val="1"/>
      <w:marLeft w:val="0"/>
      <w:marRight w:val="0"/>
      <w:marTop w:val="0"/>
      <w:marBottom w:val="0"/>
      <w:divBdr>
        <w:top w:val="none" w:sz="0" w:space="0" w:color="auto"/>
        <w:left w:val="none" w:sz="0" w:space="0" w:color="auto"/>
        <w:bottom w:val="none" w:sz="0" w:space="0" w:color="auto"/>
        <w:right w:val="none" w:sz="0" w:space="0" w:color="auto"/>
      </w:divBdr>
    </w:div>
    <w:div w:id="2120056155">
      <w:bodyDiv w:val="1"/>
      <w:marLeft w:val="0"/>
      <w:marRight w:val="0"/>
      <w:marTop w:val="0"/>
      <w:marBottom w:val="0"/>
      <w:divBdr>
        <w:top w:val="none" w:sz="0" w:space="0" w:color="auto"/>
        <w:left w:val="none" w:sz="0" w:space="0" w:color="auto"/>
        <w:bottom w:val="none" w:sz="0" w:space="0" w:color="auto"/>
        <w:right w:val="none" w:sz="0" w:space="0" w:color="auto"/>
      </w:divBdr>
    </w:div>
    <w:div w:id="21417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nzstadium.com.au" TargetMode="External"/><Relationship Id="rId18" Type="http://schemas.openxmlformats.org/officeDocument/2006/relationships/hyperlink" Target="http://www.mcleishhunterwines.com.au" TargetMode="External"/><Relationship Id="rId26" Type="http://schemas.openxmlformats.org/officeDocument/2006/relationships/hyperlink" Target="http://www.cpandc.com.au" TargetMode="External"/><Relationship Id="rId39" Type="http://schemas.openxmlformats.org/officeDocument/2006/relationships/hyperlink" Target="http://www.scgt.nsw.gov.au/" TargetMode="External"/><Relationship Id="rId21" Type="http://schemas.openxmlformats.org/officeDocument/2006/relationships/hyperlink" Target="http://www.specialolympics.com.au" TargetMode="External"/><Relationship Id="rId34" Type="http://schemas.openxmlformats.org/officeDocument/2006/relationships/image" Target="media/image8.jpeg"/><Relationship Id="rId42" Type="http://schemas.openxmlformats.org/officeDocument/2006/relationships/hyperlink" Target="http://www.specialolympics.com.au/" TargetMode="External"/><Relationship Id="rId47" Type="http://schemas.openxmlformats.org/officeDocument/2006/relationships/image" Target="media/image15.jpeg"/><Relationship Id="rId50" Type="http://schemas.openxmlformats.org/officeDocument/2006/relationships/image" Target="media/image17.jpeg"/><Relationship Id="rId55" Type="http://schemas.openxmlformats.org/officeDocument/2006/relationships/image" Target="media/image20.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fei.org.au" TargetMode="External"/><Relationship Id="rId20" Type="http://schemas.openxmlformats.org/officeDocument/2006/relationships/hyperlink" Target="http://www.rimaust.com.au" TargetMode="External"/><Relationship Id="rId29" Type="http://schemas.openxmlformats.org/officeDocument/2006/relationships/image" Target="media/image5.png"/><Relationship Id="rId41" Type="http://schemas.openxmlformats.org/officeDocument/2006/relationships/image" Target="media/image12.png"/><Relationship Id="rId54" Type="http://schemas.openxmlformats.org/officeDocument/2006/relationships/image" Target="media/image19.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pactexecutive.com.au" TargetMode="External"/><Relationship Id="rId24" Type="http://schemas.openxmlformats.org/officeDocument/2006/relationships/hyperlink" Target="http://www.sacsconsult.com.au" TargetMode="External"/><Relationship Id="rId32" Type="http://schemas.openxmlformats.org/officeDocument/2006/relationships/hyperlink" Target="http://www.hrmatwork.com.au/wp-content/uploads/2019/02/RAS_Purple_PMS2695.jpg" TargetMode="External"/><Relationship Id="rId37" Type="http://schemas.openxmlformats.org/officeDocument/2006/relationships/hyperlink" Target="http://www.sydneyshowground.com.au/" TargetMode="External"/><Relationship Id="rId40" Type="http://schemas.openxmlformats.org/officeDocument/2006/relationships/image" Target="media/image11.png"/><Relationship Id="rId45" Type="http://schemas.openxmlformats.org/officeDocument/2006/relationships/image" Target="media/image14.png"/><Relationship Id="rId53" Type="http://schemas.openxmlformats.org/officeDocument/2006/relationships/hyperlink" Target="http://www.sacsconsult.com.au/" TargetMode="External"/><Relationship Id="rId58"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hyperlink" Target="http://www.sydneyshowground.com.au" TargetMode="External"/><Relationship Id="rId23" Type="http://schemas.openxmlformats.org/officeDocument/2006/relationships/hyperlink" Target="http://www.alchemycm.com.au" TargetMode="External"/><Relationship Id="rId28" Type="http://schemas.openxmlformats.org/officeDocument/2006/relationships/hyperlink" Target="http://www.coreintegrityt.com.au" TargetMode="External"/><Relationship Id="rId36" Type="http://schemas.openxmlformats.org/officeDocument/2006/relationships/image" Target="media/image9.jpeg"/><Relationship Id="rId49" Type="http://schemas.openxmlformats.org/officeDocument/2006/relationships/image" Target="cid:image001.jpg@01D5673D.5434CC70" TargetMode="External"/><Relationship Id="rId57" Type="http://schemas.openxmlformats.org/officeDocument/2006/relationships/hyperlink" Target="http://www.tribebreweries.com/" TargetMode="External"/><Relationship Id="rId61"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sydneycricketground.com.au" TargetMode="External"/><Relationship Id="rId31" Type="http://schemas.openxmlformats.org/officeDocument/2006/relationships/image" Target="media/image6.png"/><Relationship Id="rId44" Type="http://schemas.openxmlformats.org/officeDocument/2006/relationships/hyperlink" Target="http://coreintegrity.com.au/" TargetMode="External"/><Relationship Id="rId52" Type="http://schemas.openxmlformats.org/officeDocument/2006/relationships/image" Target="media/image18.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fessionalspeakersaustralia.zoom.us/j/4165441232" TargetMode="External"/><Relationship Id="rId14" Type="http://schemas.openxmlformats.org/officeDocument/2006/relationships/hyperlink" Target="http://www.rasnsw.com.au" TargetMode="External"/><Relationship Id="rId22" Type="http://schemas.openxmlformats.org/officeDocument/2006/relationships/hyperlink" Target="http://www.brickworks.com.au" TargetMode="External"/><Relationship Id="rId27" Type="http://schemas.openxmlformats.org/officeDocument/2006/relationships/hyperlink" Target="http://www.sacsconsult.com.au" TargetMode="External"/><Relationship Id="rId30" Type="http://schemas.openxmlformats.org/officeDocument/2006/relationships/hyperlink" Target="http://www.impactexecutive.com.au/" TargetMode="External"/><Relationship Id="rId35" Type="http://schemas.openxmlformats.org/officeDocument/2006/relationships/hyperlink" Target="http://www.brickworks.com.au/" TargetMode="External"/><Relationship Id="rId43" Type="http://schemas.openxmlformats.org/officeDocument/2006/relationships/image" Target="media/image13.png"/><Relationship Id="rId48" Type="http://schemas.openxmlformats.org/officeDocument/2006/relationships/image" Target="media/image16.jpeg"/><Relationship Id="rId56" Type="http://schemas.openxmlformats.org/officeDocument/2006/relationships/image" Target="cid:image018.jpg@01D5DB72.D7E85560" TargetMode="External"/><Relationship Id="rId8" Type="http://schemas.openxmlformats.org/officeDocument/2006/relationships/image" Target="media/image3.jpeg"/><Relationship Id="rId51" Type="http://schemas.openxmlformats.org/officeDocument/2006/relationships/hyperlink" Target="http://www.afei.org.au/" TargetMode="External"/><Relationship Id="rId3" Type="http://schemas.microsoft.com/office/2007/relationships/stylesWithEffects" Target="stylesWithEffects.xml"/><Relationship Id="rId12" Type="http://schemas.openxmlformats.org/officeDocument/2006/relationships/hyperlink" Target="http://www.kingstonreid.com" TargetMode="External"/><Relationship Id="rId17" Type="http://schemas.openxmlformats.org/officeDocument/2006/relationships/hyperlink" Target="http://www.HappeningPeople.com" TargetMode="External"/><Relationship Id="rId25" Type="http://schemas.openxmlformats.org/officeDocument/2006/relationships/hyperlink" Target="http://www.coreintegrityt.com.au" TargetMode="External"/><Relationship Id="rId33" Type="http://schemas.openxmlformats.org/officeDocument/2006/relationships/image" Target="media/image7.jpeg"/><Relationship Id="rId38" Type="http://schemas.openxmlformats.org/officeDocument/2006/relationships/image" Target="media/image10.jpeg"/><Relationship Id="rId46" Type="http://schemas.openxmlformats.org/officeDocument/2006/relationships/hyperlink" Target="http://www.mcleishestatewines.com.au/" TargetMode="External"/><Relationship Id="rId59" Type="http://schemas.openxmlformats.org/officeDocument/2006/relationships/image" Target="cid:image024.png@01D5DB72.D7E855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wayte@impactexecutive.com.a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January 2007  (00377267.DOC;1)</vt:lpstr>
    </vt:vector>
  </TitlesOfParts>
  <Company>Sims Group Limited</Company>
  <LinksUpToDate>false</LinksUpToDate>
  <CharactersWithSpaces>5124</CharactersWithSpaces>
  <SharedDoc>false</SharedDoc>
  <HLinks>
    <vt:vector size="180" baseType="variant">
      <vt:variant>
        <vt:i4>4849733</vt:i4>
      </vt:variant>
      <vt:variant>
        <vt:i4>117</vt:i4>
      </vt:variant>
      <vt:variant>
        <vt:i4>0</vt:i4>
      </vt:variant>
      <vt:variant>
        <vt:i4>5</vt:i4>
      </vt:variant>
      <vt:variant>
        <vt:lpwstr>http://www.mcleishestatewines.com.au/</vt:lpwstr>
      </vt:variant>
      <vt:variant>
        <vt:lpwstr/>
      </vt:variant>
      <vt:variant>
        <vt:i4>1048596</vt:i4>
      </vt:variant>
      <vt:variant>
        <vt:i4>111</vt:i4>
      </vt:variant>
      <vt:variant>
        <vt:i4>0</vt:i4>
      </vt:variant>
      <vt:variant>
        <vt:i4>5</vt:i4>
      </vt:variant>
      <vt:variant>
        <vt:lpwstr>http://coreintegrity.com.au/</vt:lpwstr>
      </vt:variant>
      <vt:variant>
        <vt:lpwstr/>
      </vt:variant>
      <vt:variant>
        <vt:i4>6488125</vt:i4>
      </vt:variant>
      <vt:variant>
        <vt:i4>105</vt:i4>
      </vt:variant>
      <vt:variant>
        <vt:i4>0</vt:i4>
      </vt:variant>
      <vt:variant>
        <vt:i4>5</vt:i4>
      </vt:variant>
      <vt:variant>
        <vt:lpwstr>http://www.specialolympics.com.au/</vt:lpwstr>
      </vt:variant>
      <vt:variant>
        <vt:lpwstr/>
      </vt:variant>
      <vt:variant>
        <vt:i4>7798824</vt:i4>
      </vt:variant>
      <vt:variant>
        <vt:i4>99</vt:i4>
      </vt:variant>
      <vt:variant>
        <vt:i4>0</vt:i4>
      </vt:variant>
      <vt:variant>
        <vt:i4>5</vt:i4>
      </vt:variant>
      <vt:variant>
        <vt:lpwstr>http://www.sacsconsult.com.au/</vt:lpwstr>
      </vt:variant>
      <vt:variant>
        <vt:lpwstr/>
      </vt:variant>
      <vt:variant>
        <vt:i4>2621494</vt:i4>
      </vt:variant>
      <vt:variant>
        <vt:i4>93</vt:i4>
      </vt:variant>
      <vt:variant>
        <vt:i4>0</vt:i4>
      </vt:variant>
      <vt:variant>
        <vt:i4>5</vt:i4>
      </vt:variant>
      <vt:variant>
        <vt:lpwstr>http://www.afei.org.au/</vt:lpwstr>
      </vt:variant>
      <vt:variant>
        <vt:lpwstr/>
      </vt:variant>
      <vt:variant>
        <vt:i4>1572928</vt:i4>
      </vt:variant>
      <vt:variant>
        <vt:i4>87</vt:i4>
      </vt:variant>
      <vt:variant>
        <vt:i4>0</vt:i4>
      </vt:variant>
      <vt:variant>
        <vt:i4>5</vt:i4>
      </vt:variant>
      <vt:variant>
        <vt:lpwstr>http://www.alchemycm.com.au/</vt:lpwstr>
      </vt:variant>
      <vt:variant>
        <vt:lpwstr/>
      </vt:variant>
      <vt:variant>
        <vt:i4>7864366</vt:i4>
      </vt:variant>
      <vt:variant>
        <vt:i4>78</vt:i4>
      </vt:variant>
      <vt:variant>
        <vt:i4>0</vt:i4>
      </vt:variant>
      <vt:variant>
        <vt:i4>5</vt:i4>
      </vt:variant>
      <vt:variant>
        <vt:lpwstr>http://www.scgt.nsw.gov.au/</vt:lpwstr>
      </vt:variant>
      <vt:variant>
        <vt:lpwstr/>
      </vt:variant>
      <vt:variant>
        <vt:i4>3735597</vt:i4>
      </vt:variant>
      <vt:variant>
        <vt:i4>72</vt:i4>
      </vt:variant>
      <vt:variant>
        <vt:i4>0</vt:i4>
      </vt:variant>
      <vt:variant>
        <vt:i4>5</vt:i4>
      </vt:variant>
      <vt:variant>
        <vt:lpwstr>http://www.sydneyshowground.com.au/</vt:lpwstr>
      </vt:variant>
      <vt:variant>
        <vt:lpwstr/>
      </vt:variant>
      <vt:variant>
        <vt:i4>7274538</vt:i4>
      </vt:variant>
      <vt:variant>
        <vt:i4>66</vt:i4>
      </vt:variant>
      <vt:variant>
        <vt:i4>0</vt:i4>
      </vt:variant>
      <vt:variant>
        <vt:i4>5</vt:i4>
      </vt:variant>
      <vt:variant>
        <vt:lpwstr>http://www.hrmatwork.com.au/wp-content/uploads/2019/02/RAS_Purple_PMS2695.jpg</vt:lpwstr>
      </vt:variant>
      <vt:variant>
        <vt:lpwstr/>
      </vt:variant>
      <vt:variant>
        <vt:i4>5570648</vt:i4>
      </vt:variant>
      <vt:variant>
        <vt:i4>60</vt:i4>
      </vt:variant>
      <vt:variant>
        <vt:i4>0</vt:i4>
      </vt:variant>
      <vt:variant>
        <vt:i4>5</vt:i4>
      </vt:variant>
      <vt:variant>
        <vt:lpwstr>http://www.brickworks.com.au/</vt:lpwstr>
      </vt:variant>
      <vt:variant>
        <vt:lpwstr/>
      </vt:variant>
      <vt:variant>
        <vt:i4>6815787</vt:i4>
      </vt:variant>
      <vt:variant>
        <vt:i4>54</vt:i4>
      </vt:variant>
      <vt:variant>
        <vt:i4>0</vt:i4>
      </vt:variant>
      <vt:variant>
        <vt:i4>5</vt:i4>
      </vt:variant>
      <vt:variant>
        <vt:lpwstr>http://www.impactexecutive.com.au/</vt:lpwstr>
      </vt:variant>
      <vt:variant>
        <vt:lpwstr/>
      </vt:variant>
      <vt:variant>
        <vt:i4>5701698</vt:i4>
      </vt:variant>
      <vt:variant>
        <vt:i4>45</vt:i4>
      </vt:variant>
      <vt:variant>
        <vt:i4>0</vt:i4>
      </vt:variant>
      <vt:variant>
        <vt:i4>5</vt:i4>
      </vt:variant>
      <vt:variant>
        <vt:lpwstr>http://www.cpandc.com.au/</vt:lpwstr>
      </vt:variant>
      <vt:variant>
        <vt:lpwstr/>
      </vt:variant>
      <vt:variant>
        <vt:i4>4849740</vt:i4>
      </vt:variant>
      <vt:variant>
        <vt:i4>42</vt:i4>
      </vt:variant>
      <vt:variant>
        <vt:i4>0</vt:i4>
      </vt:variant>
      <vt:variant>
        <vt:i4>5</vt:i4>
      </vt:variant>
      <vt:variant>
        <vt:lpwstr>http://www.coreintegrityt.com.au/</vt:lpwstr>
      </vt:variant>
      <vt:variant>
        <vt:lpwstr/>
      </vt:variant>
      <vt:variant>
        <vt:i4>7798824</vt:i4>
      </vt:variant>
      <vt:variant>
        <vt:i4>39</vt:i4>
      </vt:variant>
      <vt:variant>
        <vt:i4>0</vt:i4>
      </vt:variant>
      <vt:variant>
        <vt:i4>5</vt:i4>
      </vt:variant>
      <vt:variant>
        <vt:lpwstr>http://www.sacsconsult.com.au/</vt:lpwstr>
      </vt:variant>
      <vt:variant>
        <vt:lpwstr/>
      </vt:variant>
      <vt:variant>
        <vt:i4>1572928</vt:i4>
      </vt:variant>
      <vt:variant>
        <vt:i4>36</vt:i4>
      </vt:variant>
      <vt:variant>
        <vt:i4>0</vt:i4>
      </vt:variant>
      <vt:variant>
        <vt:i4>5</vt:i4>
      </vt:variant>
      <vt:variant>
        <vt:lpwstr>http://www.alchemycm.com.au/</vt:lpwstr>
      </vt:variant>
      <vt:variant>
        <vt:lpwstr/>
      </vt:variant>
      <vt:variant>
        <vt:i4>5570648</vt:i4>
      </vt:variant>
      <vt:variant>
        <vt:i4>33</vt:i4>
      </vt:variant>
      <vt:variant>
        <vt:i4>0</vt:i4>
      </vt:variant>
      <vt:variant>
        <vt:i4>5</vt:i4>
      </vt:variant>
      <vt:variant>
        <vt:lpwstr>http://www.brickworks.com.au/</vt:lpwstr>
      </vt:variant>
      <vt:variant>
        <vt:lpwstr/>
      </vt:variant>
      <vt:variant>
        <vt:i4>6488125</vt:i4>
      </vt:variant>
      <vt:variant>
        <vt:i4>30</vt:i4>
      </vt:variant>
      <vt:variant>
        <vt:i4>0</vt:i4>
      </vt:variant>
      <vt:variant>
        <vt:i4>5</vt:i4>
      </vt:variant>
      <vt:variant>
        <vt:lpwstr>http://www.specialolympics.com.au/</vt:lpwstr>
      </vt:variant>
      <vt:variant>
        <vt:lpwstr/>
      </vt:variant>
      <vt:variant>
        <vt:i4>7667761</vt:i4>
      </vt:variant>
      <vt:variant>
        <vt:i4>27</vt:i4>
      </vt:variant>
      <vt:variant>
        <vt:i4>0</vt:i4>
      </vt:variant>
      <vt:variant>
        <vt:i4>5</vt:i4>
      </vt:variant>
      <vt:variant>
        <vt:lpwstr>http://www.rimaust.com.au/</vt:lpwstr>
      </vt:variant>
      <vt:variant>
        <vt:lpwstr/>
      </vt:variant>
      <vt:variant>
        <vt:i4>7274550</vt:i4>
      </vt:variant>
      <vt:variant>
        <vt:i4>24</vt:i4>
      </vt:variant>
      <vt:variant>
        <vt:i4>0</vt:i4>
      </vt:variant>
      <vt:variant>
        <vt:i4>5</vt:i4>
      </vt:variant>
      <vt:variant>
        <vt:lpwstr>http://www.sydneycricketground.com.au/</vt:lpwstr>
      </vt:variant>
      <vt:variant>
        <vt:lpwstr/>
      </vt:variant>
      <vt:variant>
        <vt:i4>5111875</vt:i4>
      </vt:variant>
      <vt:variant>
        <vt:i4>21</vt:i4>
      </vt:variant>
      <vt:variant>
        <vt:i4>0</vt:i4>
      </vt:variant>
      <vt:variant>
        <vt:i4>5</vt:i4>
      </vt:variant>
      <vt:variant>
        <vt:lpwstr>http://www.mcleishhunterwines.com.au/</vt:lpwstr>
      </vt:variant>
      <vt:variant>
        <vt:lpwstr/>
      </vt:variant>
      <vt:variant>
        <vt:i4>2490483</vt:i4>
      </vt:variant>
      <vt:variant>
        <vt:i4>18</vt:i4>
      </vt:variant>
      <vt:variant>
        <vt:i4>0</vt:i4>
      </vt:variant>
      <vt:variant>
        <vt:i4>5</vt:i4>
      </vt:variant>
      <vt:variant>
        <vt:lpwstr>http://www.happeningpeople.com/</vt:lpwstr>
      </vt:variant>
      <vt:variant>
        <vt:lpwstr/>
      </vt:variant>
      <vt:variant>
        <vt:i4>2621494</vt:i4>
      </vt:variant>
      <vt:variant>
        <vt:i4>15</vt:i4>
      </vt:variant>
      <vt:variant>
        <vt:i4>0</vt:i4>
      </vt:variant>
      <vt:variant>
        <vt:i4>5</vt:i4>
      </vt:variant>
      <vt:variant>
        <vt:lpwstr>http://www.afei.org.au/</vt:lpwstr>
      </vt:variant>
      <vt:variant>
        <vt:lpwstr/>
      </vt:variant>
      <vt:variant>
        <vt:i4>3735597</vt:i4>
      </vt:variant>
      <vt:variant>
        <vt:i4>12</vt:i4>
      </vt:variant>
      <vt:variant>
        <vt:i4>0</vt:i4>
      </vt:variant>
      <vt:variant>
        <vt:i4>5</vt:i4>
      </vt:variant>
      <vt:variant>
        <vt:lpwstr>http://www.sydneyshowground.com.au/</vt:lpwstr>
      </vt:variant>
      <vt:variant>
        <vt:lpwstr/>
      </vt:variant>
      <vt:variant>
        <vt:i4>4390983</vt:i4>
      </vt:variant>
      <vt:variant>
        <vt:i4>9</vt:i4>
      </vt:variant>
      <vt:variant>
        <vt:i4>0</vt:i4>
      </vt:variant>
      <vt:variant>
        <vt:i4>5</vt:i4>
      </vt:variant>
      <vt:variant>
        <vt:lpwstr>http://www.rasnsw.com.au/</vt:lpwstr>
      </vt:variant>
      <vt:variant>
        <vt:lpwstr/>
      </vt:variant>
      <vt:variant>
        <vt:i4>5177415</vt:i4>
      </vt:variant>
      <vt:variant>
        <vt:i4>6</vt:i4>
      </vt:variant>
      <vt:variant>
        <vt:i4>0</vt:i4>
      </vt:variant>
      <vt:variant>
        <vt:i4>5</vt:i4>
      </vt:variant>
      <vt:variant>
        <vt:lpwstr>http://www.anzstadium.com.au/</vt:lpwstr>
      </vt:variant>
      <vt:variant>
        <vt:lpwstr/>
      </vt:variant>
      <vt:variant>
        <vt:i4>4653131</vt:i4>
      </vt:variant>
      <vt:variant>
        <vt:i4>3</vt:i4>
      </vt:variant>
      <vt:variant>
        <vt:i4>0</vt:i4>
      </vt:variant>
      <vt:variant>
        <vt:i4>5</vt:i4>
      </vt:variant>
      <vt:variant>
        <vt:lpwstr>http://www.kingstonreid.com/</vt:lpwstr>
      </vt:variant>
      <vt:variant>
        <vt:lpwstr/>
      </vt:variant>
      <vt:variant>
        <vt:i4>6815787</vt:i4>
      </vt:variant>
      <vt:variant>
        <vt:i4>0</vt:i4>
      </vt:variant>
      <vt:variant>
        <vt:i4>0</vt:i4>
      </vt:variant>
      <vt:variant>
        <vt:i4>5</vt:i4>
      </vt:variant>
      <vt:variant>
        <vt:lpwstr>http://www.impactexecutive.com.au/</vt:lpwstr>
      </vt:variant>
      <vt:variant>
        <vt:lpwstr/>
      </vt:variant>
      <vt:variant>
        <vt:i4>2490445</vt:i4>
      </vt:variant>
      <vt:variant>
        <vt:i4>0</vt:i4>
      </vt:variant>
      <vt:variant>
        <vt:i4>0</vt:i4>
      </vt:variant>
      <vt:variant>
        <vt:i4>5</vt:i4>
      </vt:variant>
      <vt:variant>
        <vt:lpwstr>mailto:jwayte@impactexecutive.com.au</vt:lpwstr>
      </vt:variant>
      <vt:variant>
        <vt:lpwstr/>
      </vt:variant>
      <vt:variant>
        <vt:i4>6815753</vt:i4>
      </vt:variant>
      <vt:variant>
        <vt:i4>7752</vt:i4>
      </vt:variant>
      <vt:variant>
        <vt:i4>1040</vt:i4>
      </vt:variant>
      <vt:variant>
        <vt:i4>1</vt:i4>
      </vt:variant>
      <vt:variant>
        <vt:lpwstr>cid:image010.png@01D5A9DE.FBA38850</vt:lpwstr>
      </vt:variant>
      <vt:variant>
        <vt:lpwstr/>
      </vt:variant>
      <vt:variant>
        <vt:i4>7929921</vt:i4>
      </vt:variant>
      <vt:variant>
        <vt:i4>9475</vt:i4>
      </vt:variant>
      <vt:variant>
        <vt:i4>1039</vt:i4>
      </vt:variant>
      <vt:variant>
        <vt:i4>1</vt:i4>
      </vt:variant>
      <vt:variant>
        <vt:lpwstr>cid:image001.jpg@01D5673D.5434CC70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2007  (00377267.DOC;1)</dc:title>
  <dc:subject>00377267</dc:subject>
  <dc:creator>.</dc:creator>
  <cp:lastModifiedBy>Joanne Wayte</cp:lastModifiedBy>
  <cp:revision>5</cp:revision>
  <cp:lastPrinted>2020-05-27T03:21:00Z</cp:lastPrinted>
  <dcterms:created xsi:type="dcterms:W3CDTF">2020-06-19T02:17:00Z</dcterms:created>
  <dcterms:modified xsi:type="dcterms:W3CDTF">2020-06-19T04:40:00Z</dcterms:modified>
</cp:coreProperties>
</file>